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487EF" w14:textId="77777777" w:rsidR="00515E92" w:rsidRPr="001B5314" w:rsidRDefault="00515E92" w:rsidP="00DF0637">
      <w:pPr>
        <w:pBdr>
          <w:top w:val="single" w:sz="4" w:space="6"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mallCaps/>
          <w:sz w:val="28"/>
        </w:rPr>
      </w:pPr>
      <w:bookmarkStart w:id="0" w:name="_GoBack"/>
      <w:bookmarkEnd w:id="0"/>
      <w:r>
        <w:t xml:space="preserve"> </w:t>
      </w:r>
      <w:r w:rsidRPr="00DF0637">
        <w:rPr>
          <w:rFonts w:ascii="Verdana" w:hAnsi="Verdana"/>
          <w:b/>
          <w:smallCaps/>
          <w:sz w:val="28"/>
        </w:rPr>
        <w:t xml:space="preserve"> </w:t>
      </w:r>
      <w:r w:rsidRPr="001B5314">
        <w:rPr>
          <w:rFonts w:ascii="Verdana" w:hAnsi="Verdana"/>
          <w:b/>
          <w:smallCaps/>
          <w:sz w:val="28"/>
        </w:rPr>
        <w:t>Mustertext</w:t>
      </w:r>
    </w:p>
    <w:p w14:paraId="714FC8C4" w14:textId="77777777" w:rsidR="00515E92" w:rsidRPr="00ED63B7" w:rsidRDefault="00515E92" w:rsidP="00DF0637">
      <w:pPr>
        <w:jc w:val="center"/>
        <w:rPr>
          <w:rFonts w:ascii="Verdana" w:hAnsi="Verdana"/>
          <w:b/>
          <w:sz w:val="19"/>
          <w:szCs w:val="19"/>
        </w:rPr>
      </w:pPr>
      <w:r w:rsidRPr="00080652">
        <w:rPr>
          <w:rFonts w:ascii="Verdana" w:hAnsi="Verdana"/>
          <w:b/>
          <w:spacing w:val="-3"/>
          <w:sz w:val="19"/>
          <w:szCs w:val="19"/>
        </w:rPr>
        <w:t>für d</w:t>
      </w:r>
      <w:r>
        <w:rPr>
          <w:rFonts w:ascii="Verdana" w:hAnsi="Verdana"/>
          <w:b/>
          <w:spacing w:val="-3"/>
          <w:sz w:val="19"/>
          <w:szCs w:val="19"/>
        </w:rPr>
        <w:t>i</w:t>
      </w:r>
      <w:r w:rsidRPr="00080652">
        <w:rPr>
          <w:rFonts w:ascii="Verdana" w:hAnsi="Verdana"/>
          <w:b/>
          <w:spacing w:val="-3"/>
          <w:sz w:val="19"/>
          <w:szCs w:val="19"/>
        </w:rPr>
        <w:t xml:space="preserve">e </w:t>
      </w:r>
      <w:r>
        <w:rPr>
          <w:rFonts w:ascii="Verdana" w:hAnsi="Verdana"/>
          <w:b/>
          <w:spacing w:val="-3"/>
          <w:sz w:val="19"/>
          <w:szCs w:val="19"/>
        </w:rPr>
        <w:t>Probanden</w:t>
      </w:r>
      <w:r w:rsidRPr="00080652">
        <w:rPr>
          <w:rFonts w:ascii="Verdana" w:hAnsi="Verdana"/>
          <w:b/>
          <w:spacing w:val="-3"/>
          <w:sz w:val="19"/>
          <w:szCs w:val="19"/>
        </w:rPr>
        <w:t>-Information</w:t>
      </w:r>
      <w:r w:rsidRPr="001713AA">
        <w:rPr>
          <w:rFonts w:ascii="Verdana" w:hAnsi="Verdana"/>
          <w:b/>
          <w:spacing w:val="-3"/>
          <w:sz w:val="19"/>
          <w:szCs w:val="19"/>
        </w:rPr>
        <w:t xml:space="preserve"> und </w:t>
      </w:r>
      <w:r>
        <w:rPr>
          <w:rFonts w:ascii="Verdana" w:hAnsi="Verdana"/>
          <w:b/>
          <w:spacing w:val="-3"/>
          <w:sz w:val="19"/>
          <w:szCs w:val="19"/>
        </w:rPr>
        <w:t>-E</w:t>
      </w:r>
      <w:r w:rsidRPr="001713AA">
        <w:rPr>
          <w:rFonts w:ascii="Verdana" w:hAnsi="Verdana"/>
          <w:b/>
          <w:spacing w:val="-3"/>
          <w:sz w:val="19"/>
          <w:szCs w:val="19"/>
        </w:rPr>
        <w:t>inwilligung</w:t>
      </w:r>
      <w:r>
        <w:rPr>
          <w:rFonts w:ascii="Verdana" w:hAnsi="Verdana"/>
          <w:b/>
          <w:spacing w:val="-3"/>
          <w:sz w:val="19"/>
          <w:szCs w:val="19"/>
        </w:rPr>
        <w:br/>
      </w:r>
      <w:r w:rsidRPr="001713AA">
        <w:rPr>
          <w:rFonts w:ascii="Verdana" w:hAnsi="Verdana"/>
          <w:b/>
          <w:sz w:val="19"/>
          <w:szCs w:val="19"/>
        </w:rPr>
        <w:t>zur Durchfü</w:t>
      </w:r>
      <w:r w:rsidRPr="00ED63B7">
        <w:rPr>
          <w:rFonts w:ascii="Verdana" w:hAnsi="Verdana"/>
          <w:b/>
          <w:sz w:val="19"/>
          <w:szCs w:val="19"/>
        </w:rPr>
        <w:t>hrung</w:t>
      </w:r>
      <w:r>
        <w:rPr>
          <w:rFonts w:ascii="Verdana" w:hAnsi="Verdana"/>
          <w:b/>
          <w:sz w:val="19"/>
          <w:szCs w:val="19"/>
        </w:rPr>
        <w:t xml:space="preserve"> einer klinischen Prüfung eines Medizinprodukts</w:t>
      </w:r>
      <w:r w:rsidRPr="00084575">
        <w:rPr>
          <w:rFonts w:ascii="Verdana" w:hAnsi="Verdana"/>
          <w:b/>
          <w:sz w:val="19"/>
          <w:szCs w:val="19"/>
          <w:u w:val="single"/>
        </w:rPr>
        <w:br/>
      </w:r>
      <w:r w:rsidRPr="00ED63B7">
        <w:rPr>
          <w:rFonts w:ascii="Verdana" w:hAnsi="Verdana"/>
          <w:b/>
          <w:sz w:val="19"/>
          <w:szCs w:val="19"/>
        </w:rPr>
        <w:t xml:space="preserve">mit volljährigen einwilligungsfähigen </w:t>
      </w:r>
      <w:r>
        <w:rPr>
          <w:rFonts w:ascii="Verdana" w:hAnsi="Verdana"/>
          <w:b/>
          <w:sz w:val="19"/>
          <w:szCs w:val="19"/>
          <w:u w:val="single"/>
        </w:rPr>
        <w:t>Probanden</w:t>
      </w:r>
      <w:r w:rsidRPr="007F011F">
        <w:rPr>
          <w:rStyle w:val="Funotenzeichen"/>
          <w:sz w:val="21"/>
          <w:szCs w:val="21"/>
        </w:rPr>
        <w:footnoteReference w:id="2"/>
      </w:r>
    </w:p>
    <w:p w14:paraId="1CD60B74" w14:textId="0DBC5DF5" w:rsidR="00515E92" w:rsidRDefault="00515E92" w:rsidP="00DF0637">
      <w:pPr>
        <w:jc w:val="center"/>
        <w:rPr>
          <w:rFonts w:ascii="Verdana" w:hAnsi="Verdana"/>
          <w:sz w:val="19"/>
          <w:szCs w:val="19"/>
        </w:rPr>
      </w:pPr>
      <w:r w:rsidRPr="00264112">
        <w:rPr>
          <w:rFonts w:ascii="Verdana" w:hAnsi="Verdana"/>
          <w:sz w:val="19"/>
          <w:szCs w:val="19"/>
        </w:rPr>
        <w:t>empfohlen vom Arbeitskreis Medizinischer Ethik-Kommissionen</w:t>
      </w:r>
      <w:r w:rsidRPr="00264112">
        <w:rPr>
          <w:rFonts w:ascii="Verdana" w:hAnsi="Verdana"/>
          <w:sz w:val="19"/>
          <w:szCs w:val="19"/>
        </w:rPr>
        <w:br/>
        <w:t xml:space="preserve">gemäß </w:t>
      </w:r>
      <w:r>
        <w:rPr>
          <w:rFonts w:ascii="Verdana" w:hAnsi="Verdana"/>
          <w:sz w:val="19"/>
          <w:szCs w:val="19"/>
        </w:rPr>
        <w:t xml:space="preserve">Beschluss vom </w:t>
      </w:r>
      <w:r w:rsidR="00FF3D0B">
        <w:rPr>
          <w:rFonts w:ascii="Verdana" w:hAnsi="Verdana"/>
          <w:sz w:val="19"/>
          <w:szCs w:val="19"/>
        </w:rPr>
        <w:t>7. März 2022</w:t>
      </w:r>
    </w:p>
    <w:p w14:paraId="5A822B8B" w14:textId="77777777" w:rsidR="00515E92" w:rsidRPr="00316F50" w:rsidRDefault="00515E92" w:rsidP="00771358">
      <w:pPr>
        <w:jc w:val="center"/>
        <w:rPr>
          <w:rFonts w:ascii="Verdana" w:hAnsi="Verdana"/>
          <w:sz w:val="19"/>
        </w:rPr>
      </w:pPr>
    </w:p>
    <w:p w14:paraId="4ECD5B7F" w14:textId="77777777" w:rsidR="0061386E" w:rsidRPr="00835052" w:rsidRDefault="00515E92" w:rsidP="0061386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b/>
          <w:iCs/>
          <w:color w:val="000000"/>
          <w:sz w:val="22"/>
        </w:rPr>
      </w:pPr>
      <w:r>
        <w:rPr>
          <w:rFonts w:ascii="Times New Roman" w:hAnsi="Times New Roman"/>
          <w:i/>
          <w:iCs/>
          <w:color w:val="000000"/>
          <w:sz w:val="22"/>
        </w:rPr>
        <w:t xml:space="preserve">Der </w:t>
      </w:r>
      <w:r w:rsidRPr="00FF319B">
        <w:rPr>
          <w:rFonts w:ascii="Times New Roman" w:hAnsi="Times New Roman"/>
          <w:i/>
          <w:iCs/>
          <w:color w:val="000000"/>
          <w:sz w:val="22"/>
        </w:rPr>
        <w:t>folgende Mustertext für die P</w:t>
      </w:r>
      <w:r>
        <w:rPr>
          <w:rFonts w:ascii="Times New Roman" w:hAnsi="Times New Roman"/>
          <w:i/>
          <w:iCs/>
          <w:color w:val="000000"/>
          <w:sz w:val="22"/>
        </w:rPr>
        <w:t>roband</w:t>
      </w:r>
      <w:r w:rsidRPr="00FF319B">
        <w:rPr>
          <w:rFonts w:ascii="Times New Roman" w:hAnsi="Times New Roman"/>
          <w:i/>
          <w:iCs/>
          <w:color w:val="000000"/>
          <w:sz w:val="22"/>
        </w:rPr>
        <w:t>eninformation</w:t>
      </w:r>
      <w:r w:rsidRPr="00FF319B">
        <w:rPr>
          <w:rFonts w:ascii="Times New Roman" w:hAnsi="Times New Roman"/>
          <w:i/>
          <w:color w:val="000000"/>
          <w:sz w:val="22"/>
        </w:rPr>
        <w:t xml:space="preserve"> </w:t>
      </w:r>
      <w:r w:rsidRPr="00FF319B">
        <w:rPr>
          <w:rFonts w:ascii="Times New Roman" w:hAnsi="Times New Roman"/>
          <w:i/>
          <w:iCs/>
          <w:color w:val="000000"/>
          <w:sz w:val="22"/>
        </w:rPr>
        <w:t xml:space="preserve">enthält die für die Aufklärung und Einwilligung wesentlichen Gesichtspunkte und stellt eine Formulierungshilfe dar. Der Text ist </w:t>
      </w:r>
      <w:r>
        <w:rPr>
          <w:rFonts w:ascii="Times New Roman" w:hAnsi="Times New Roman"/>
          <w:i/>
          <w:iCs/>
          <w:color w:val="000000"/>
          <w:sz w:val="22"/>
        </w:rPr>
        <w:t xml:space="preserve">auch im Übrigen </w:t>
      </w:r>
      <w:r w:rsidRPr="00FF319B">
        <w:rPr>
          <w:rFonts w:ascii="Times New Roman" w:hAnsi="Times New Roman"/>
          <w:i/>
          <w:iCs/>
          <w:color w:val="000000"/>
          <w:sz w:val="22"/>
        </w:rPr>
        <w:t xml:space="preserve">an die Bedürfnisse, Besonderheiten und Ausrichtungen der jeweiligen Klinischen Prüfung anzupassen. Insbesondere sind Konkretisierungen vorzunehmen, wo immer sie möglich sind. </w:t>
      </w:r>
      <w:r w:rsidRPr="00FF319B">
        <w:rPr>
          <w:rFonts w:ascii="Times New Roman" w:hAnsi="Times New Roman"/>
          <w:b/>
          <w:i/>
          <w:iCs/>
          <w:color w:val="000000"/>
          <w:sz w:val="22"/>
        </w:rPr>
        <w:t xml:space="preserve">Grundgedanke der gesamten Informationen ist, dass der </w:t>
      </w:r>
      <w:r>
        <w:rPr>
          <w:rFonts w:ascii="Times New Roman" w:hAnsi="Times New Roman"/>
          <w:b/>
          <w:i/>
          <w:iCs/>
          <w:color w:val="000000"/>
          <w:sz w:val="22"/>
        </w:rPr>
        <w:t xml:space="preserve">Proband </w:t>
      </w:r>
      <w:r w:rsidRPr="00FF319B">
        <w:rPr>
          <w:rFonts w:ascii="Times New Roman" w:hAnsi="Times New Roman"/>
          <w:b/>
          <w:i/>
          <w:iCs/>
          <w:color w:val="000000"/>
          <w:sz w:val="22"/>
        </w:rPr>
        <w:t xml:space="preserve">wissen muss, worauf er sich bei Teilnahme an der Studie einlässt. </w:t>
      </w:r>
      <w:r w:rsidRPr="00FF319B">
        <w:rPr>
          <w:rFonts w:ascii="Times New Roman" w:hAnsi="Times New Roman"/>
          <w:i/>
          <w:iCs/>
          <w:color w:val="000000"/>
          <w:sz w:val="22"/>
        </w:rPr>
        <w:t xml:space="preserve">Das bedeutet auch, dass die Informationen so übersichtlich und überschaubar </w:t>
      </w:r>
      <w:r>
        <w:rPr>
          <w:rFonts w:ascii="Times New Roman" w:hAnsi="Times New Roman"/>
          <w:i/>
          <w:iCs/>
          <w:color w:val="000000"/>
          <w:sz w:val="22"/>
        </w:rPr>
        <w:t xml:space="preserve">und so kurz </w:t>
      </w:r>
      <w:r w:rsidRPr="00FF319B">
        <w:rPr>
          <w:rFonts w:ascii="Times New Roman" w:hAnsi="Times New Roman"/>
          <w:i/>
          <w:iCs/>
          <w:color w:val="000000"/>
          <w:sz w:val="22"/>
        </w:rPr>
        <w:t>wie möglich gehalten werden müssen</w:t>
      </w:r>
      <w:r w:rsidRPr="00A96A4C">
        <w:rPr>
          <w:rFonts w:ascii="Times New Roman" w:hAnsi="Times New Roman"/>
          <w:b/>
          <w:iCs/>
          <w:color w:val="000000"/>
          <w:sz w:val="22"/>
        </w:rPr>
        <w:t>.</w:t>
      </w:r>
      <w:r>
        <w:rPr>
          <w:rFonts w:ascii="Times New Roman" w:hAnsi="Times New Roman"/>
          <w:b/>
          <w:iCs/>
          <w:color w:val="000000"/>
          <w:sz w:val="22"/>
        </w:rPr>
        <w:t xml:space="preserve"> </w:t>
      </w:r>
      <w:r w:rsidR="0061386E" w:rsidRPr="0063311E">
        <w:rPr>
          <w:rFonts w:ascii="Times New Roman" w:hAnsi="Times New Roman"/>
          <w:i/>
          <w:color w:val="000000"/>
          <w:sz w:val="22"/>
        </w:rPr>
        <w:t xml:space="preserve">Dazu schreibt die </w:t>
      </w:r>
      <w:r w:rsidR="0061386E">
        <w:rPr>
          <w:rFonts w:ascii="Times New Roman" w:hAnsi="Times New Roman"/>
          <w:i/>
          <w:color w:val="000000"/>
          <w:sz w:val="22"/>
        </w:rPr>
        <w:t xml:space="preserve">EU-Verordnung 2017/745 (MDR) </w:t>
      </w:r>
      <w:r w:rsidR="0061386E" w:rsidRPr="0063311E">
        <w:rPr>
          <w:rFonts w:ascii="Times New Roman" w:hAnsi="Times New Roman"/>
          <w:i/>
          <w:color w:val="000000"/>
          <w:sz w:val="22"/>
        </w:rPr>
        <w:t xml:space="preserve">vor, dass die Informationen umfassend, knapp, klar, zweckdienlich und für </w:t>
      </w:r>
      <w:r w:rsidR="0061386E">
        <w:rPr>
          <w:rFonts w:ascii="Times New Roman" w:hAnsi="Times New Roman"/>
          <w:i/>
          <w:color w:val="000000"/>
          <w:sz w:val="22"/>
        </w:rPr>
        <w:t xml:space="preserve">den Prüfungsteilnehmer oder seinen gesetzlichen Vertreter </w:t>
      </w:r>
      <w:r w:rsidR="0061386E" w:rsidRPr="0063311E">
        <w:rPr>
          <w:rFonts w:ascii="Times New Roman" w:hAnsi="Times New Roman"/>
          <w:i/>
          <w:color w:val="000000"/>
          <w:sz w:val="22"/>
        </w:rPr>
        <w:t>verständlich sein müssen.</w:t>
      </w:r>
      <w:r w:rsidR="0061386E">
        <w:rPr>
          <w:rFonts w:ascii="Times New Roman" w:hAnsi="Times New Roman"/>
          <w:b/>
          <w:iCs/>
          <w:color w:val="000000"/>
          <w:sz w:val="22"/>
        </w:rPr>
        <w:t xml:space="preserve"> Insbesondere die Verständlichkeit für Laien ohne akademischen Hintergrund ist von zentraler Bedeutung.</w:t>
      </w:r>
      <w:r w:rsidR="0061386E" w:rsidRPr="00D775C6">
        <w:rPr>
          <w:rFonts w:ascii="Times New Roman" w:hAnsi="Times New Roman"/>
          <w:i/>
          <w:color w:val="000000"/>
          <w:sz w:val="22"/>
        </w:rPr>
        <w:t xml:space="preserve"> Soweit zum besseren Verständnis sinnvoll, sollten auch Piktogramme eingesetzt werden. </w:t>
      </w:r>
    </w:p>
    <w:p w14:paraId="373BF579" w14:textId="77777777" w:rsidR="0061386E" w:rsidRDefault="0061386E" w:rsidP="0061386E">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 xml:space="preserve">Die Aufklärung </w:t>
      </w:r>
      <w:r>
        <w:rPr>
          <w:rFonts w:ascii="Times New Roman" w:hAnsi="Times New Roman"/>
          <w:i/>
          <w:iCs/>
          <w:color w:val="000000"/>
          <w:sz w:val="22"/>
        </w:rPr>
        <w:t xml:space="preserve">über die medizinischen Aspekte </w:t>
      </w:r>
      <w:r w:rsidRPr="00FF319B">
        <w:rPr>
          <w:rFonts w:ascii="Times New Roman" w:hAnsi="Times New Roman"/>
          <w:i/>
          <w:iCs/>
          <w:color w:val="000000"/>
          <w:sz w:val="22"/>
        </w:rPr>
        <w:t xml:space="preserve">muss in einem mündlichen Gespräch durch einen </w:t>
      </w:r>
      <w:r w:rsidRPr="00783D38">
        <w:rPr>
          <w:rFonts w:ascii="Times New Roman" w:hAnsi="Times New Roman"/>
          <w:i/>
          <w:iCs/>
          <w:color w:val="000000"/>
          <w:sz w:val="22"/>
          <w:u w:val="single"/>
        </w:rPr>
        <w:t>Arzt</w:t>
      </w:r>
      <w:r w:rsidRPr="00FF319B">
        <w:rPr>
          <w:rFonts w:ascii="Times New Roman" w:hAnsi="Times New Roman"/>
          <w:i/>
          <w:iCs/>
          <w:color w:val="000000"/>
          <w:sz w:val="22"/>
        </w:rPr>
        <w:t xml:space="preserve"> </w:t>
      </w:r>
      <w:r>
        <w:rPr>
          <w:rFonts w:ascii="Times New Roman" w:hAnsi="Times New Roman"/>
          <w:i/>
          <w:iCs/>
          <w:color w:val="000000"/>
          <w:sz w:val="22"/>
        </w:rPr>
        <w:t>(siehe Fußnote 1)</w:t>
      </w:r>
      <w:r w:rsidRPr="00FF319B">
        <w:rPr>
          <w:rFonts w:ascii="Times New Roman" w:hAnsi="Times New Roman"/>
          <w:i/>
          <w:iCs/>
          <w:color w:val="000000"/>
          <w:sz w:val="22"/>
        </w:rPr>
        <w:t xml:space="preserve"> erfolgen.</w:t>
      </w:r>
      <w:r>
        <w:rPr>
          <w:rFonts w:ascii="Times New Roman" w:hAnsi="Times New Roman"/>
          <w:i/>
          <w:iCs/>
          <w:color w:val="000000"/>
          <w:sz w:val="22"/>
        </w:rPr>
        <w:t xml:space="preserve"> Ferner schreibt die MDR vor, dass der beteilige Arzt während des Aufklärungsgespräches sicherstellen muss, dass die Informationen vom potentiellen Studienteilnehmer verstanden wurden.</w:t>
      </w:r>
    </w:p>
    <w:p w14:paraId="5A8D0CA6" w14:textId="77777777" w:rsidR="00515E92" w:rsidRPr="00FF319B"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iCs/>
          <w:color w:val="000000"/>
          <w:sz w:val="22"/>
        </w:rPr>
      </w:pPr>
      <w:r w:rsidRPr="00FF319B">
        <w:rPr>
          <w:rFonts w:ascii="Times New Roman" w:hAnsi="Times New Roman"/>
          <w:i/>
          <w:iCs/>
          <w:color w:val="000000"/>
          <w:sz w:val="22"/>
        </w:rPr>
        <w:t>Alle kursiv gedruckten Passagen im folgenden Mustertext sind Hinweise für die individuelle Anpassung des Textes und sind – ebenso wie nicht einschlägige optionale Textbausteine – aus dem den Teilnehmern zu übergebende</w:t>
      </w:r>
      <w:r>
        <w:rPr>
          <w:rFonts w:ascii="Times New Roman" w:hAnsi="Times New Roman"/>
          <w:i/>
          <w:iCs/>
          <w:color w:val="000000"/>
          <w:sz w:val="22"/>
        </w:rPr>
        <w:t>n</w:t>
      </w:r>
      <w:r w:rsidRPr="00FF319B">
        <w:rPr>
          <w:rFonts w:ascii="Times New Roman" w:hAnsi="Times New Roman"/>
          <w:i/>
          <w:iCs/>
          <w:color w:val="000000"/>
          <w:sz w:val="22"/>
        </w:rPr>
        <w:t xml:space="preserve"> Formular zu löschen.</w:t>
      </w:r>
    </w:p>
    <w:p w14:paraId="702B1AF0" w14:textId="77777777" w:rsidR="00515E92" w:rsidRDefault="00515E92" w:rsidP="00771358">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i/>
          <w:color w:val="000000"/>
          <w:sz w:val="22"/>
        </w:rPr>
      </w:pPr>
      <w:r w:rsidRPr="00713D7F">
        <w:rPr>
          <w:rFonts w:ascii="Times New Roman" w:hAnsi="Times New Roman"/>
          <w:i/>
          <w:color w:val="000000"/>
          <w:sz w:val="22"/>
        </w:rPr>
        <w:t xml:space="preserve">Es </w:t>
      </w:r>
      <w:r>
        <w:rPr>
          <w:rFonts w:ascii="Times New Roman" w:hAnsi="Times New Roman"/>
          <w:i/>
          <w:color w:val="000000"/>
          <w:sz w:val="22"/>
        </w:rPr>
        <w:t>muss zudem</w:t>
      </w:r>
      <w:r w:rsidRPr="00713D7F">
        <w:rPr>
          <w:rFonts w:ascii="Times New Roman" w:hAnsi="Times New Roman"/>
          <w:i/>
          <w:color w:val="000000"/>
          <w:sz w:val="22"/>
        </w:rPr>
        <w:t xml:space="preserve"> eine </w:t>
      </w:r>
      <w:r>
        <w:rPr>
          <w:rFonts w:ascii="Times New Roman" w:hAnsi="Times New Roman"/>
          <w:i/>
          <w:color w:val="000000"/>
          <w:sz w:val="22"/>
        </w:rPr>
        <w:t>Übersicht (maximal 2 Seiten) über die Studie erstellt werden, in der in kurzen Sätzen alle für die Entscheidung wesentlichen Aspekte der Studie zusammengetragen sind. Der Text sollte in irgendeiner Form optisch hervorgehoben werden.</w:t>
      </w:r>
    </w:p>
    <w:p w14:paraId="40B552D6" w14:textId="77777777" w:rsidR="00515E92" w:rsidRDefault="00515E92" w:rsidP="00771358">
      <w:pPr>
        <w:autoSpaceDE w:val="0"/>
        <w:autoSpaceDN w:val="0"/>
        <w:adjustRightInd w:val="0"/>
        <w:jc w:val="center"/>
        <w:rPr>
          <w:rFonts w:ascii="Times New Roman" w:hAnsi="Times New Roman"/>
          <w:i/>
          <w:iCs/>
        </w:rPr>
      </w:pPr>
    </w:p>
    <w:p w14:paraId="0737BA15" w14:textId="77777777" w:rsidR="00515E92" w:rsidRDefault="00515E92" w:rsidP="00DF0637">
      <w:pPr>
        <w:jc w:val="center"/>
        <w:rPr>
          <w:rFonts w:ascii="Verdana" w:hAnsi="Verdana"/>
          <w:sz w:val="19"/>
          <w:szCs w:val="19"/>
        </w:rPr>
        <w:sectPr w:rsidR="00515E92" w:rsidSect="00515550">
          <w:footerReference w:type="default" r:id="rId8"/>
          <w:pgSz w:w="11906" w:h="16838"/>
          <w:pgMar w:top="816" w:right="1134" w:bottom="992" w:left="1418" w:header="567" w:footer="244" w:gutter="0"/>
          <w:cols w:space="708"/>
          <w:rtlGutter/>
          <w:docGrid w:linePitch="360"/>
        </w:sectPr>
      </w:pPr>
    </w:p>
    <w:p w14:paraId="7FEA5F0A" w14:textId="77777777" w:rsidR="00515E92" w:rsidRDefault="00515E92" w:rsidP="00DF0637">
      <w:pPr>
        <w:jc w:val="center"/>
        <w:rPr>
          <w:rFonts w:ascii="Verdana" w:hAnsi="Verdana"/>
          <w:sz w:val="19"/>
          <w:szCs w:val="19"/>
        </w:rPr>
      </w:pPr>
    </w:p>
    <w:p w14:paraId="5D4CF14D" w14:textId="77777777" w:rsidR="00515E92" w:rsidRDefault="00515E92" w:rsidP="00DF0637">
      <w:pPr>
        <w:tabs>
          <w:tab w:val="left" w:leader="dot" w:pos="2782"/>
        </w:tabs>
        <w:spacing w:before="107"/>
        <w:ind w:left="230"/>
        <w:rPr>
          <w:rFonts w:ascii="Verdana" w:hAnsi="Verdana"/>
          <w:b/>
        </w:rPr>
      </w:pPr>
      <w:r>
        <w:rPr>
          <w:rFonts w:ascii="Verdana" w:hAnsi="Verdana"/>
          <w:b/>
        </w:rPr>
        <w:t xml:space="preserve">Briefkopf der </w:t>
      </w:r>
      <w:r w:rsidRPr="00316F50">
        <w:rPr>
          <w:rFonts w:ascii="Verdana" w:hAnsi="Verdana"/>
          <w:b/>
        </w:rPr>
        <w:t>Prüfstelle</w:t>
      </w:r>
    </w:p>
    <w:p w14:paraId="6BD1FBC0" w14:textId="77777777" w:rsidR="00515E92"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71B3DA5A" w14:textId="77777777" w:rsidR="00515E92"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1BCC943A" w14:textId="77777777" w:rsidR="00515E92" w:rsidRPr="00ED63B7"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Prüfstelle:</w:t>
      </w:r>
      <w:r>
        <w:rPr>
          <w:rFonts w:ascii="Verdana" w:hAnsi="Verdana"/>
          <w:b/>
          <w:spacing w:val="-3"/>
        </w:rPr>
        <w:tab/>
      </w:r>
      <w:r w:rsidRPr="00D91DDD">
        <w:rPr>
          <w:rFonts w:ascii="Verdana" w:hAnsi="Verdana"/>
        </w:rPr>
        <w:t>...........</w:t>
      </w:r>
      <w:r>
        <w:rPr>
          <w:rFonts w:ascii="Verdana" w:hAnsi="Verdana"/>
          <w:spacing w:val="-3"/>
        </w:rPr>
        <w:tab/>
      </w:r>
      <w:r w:rsidRPr="005E7761">
        <w:rPr>
          <w:rFonts w:ascii="Verdana" w:hAnsi="Verdana"/>
          <w:i/>
          <w:spacing w:val="-3"/>
          <w:sz w:val="16"/>
        </w:rPr>
        <w:t>[</w:t>
      </w:r>
      <w:r w:rsidRPr="00074BAF">
        <w:rPr>
          <w:rFonts w:ascii="Verdana" w:hAnsi="Verdana"/>
          <w:i/>
          <w:spacing w:val="-3"/>
          <w:sz w:val="16"/>
        </w:rPr>
        <w:t>Angaben zur jeweiligen Prüfstelle mit Adresse und Telefonnummer</w:t>
      </w:r>
      <w:r>
        <w:rPr>
          <w:rFonts w:ascii="Verdana" w:hAnsi="Verdana"/>
          <w:i/>
          <w:spacing w:val="-3"/>
          <w:sz w:val="16"/>
        </w:rPr>
        <w:t>]</w:t>
      </w:r>
    </w:p>
    <w:p w14:paraId="125F2D58" w14:textId="77777777" w:rsidR="00515E92" w:rsidRPr="00ED63B7"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b/>
          <w:spacing w:val="-3"/>
        </w:rPr>
        <w:t>Prüf</w:t>
      </w:r>
      <w:r>
        <w:rPr>
          <w:rFonts w:ascii="Verdana" w:hAnsi="Verdana"/>
          <w:b/>
          <w:spacing w:val="-3"/>
        </w:rPr>
        <w:t>er</w:t>
      </w:r>
      <w:r w:rsidRPr="00ED63B7">
        <w:rPr>
          <w:rFonts w:ascii="Verdana" w:hAnsi="Verdana"/>
          <w:b/>
          <w:spacing w:val="-3"/>
        </w:rPr>
        <w:t>:</w:t>
      </w:r>
      <w:r>
        <w:rPr>
          <w:rFonts w:ascii="Verdana" w:hAnsi="Verdana"/>
          <w:b/>
          <w:spacing w:val="-3"/>
        </w:rPr>
        <w:tab/>
      </w:r>
      <w:r w:rsidRPr="00D91DDD">
        <w:rPr>
          <w:rFonts w:ascii="Verdana" w:hAnsi="Verdana"/>
        </w:rPr>
        <w:t>...........</w:t>
      </w:r>
    </w:p>
    <w:p w14:paraId="685B4C41"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118937CD" w14:textId="1049BC40" w:rsidR="00515E92" w:rsidRDefault="00BF4F81"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Identifikationsnummer </w:t>
      </w:r>
      <w:r w:rsidR="00515E92">
        <w:rPr>
          <w:rFonts w:ascii="Verdana" w:hAnsi="Verdana"/>
          <w:spacing w:val="-3"/>
        </w:rPr>
        <w:t>EUDAMED.:</w:t>
      </w:r>
      <w:r w:rsidR="00515E92">
        <w:rPr>
          <w:rFonts w:ascii="Verdana" w:hAnsi="Verdana"/>
          <w:spacing w:val="-3"/>
        </w:rPr>
        <w:tab/>
      </w:r>
      <w:r w:rsidR="00515E92" w:rsidRPr="00D91DDD">
        <w:rPr>
          <w:rFonts w:ascii="Verdana" w:hAnsi="Verdana"/>
        </w:rPr>
        <w:t>...........</w:t>
      </w:r>
      <w:r w:rsidR="00515E92">
        <w:rPr>
          <w:rFonts w:ascii="Verdana" w:hAnsi="Verdana"/>
          <w:i/>
          <w:spacing w:val="-3"/>
        </w:rPr>
        <w:tab/>
      </w:r>
      <w:r w:rsidR="00515E92" w:rsidRPr="005E7761">
        <w:rPr>
          <w:rFonts w:ascii="Verdana" w:hAnsi="Verdana"/>
          <w:i/>
          <w:spacing w:val="-3"/>
          <w:sz w:val="16"/>
        </w:rPr>
        <w:t>[</w:t>
      </w:r>
      <w:r w:rsidR="00515E92">
        <w:rPr>
          <w:rFonts w:ascii="Verdana" w:hAnsi="Verdana"/>
          <w:i/>
          <w:spacing w:val="-3"/>
          <w:sz w:val="16"/>
        </w:rPr>
        <w:t>D</w:t>
      </w:r>
      <w:r w:rsidR="00515E92" w:rsidRPr="00074BAF">
        <w:rPr>
          <w:rFonts w:ascii="Verdana" w:hAnsi="Verdana"/>
          <w:i/>
          <w:spacing w:val="-3"/>
          <w:sz w:val="16"/>
        </w:rPr>
        <w:t>iese gehört wie die Angabe der Ve</w:t>
      </w:r>
      <w:r w:rsidR="00515E92">
        <w:rPr>
          <w:rFonts w:ascii="Verdana" w:hAnsi="Verdana"/>
          <w:i/>
          <w:spacing w:val="-3"/>
          <w:sz w:val="16"/>
        </w:rPr>
        <w:t xml:space="preserve">rsion der Probanden-Information </w:t>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Pr>
          <w:rFonts w:ascii="Verdana" w:hAnsi="Verdana"/>
          <w:spacing w:val="-3"/>
        </w:rPr>
        <w:tab/>
      </w:r>
      <w:r w:rsidR="00515E92" w:rsidRPr="00074BAF">
        <w:rPr>
          <w:rFonts w:ascii="Verdana" w:hAnsi="Verdana"/>
          <w:i/>
          <w:spacing w:val="-3"/>
          <w:sz w:val="16"/>
        </w:rPr>
        <w:t>auch in die fortlaufende Fußzeile</w:t>
      </w:r>
      <w:r w:rsidR="00515E92">
        <w:rPr>
          <w:rFonts w:ascii="Verdana" w:hAnsi="Verdana"/>
          <w:i/>
          <w:spacing w:val="-3"/>
          <w:sz w:val="16"/>
        </w:rPr>
        <w:t>]</w:t>
      </w:r>
    </w:p>
    <w:p w14:paraId="582E734F" w14:textId="2EE5D0A2" w:rsidR="0061386E" w:rsidRPr="0052035B" w:rsidRDefault="0061386E" w:rsidP="0061386E">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90A949D" w14:textId="53184B77" w:rsidR="00515E92" w:rsidRPr="00587165" w:rsidRDefault="00515E92" w:rsidP="00587165">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587165">
        <w:rPr>
          <w:rFonts w:ascii="Verdana" w:hAnsi="Verdana"/>
          <w:spacing w:val="-3"/>
        </w:rPr>
        <w:t>BfArM-Kennnummer</w:t>
      </w:r>
      <w:r>
        <w:rPr>
          <w:rFonts w:ascii="Verdana" w:hAnsi="Verdana"/>
          <w:spacing w:val="-3"/>
        </w:rPr>
        <w:t>:</w:t>
      </w:r>
      <w:r w:rsidRPr="00587165">
        <w:rPr>
          <w:rFonts w:ascii="Verdana" w:hAnsi="Verdana"/>
          <w:spacing w:val="-3"/>
        </w:rPr>
        <w:t xml:space="preserve"> </w:t>
      </w:r>
      <w:r>
        <w:rPr>
          <w:rFonts w:ascii="Verdana" w:hAnsi="Verdana"/>
          <w:spacing w:val="-3"/>
        </w:rPr>
        <w:t>………….</w:t>
      </w:r>
      <w:r w:rsidR="00B83FDA">
        <w:rPr>
          <w:rFonts w:ascii="Verdana" w:hAnsi="Verdana"/>
          <w:spacing w:val="-3"/>
        </w:rPr>
        <w:t xml:space="preserve"> </w:t>
      </w:r>
      <w:r w:rsidRPr="005E7761">
        <w:rPr>
          <w:rFonts w:ascii="Verdana" w:hAnsi="Verdana"/>
          <w:i/>
          <w:spacing w:val="-3"/>
          <w:sz w:val="16"/>
        </w:rPr>
        <w:t>[</w:t>
      </w:r>
      <w:r w:rsidRPr="00587165">
        <w:rPr>
          <w:rFonts w:ascii="Verdana" w:hAnsi="Verdana"/>
          <w:i/>
          <w:spacing w:val="-3"/>
          <w:sz w:val="16"/>
        </w:rPr>
        <w:t>bei sonstigen klinischen Prüfungen</w:t>
      </w:r>
      <w:r>
        <w:rPr>
          <w:rFonts w:ascii="Verdana" w:hAnsi="Verdana"/>
          <w:i/>
          <w:spacing w:val="-3"/>
          <w:sz w:val="16"/>
        </w:rPr>
        <w:t>]</w:t>
      </w:r>
    </w:p>
    <w:p w14:paraId="75F408A0" w14:textId="77777777" w:rsidR="00515E92" w:rsidRPr="00ED63B7" w:rsidRDefault="00515E92" w:rsidP="00DF0637">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DFBC7CE" w14:textId="77777777" w:rsidR="00515E92"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Sponsors:</w:t>
      </w:r>
    </w:p>
    <w:p w14:paraId="2F2CF00C"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Name und Anschrift des Vertreters des Sponsors in der EU:</w:t>
      </w:r>
    </w:p>
    <w:p w14:paraId="6A01B767"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EE5C95A" w14:textId="77777777" w:rsidR="00515E92" w:rsidRPr="00ED63B7" w:rsidRDefault="00515E92" w:rsidP="00DF06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spacing w:val="-3"/>
        </w:rPr>
      </w:pPr>
      <w:r w:rsidRPr="00074BAF">
        <w:rPr>
          <w:rFonts w:ascii="Verdana" w:hAnsi="Verdana"/>
          <w:b/>
          <w:spacing w:val="-3"/>
        </w:rPr>
        <w:t>Titel der Studie</w:t>
      </w:r>
      <w:r w:rsidRPr="00074BAF">
        <w:rPr>
          <w:rFonts w:ascii="Verdana" w:hAnsi="Verdana"/>
          <w:spacing w:val="-3"/>
        </w:rPr>
        <w:br/>
      </w:r>
      <w:r w:rsidRPr="00074BAF">
        <w:rPr>
          <w:rFonts w:ascii="Verdana" w:hAnsi="Verdana"/>
          <w:i/>
          <w:spacing w:val="-3"/>
          <w:sz w:val="16"/>
        </w:rPr>
        <w:t>deutsch, inklusive Prüfplancode</w:t>
      </w:r>
    </w:p>
    <w:p w14:paraId="306A60DB" w14:textId="77777777" w:rsidR="00515E92" w:rsidRPr="00505868" w:rsidRDefault="00515E92" w:rsidP="00DF0637"/>
    <w:p w14:paraId="7C127F42" w14:textId="77777777" w:rsidR="00515E92"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Sehr geehrte </w:t>
      </w:r>
      <w:r>
        <w:rPr>
          <w:rFonts w:ascii="Verdana" w:hAnsi="Verdana"/>
          <w:spacing w:val="-3"/>
        </w:rPr>
        <w:t>Dame</w:t>
      </w:r>
      <w:r w:rsidRPr="00ED63B7">
        <w:rPr>
          <w:rFonts w:ascii="Verdana" w:hAnsi="Verdana"/>
          <w:spacing w:val="-3"/>
        </w:rPr>
        <w:t xml:space="preserve">, sehr geehrter </w:t>
      </w:r>
      <w:r>
        <w:rPr>
          <w:rFonts w:ascii="Verdana" w:hAnsi="Verdana"/>
          <w:spacing w:val="-3"/>
        </w:rPr>
        <w:t>Herr</w:t>
      </w:r>
      <w:r w:rsidRPr="00ED63B7">
        <w:rPr>
          <w:rFonts w:ascii="Verdana" w:hAnsi="Verdana"/>
          <w:spacing w:val="-3"/>
        </w:rPr>
        <w:t>,</w:t>
      </w:r>
    </w:p>
    <w:p w14:paraId="6CA8EEAD" w14:textId="77777777" w:rsidR="00515E92" w:rsidRPr="00B13F88" w:rsidRDefault="00515E92">
      <w:pPr>
        <w:rPr>
          <w:rFonts w:ascii="Verdana" w:hAnsi="Verdana"/>
          <w:spacing w:val="-3"/>
        </w:rPr>
      </w:pPr>
      <w:r w:rsidRPr="00B13F88">
        <w:rPr>
          <w:rFonts w:ascii="Verdana" w:hAnsi="Verdana"/>
          <w:spacing w:val="-3"/>
        </w:rPr>
        <w:t xml:space="preserve">wir möchten Sie fragen, ob Sie bereit sind, an der nachfolgend beschriebenen klinischen Prüfung (Studie) teilzunehmen. </w:t>
      </w:r>
    </w:p>
    <w:p w14:paraId="27D94BAD" w14:textId="154356C2" w:rsidR="00515E92" w:rsidRDefault="00515E92">
      <w:pPr>
        <w:rPr>
          <w:rFonts w:ascii="Verdana" w:hAnsi="Verdana"/>
          <w:spacing w:val="-3"/>
        </w:rPr>
      </w:pPr>
      <w:r w:rsidRPr="00B13F88">
        <w:rPr>
          <w:rFonts w:ascii="Verdana" w:hAnsi="Verdana"/>
          <w:spacing w:val="-3"/>
        </w:rPr>
        <w:t xml:space="preserve">Klinische Prüfungen sind notwendig, um Erkenntnisse über die Sicherheit, </w:t>
      </w:r>
      <w:r w:rsidR="0030451B">
        <w:rPr>
          <w:rFonts w:ascii="Verdana" w:hAnsi="Verdana"/>
          <w:spacing w:val="-3"/>
        </w:rPr>
        <w:t>und Leistungsfähigkeit</w:t>
      </w:r>
      <w:r w:rsidR="00FB4541">
        <w:rPr>
          <w:rFonts w:ascii="Verdana" w:hAnsi="Verdana"/>
          <w:spacing w:val="-3"/>
        </w:rPr>
        <w:t xml:space="preserve"> </w:t>
      </w:r>
      <w:r w:rsidRPr="00B13F88">
        <w:rPr>
          <w:rFonts w:ascii="Verdana" w:hAnsi="Verdana"/>
          <w:spacing w:val="-3"/>
        </w:rPr>
        <w:t xml:space="preserve">von Medizinprodukten zu gewinnen oder zu erweitern. Deshalb schreibt der Gesetzgeber in der europäischen Medizinprodukteverordnung (Verordnung (EU) 2017/745 über Medizinprodukte) vor, dass neue Medizinprodukte klinisch geprüft werden müssen. Die klinische Prüfung, die wir Ihnen hier vorstellen, </w:t>
      </w:r>
      <w:r>
        <w:rPr>
          <w:rFonts w:ascii="Verdana" w:hAnsi="Verdana"/>
          <w:spacing w:val="-3"/>
        </w:rPr>
        <w:t>hat</w:t>
      </w:r>
      <w:r w:rsidRPr="00B13F88">
        <w:rPr>
          <w:rFonts w:ascii="Verdana" w:hAnsi="Verdana"/>
          <w:spacing w:val="-3"/>
        </w:rPr>
        <w:t xml:space="preserve">– wie es das Gesetz verlangt – von der zuständigen Ethikkommission </w:t>
      </w:r>
      <w:r>
        <w:rPr>
          <w:rFonts w:ascii="Verdana" w:hAnsi="Verdana"/>
          <w:spacing w:val="-3"/>
        </w:rPr>
        <w:t>eine zustimmende Stellungnahme erhalten</w:t>
      </w:r>
      <w:r w:rsidRPr="00B13F88">
        <w:rPr>
          <w:rFonts w:ascii="Verdana" w:hAnsi="Verdana"/>
          <w:spacing w:val="-3"/>
        </w:rPr>
        <w:t xml:space="preserve"> und </w:t>
      </w:r>
      <w:r>
        <w:rPr>
          <w:rFonts w:ascii="Verdana" w:hAnsi="Verdana"/>
          <w:spacing w:val="-3"/>
        </w:rPr>
        <w:t xml:space="preserve">wurde </w:t>
      </w:r>
    </w:p>
    <w:bookmarkStart w:id="1" w:name="Text1"/>
    <w:p w14:paraId="5638E3D1" w14:textId="3FC49021" w:rsidR="00515E92" w:rsidRDefault="004B2057">
      <w:pPr>
        <w:rPr>
          <w:rFonts w:ascii="Verdana" w:hAnsi="Verdana"/>
          <w:i/>
          <w:spacing w:val="-3"/>
        </w:rPr>
      </w:pPr>
      <w:r>
        <w:rPr>
          <w:rFonts w:ascii="Verdana" w:hAnsi="Verdana"/>
          <w:spacing w:val="-3"/>
        </w:rPr>
        <w:fldChar w:fldCharType="begin">
          <w:ffData>
            <w:name w:val=""/>
            <w:enabled/>
            <w:calcOnExit w:val="0"/>
            <w:textInput>
              <w:default w:val="von der zuständigen Bundesoberbehörde genehmigt."/>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von der zuständigen Bundesoberbehörde genehmigt.</w:t>
      </w:r>
      <w:r>
        <w:rPr>
          <w:rFonts w:ascii="Verdana" w:hAnsi="Verdana"/>
          <w:spacing w:val="-3"/>
        </w:rPr>
        <w:fldChar w:fldCharType="end"/>
      </w:r>
      <w:bookmarkEnd w:id="1"/>
      <w:r w:rsidR="00515E92">
        <w:rPr>
          <w:rFonts w:ascii="Verdana" w:hAnsi="Verdana"/>
          <w:spacing w:val="-3"/>
        </w:rPr>
        <w:t xml:space="preserve"> </w:t>
      </w:r>
      <w:r w:rsidR="00515E92" w:rsidRPr="00D74CFD">
        <w:rPr>
          <w:rFonts w:ascii="Verdana" w:hAnsi="Verdana"/>
          <w:i/>
          <w:sz w:val="16"/>
          <w:szCs w:val="16"/>
        </w:rPr>
        <w:t>[im Falle von § 31</w:t>
      </w:r>
      <w:r w:rsidR="00515E92" w:rsidRPr="00D74CFD">
        <w:rPr>
          <w:rFonts w:ascii="Verdana" w:hAnsi="Verdana"/>
          <w:sz w:val="16"/>
          <w:szCs w:val="16"/>
        </w:rPr>
        <w:t xml:space="preserve"> </w:t>
      </w:r>
      <w:r w:rsidR="00515E92" w:rsidRPr="00D74CFD">
        <w:rPr>
          <w:rFonts w:ascii="Verdana" w:hAnsi="Verdana"/>
          <w:i/>
          <w:sz w:val="16"/>
          <w:szCs w:val="16"/>
        </w:rPr>
        <w:t>Abs. 2 Nr. 1 MPDG]</w:t>
      </w:r>
      <w:r w:rsidR="00515E92">
        <w:rPr>
          <w:rFonts w:ascii="Verdana" w:hAnsi="Verdana"/>
          <w:i/>
          <w:spacing w:val="-3"/>
        </w:rPr>
        <w:t>;</w:t>
      </w:r>
    </w:p>
    <w:p w14:paraId="5F88BD10" w14:textId="72DA29B0" w:rsidR="00515E92" w:rsidRDefault="004B2057">
      <w:pPr>
        <w:rPr>
          <w:rFonts w:ascii="Verdana" w:hAnsi="Verdana"/>
        </w:rPr>
      </w:pPr>
      <w:r>
        <w:rPr>
          <w:rFonts w:ascii="Verdana" w:hAnsi="Verdana"/>
          <w:spacing w:val="-3"/>
        </w:rPr>
        <w:fldChar w:fldCharType="begin">
          <w:ffData>
            <w:name w:val=""/>
            <w:enabled/>
            <w:calcOnExit w:val="0"/>
            <w:textInput>
              <w:default w:val="der zuständigen Bundesoberbehörde angezeigt"/>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w:t>
      </w:r>
      <w:r>
        <w:rPr>
          <w:rFonts w:ascii="Verdana" w:hAnsi="Verdana"/>
          <w:spacing w:val="-3"/>
        </w:rPr>
        <w:fldChar w:fldCharType="end"/>
      </w:r>
      <w:r w:rsidR="00515E92">
        <w:rPr>
          <w:rFonts w:ascii="Verdana" w:hAnsi="Verdana"/>
          <w:spacing w:val="-3"/>
        </w:rPr>
        <w:t xml:space="preserve"> </w:t>
      </w:r>
      <w:r w:rsidR="00515E92" w:rsidRPr="00D74CFD">
        <w:rPr>
          <w:rFonts w:ascii="Verdana" w:hAnsi="Verdana"/>
          <w:i/>
          <w:sz w:val="16"/>
          <w:szCs w:val="16"/>
        </w:rPr>
        <w:t>[im Falle von § 53 Nr. 1 i.V.m § 47 Abs. 2 Nr. 2 MPDG]</w:t>
      </w:r>
      <w:r w:rsidR="00515E92">
        <w:rPr>
          <w:rFonts w:ascii="Verdana" w:hAnsi="Verdana"/>
        </w:rPr>
        <w:t xml:space="preserve"> </w:t>
      </w:r>
    </w:p>
    <w:p w14:paraId="1BC9FD7C" w14:textId="367E2DC3" w:rsidR="00515E92" w:rsidRPr="003A01D0" w:rsidRDefault="004B2057">
      <w:pPr>
        <w:rPr>
          <w:rFonts w:ascii="Verdana" w:hAnsi="Verdana"/>
          <w:i/>
          <w:spacing w:val="-3"/>
        </w:rPr>
      </w:pPr>
      <w:r>
        <w:rPr>
          <w:rFonts w:ascii="Verdana" w:hAnsi="Verdana"/>
          <w:spacing w:val="-3"/>
        </w:rPr>
        <w:lastRenderedPageBreak/>
        <w:fldChar w:fldCharType="begin">
          <w:ffData>
            <w:name w:val=""/>
            <w:enabled/>
            <w:calcOnExit w:val="0"/>
            <w:textInput>
              <w:default w:val="der zuständigen Bundesoberbehörde angezeigt und diese hat dem Beginn nicht widersprochen."/>
            </w:textInput>
          </w:ffData>
        </w:fldChar>
      </w:r>
      <w:r>
        <w:rPr>
          <w:rFonts w:ascii="Verdana" w:hAnsi="Verdana"/>
          <w:spacing w:val="-3"/>
        </w:rPr>
        <w:instrText xml:space="preserve"> FORMTEXT </w:instrText>
      </w:r>
      <w:r>
        <w:rPr>
          <w:rFonts w:ascii="Verdana" w:hAnsi="Verdana"/>
          <w:spacing w:val="-3"/>
        </w:rPr>
      </w:r>
      <w:r>
        <w:rPr>
          <w:rFonts w:ascii="Verdana" w:hAnsi="Verdana"/>
          <w:spacing w:val="-3"/>
        </w:rPr>
        <w:fldChar w:fldCharType="separate"/>
      </w:r>
      <w:r>
        <w:rPr>
          <w:rFonts w:ascii="Verdana" w:hAnsi="Verdana"/>
          <w:noProof/>
          <w:spacing w:val="-3"/>
        </w:rPr>
        <w:t>der zuständigen Bundesoberbehörde angezeigt und diese hat dem Beginn nicht widersprochen.</w:t>
      </w:r>
      <w:r>
        <w:rPr>
          <w:rFonts w:ascii="Verdana" w:hAnsi="Verdana"/>
          <w:spacing w:val="-3"/>
        </w:rPr>
        <w:fldChar w:fldCharType="end"/>
      </w:r>
      <w:r w:rsidR="00515E92" w:rsidRPr="00512834">
        <w:rPr>
          <w:rFonts w:ascii="Verdana" w:hAnsi="Verdana"/>
        </w:rPr>
        <w:t xml:space="preserve"> </w:t>
      </w:r>
      <w:r w:rsidR="00515E92" w:rsidRPr="00D74CFD">
        <w:rPr>
          <w:rFonts w:ascii="Verdana" w:hAnsi="Verdana"/>
          <w:i/>
          <w:sz w:val="16"/>
          <w:szCs w:val="16"/>
        </w:rPr>
        <w:t>[im Falle von §31 Abs. 1 Nr.1 MPDG]</w:t>
      </w:r>
    </w:p>
    <w:p w14:paraId="2F0E3C63" w14:textId="115D532C" w:rsidR="00515E92" w:rsidRPr="00B13F88" w:rsidRDefault="00515E92" w:rsidP="00A56A5F">
      <w:pPr>
        <w:pStyle w:val="Textkrper"/>
        <w:rPr>
          <w:rFonts w:ascii="Verdana" w:hAnsi="Verdana"/>
          <w:color w:val="4D4D4D"/>
          <w:szCs w:val="22"/>
          <w:lang w:eastAsia="en-US"/>
        </w:rPr>
      </w:pPr>
      <w:r w:rsidRPr="00B13F88">
        <w:rPr>
          <w:rFonts w:ascii="Verdana" w:hAnsi="Verdana"/>
          <w:color w:val="4D4D4D"/>
          <w:szCs w:val="22"/>
          <w:lang w:eastAsia="en-US"/>
        </w:rPr>
        <w:t xml:space="preserve">Diese klinische Prüfung wird in........... </w:t>
      </w:r>
      <w:r w:rsidRPr="0002151C">
        <w:rPr>
          <w:rFonts w:ascii="Verdana" w:hAnsi="Verdana"/>
          <w:i/>
          <w:color w:val="4D4D4D"/>
          <w:spacing w:val="0"/>
          <w:sz w:val="16"/>
          <w:szCs w:val="16"/>
          <w:lang w:eastAsia="en-US"/>
        </w:rPr>
        <w:t>[Ort der Durchführung]</w:t>
      </w:r>
      <w:r w:rsidR="00C7231F">
        <w:rPr>
          <w:rFonts w:ascii="Verdana" w:hAnsi="Verdana"/>
          <w:i/>
          <w:color w:val="4D4D4D"/>
          <w:spacing w:val="0"/>
          <w:sz w:val="16"/>
          <w:szCs w:val="16"/>
          <w:lang w:eastAsia="en-US"/>
        </w:rPr>
        <w:t xml:space="preserve"> </w:t>
      </w:r>
      <w:r w:rsidRPr="00B13F88">
        <w:rPr>
          <w:rFonts w:ascii="Verdana" w:hAnsi="Verdana"/>
          <w:color w:val="4D4D4D"/>
          <w:szCs w:val="22"/>
          <w:lang w:eastAsia="en-US"/>
        </w:rPr>
        <w:t>/an mehreren Orten durchgeführt; es sollen insgesamt ungefähr ........... Personen daran teilnehmen. Die Studie wird durch den oben genannten Sponsor veranlasst und finanziert.</w:t>
      </w:r>
    </w:p>
    <w:p w14:paraId="502F8099" w14:textId="77777777" w:rsidR="00515E92" w:rsidRPr="00B13F88" w:rsidRDefault="00515E92">
      <w:pPr>
        <w:rPr>
          <w:rFonts w:ascii="Verdana" w:hAnsi="Verdana"/>
          <w:spacing w:val="-3"/>
        </w:rPr>
      </w:pPr>
    </w:p>
    <w:p w14:paraId="4965573B" w14:textId="77777777" w:rsidR="00515E92" w:rsidRPr="00B13F88" w:rsidRDefault="00515E92">
      <w:pPr>
        <w:rPr>
          <w:rFonts w:ascii="Verdana" w:hAnsi="Verdana"/>
          <w:spacing w:val="-3"/>
        </w:rPr>
      </w:pPr>
      <w:r w:rsidRPr="00B13F88">
        <w:rPr>
          <w:rFonts w:ascii="Verdana" w:hAnsi="Verdana"/>
          <w:b/>
          <w:spacing w:val="-3"/>
        </w:rPr>
        <w:t xml:space="preserve">Ihre Teilnahme an dieser klinischen Prüfung ist freiwillig. </w:t>
      </w:r>
      <w:r w:rsidRPr="00B13F88">
        <w:rPr>
          <w:rFonts w:ascii="Verdana" w:hAnsi="Verdana"/>
          <w:spacing w:val="-3"/>
        </w:rPr>
        <w:t>Sie werden in diese Prüfung also nur dann einbezogen, wenn Sie dazu schriftlich Ihre Einwilligung erklären. Sofern Sie nicht an der klinischen Prüfung teilnehmen oder später aus ihr ausscheiden möchten, entstehen Ihnen daraus keine Nachteile.</w:t>
      </w:r>
      <w:r>
        <w:rPr>
          <w:rFonts w:ascii="Verdana" w:hAnsi="Verdana"/>
          <w:spacing w:val="-3"/>
        </w:rPr>
        <w:t xml:space="preserve"> Sie brauchen dafür keine Gründe anzugeben. </w:t>
      </w:r>
    </w:p>
    <w:p w14:paraId="4FD0509E" w14:textId="77777777" w:rsidR="00515E92" w:rsidRPr="00B13F88" w:rsidRDefault="00515E92" w:rsidP="00A56A5F">
      <w:pPr>
        <w:pStyle w:val="Textkrper"/>
        <w:rPr>
          <w:rFonts w:ascii="Verdana" w:hAnsi="Verdana"/>
          <w:color w:val="4D4D4D"/>
          <w:szCs w:val="22"/>
          <w:lang w:eastAsia="en-US"/>
        </w:rPr>
      </w:pPr>
      <w:r w:rsidRPr="00B13F88">
        <w:rPr>
          <w:rFonts w:ascii="Verdana" w:hAnsi="Verdana"/>
          <w:color w:val="4D4D4D"/>
          <w:szCs w:val="22"/>
          <w:lang w:eastAsia="en-US"/>
        </w:rPr>
        <w:t xml:space="preserve">Der nachfolgende Text soll Ihnen die Ziele und den Ablauf erläutern. Der Text ist in drei Teile gegliedert: </w:t>
      </w:r>
    </w:p>
    <w:p w14:paraId="05B1A39B" w14:textId="77777777" w:rsidR="00515E92" w:rsidRPr="00B13F88" w:rsidRDefault="00515E92" w:rsidP="00A56A5F">
      <w:pPr>
        <w:pStyle w:val="Textkrper"/>
        <w:rPr>
          <w:rFonts w:ascii="Verdana" w:hAnsi="Verdana"/>
          <w:color w:val="4D4D4D"/>
          <w:szCs w:val="22"/>
          <w:lang w:eastAsia="en-US"/>
        </w:rPr>
      </w:pPr>
    </w:p>
    <w:p w14:paraId="0ADE1B7F" w14:textId="77777777" w:rsidR="00515E92" w:rsidRPr="00B13F88" w:rsidRDefault="00515E92" w:rsidP="00A56A5F">
      <w:pPr>
        <w:pStyle w:val="Textkrper"/>
        <w:numPr>
          <w:ilvl w:val="0"/>
          <w:numId w:val="8"/>
        </w:numPr>
        <w:rPr>
          <w:rFonts w:ascii="Verdana" w:hAnsi="Verdana"/>
          <w:color w:val="4D4D4D"/>
          <w:szCs w:val="22"/>
          <w:lang w:eastAsia="en-US"/>
        </w:rPr>
      </w:pPr>
      <w:r w:rsidRPr="00B13F88">
        <w:rPr>
          <w:rFonts w:ascii="Verdana" w:hAnsi="Verdana"/>
          <w:color w:val="4D4D4D"/>
          <w:szCs w:val="22"/>
          <w:lang w:eastAsia="en-US"/>
        </w:rPr>
        <w:t xml:space="preserve">Kurzdarstellung der Studie. </w:t>
      </w:r>
    </w:p>
    <w:p w14:paraId="05D194BB" w14:textId="77777777" w:rsidR="00515E92" w:rsidRPr="00B13F88" w:rsidRDefault="00515E92" w:rsidP="00A56A5F">
      <w:pPr>
        <w:pStyle w:val="Textkrper"/>
        <w:numPr>
          <w:ilvl w:val="0"/>
          <w:numId w:val="8"/>
        </w:numPr>
        <w:ind w:left="709"/>
        <w:rPr>
          <w:rFonts w:ascii="Verdana" w:hAnsi="Verdana"/>
          <w:color w:val="4D4D4D"/>
          <w:szCs w:val="22"/>
          <w:lang w:eastAsia="en-US"/>
        </w:rPr>
      </w:pPr>
      <w:r w:rsidRPr="00B13F88">
        <w:rPr>
          <w:rFonts w:ascii="Verdana" w:hAnsi="Verdana"/>
          <w:color w:val="4D4D4D"/>
          <w:szCs w:val="22"/>
          <w:lang w:eastAsia="en-US"/>
        </w:rPr>
        <w:t xml:space="preserve">Teil I: Informationen zum Ablauf der klinischen Prüfung einschließlich der damit zusammenhängenden gesundheitlichen Gesichtspunkte. </w:t>
      </w:r>
    </w:p>
    <w:p w14:paraId="5443893F" w14:textId="77777777" w:rsidR="00515E92" w:rsidRDefault="00515E92" w:rsidP="00B13F88">
      <w:pPr>
        <w:pStyle w:val="Textkrper"/>
        <w:ind w:left="708"/>
        <w:rPr>
          <w:rFonts w:ascii="Verdana" w:hAnsi="Verdana"/>
        </w:rPr>
      </w:pPr>
      <w:r w:rsidRPr="00B13F88">
        <w:rPr>
          <w:rFonts w:ascii="Verdana" w:hAnsi="Verdana"/>
        </w:rPr>
        <w:t xml:space="preserve">Teil II: spezifische Informationen zum Datenschutz </w:t>
      </w:r>
    </w:p>
    <w:p w14:paraId="3DF52262" w14:textId="77777777" w:rsidR="00515E92" w:rsidRDefault="00515E92">
      <w:pPr>
        <w:rPr>
          <w:rFonts w:ascii="Verdana" w:hAnsi="Verdana"/>
          <w:spacing w:val="-3"/>
        </w:rPr>
      </w:pPr>
      <w:r w:rsidRPr="00B13F88">
        <w:rPr>
          <w:rFonts w:ascii="Verdana" w:hAnsi="Verdana"/>
          <w:spacing w:val="-3"/>
        </w:rPr>
        <w:t xml:space="preserve">Auf jeden Fall wird ein </w:t>
      </w:r>
      <w:r w:rsidRPr="00783D38">
        <w:rPr>
          <w:rFonts w:ascii="Verdana" w:hAnsi="Verdana"/>
          <w:spacing w:val="-3"/>
        </w:rPr>
        <w:t>Prüfarzt</w:t>
      </w:r>
      <w:r w:rsidRPr="00B13F88">
        <w:rPr>
          <w:rFonts w:ascii="Verdana" w:hAnsi="Verdana"/>
          <w:spacing w:val="-3"/>
        </w:rPr>
        <w:t xml:space="preserve"> ein Aufklärungsgespräch mit Ihnen führen. Sie können gerne Sätze/Abschnitte markieren, die Sie nicht verstanden haben, um sie mit dem aufklärenden </w:t>
      </w:r>
      <w:r w:rsidRPr="00783D38">
        <w:rPr>
          <w:rFonts w:ascii="Verdana" w:hAnsi="Verdana"/>
          <w:spacing w:val="-3"/>
        </w:rPr>
        <w:t>Prüfarzt</w:t>
      </w:r>
      <w:r w:rsidRPr="00B13F88">
        <w:rPr>
          <w:rFonts w:ascii="Verdana" w:hAnsi="Verdana"/>
          <w:spacing w:val="-3"/>
        </w:rPr>
        <w:t xml:space="preserve"> zu besprechen.</w:t>
      </w:r>
      <w:r>
        <w:rPr>
          <w:rFonts w:ascii="Verdana" w:hAnsi="Verdana"/>
          <w:sz w:val="20"/>
        </w:rPr>
        <w:t xml:space="preserve"> </w:t>
      </w:r>
      <w:r w:rsidRPr="00B13F88">
        <w:rPr>
          <w:rFonts w:ascii="Verdana" w:hAnsi="Verdana"/>
          <w:spacing w:val="-3"/>
        </w:rPr>
        <w:t>Sie werden danach ausreichend Bedenkzeit erhalten, um über Ihre Teilnahme zu entscheiden.</w:t>
      </w:r>
    </w:p>
    <w:p w14:paraId="6C8B20BF" w14:textId="77777777" w:rsidR="00C67005" w:rsidRDefault="00C67005">
      <w:pPr>
        <w:spacing w:before="0" w:after="0" w:line="240" w:lineRule="auto"/>
        <w:rPr>
          <w:rFonts w:ascii="Verdana" w:hAnsi="Verdana"/>
          <w:b/>
          <w:color w:val="auto"/>
          <w:sz w:val="20"/>
          <w:szCs w:val="20"/>
          <w:lang w:eastAsia="de-DE"/>
        </w:rPr>
      </w:pPr>
      <w:r>
        <w:rPr>
          <w:rFonts w:ascii="Verdana" w:hAnsi="Verdana"/>
          <w:b/>
          <w:color w:val="auto"/>
          <w:sz w:val="20"/>
          <w:szCs w:val="20"/>
          <w:lang w:eastAsia="de-DE"/>
        </w:rPr>
        <w:br w:type="page"/>
      </w:r>
    </w:p>
    <w:p w14:paraId="0034E40B" w14:textId="6E7DD617" w:rsidR="00515E92" w:rsidRPr="009E09A7" w:rsidRDefault="00515E92" w:rsidP="009E09A7">
      <w:pPr>
        <w:contextualSpacing/>
        <w:rPr>
          <w:rFonts w:ascii="Verdana" w:hAnsi="Verdana"/>
          <w:b/>
          <w:color w:val="auto"/>
          <w:sz w:val="20"/>
          <w:szCs w:val="20"/>
          <w:lang w:eastAsia="de-DE"/>
        </w:rPr>
      </w:pPr>
      <w:r w:rsidRPr="009E09A7">
        <w:rPr>
          <w:rFonts w:ascii="Verdana" w:hAnsi="Verdana"/>
          <w:b/>
          <w:color w:val="auto"/>
          <w:sz w:val="20"/>
          <w:szCs w:val="20"/>
          <w:lang w:eastAsia="de-DE"/>
        </w:rPr>
        <w:lastRenderedPageBreak/>
        <w:t>Kurzdarstellung der Studie</w:t>
      </w:r>
    </w:p>
    <w:p w14:paraId="081D36B1" w14:textId="1EBF95FB" w:rsidR="00515E92" w:rsidRPr="009E09A7" w:rsidRDefault="00515E92" w:rsidP="00136DEA">
      <w:pPr>
        <w:contextualSpacing/>
        <w:rPr>
          <w:rFonts w:ascii="Verdana" w:hAnsi="Verdana"/>
          <w:i/>
          <w:color w:val="auto"/>
          <w:sz w:val="16"/>
          <w:szCs w:val="16"/>
          <w:lang w:eastAsia="de-DE"/>
        </w:rPr>
      </w:pPr>
      <w:r w:rsidRPr="009E09A7">
        <w:rPr>
          <w:rFonts w:ascii="Verdana" w:hAnsi="Verdana"/>
          <w:i/>
          <w:color w:val="auto"/>
          <w:sz w:val="16"/>
          <w:szCs w:val="16"/>
          <w:lang w:eastAsia="de-DE"/>
        </w:rPr>
        <w:t>(Die Kurzdarstellung darf einen Umfang von maximal 2 Seiten NICHT überschreiten</w:t>
      </w:r>
      <w:r w:rsidR="00C67005" w:rsidRPr="009E09A7">
        <w:rPr>
          <w:rFonts w:ascii="Verdana" w:hAnsi="Verdana"/>
          <w:i/>
          <w:color w:val="auto"/>
          <w:sz w:val="16"/>
          <w:szCs w:val="16"/>
          <w:lang w:eastAsia="de-DE"/>
        </w:rPr>
        <w:t>)</w:t>
      </w:r>
      <w:r w:rsidRPr="009E09A7">
        <w:rPr>
          <w:rFonts w:ascii="Verdana" w:hAnsi="Verdana"/>
          <w:i/>
          <w:color w:val="auto"/>
          <w:sz w:val="16"/>
          <w:szCs w:val="16"/>
          <w:lang w:eastAsia="de-DE"/>
        </w:rPr>
        <w:t xml:space="preserve">. </w:t>
      </w:r>
    </w:p>
    <w:p w14:paraId="059E3F04" w14:textId="77777777" w:rsidR="00136DEA" w:rsidRPr="009E09A7" w:rsidRDefault="00136DEA" w:rsidP="009E09A7">
      <w:pPr>
        <w:contextualSpacing/>
        <w:rPr>
          <w:rFonts w:ascii="Verdana" w:hAnsi="Verdana"/>
          <w:sz w:val="16"/>
          <w:szCs w:val="16"/>
          <w:lang w:eastAsia="de-DE"/>
        </w:rPr>
      </w:pPr>
    </w:p>
    <w:p w14:paraId="056B84CF" w14:textId="77777777" w:rsidR="00515E92" w:rsidRPr="00827CA7"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FF0000"/>
          <w:spacing w:val="-3"/>
          <w:sz w:val="20"/>
          <w:szCs w:val="20"/>
          <w:lang w:eastAsia="de-DE"/>
        </w:rPr>
      </w:pPr>
      <w:r w:rsidRPr="00827CA7">
        <w:rPr>
          <w:rFonts w:ascii="Verdana" w:hAnsi="Verdana"/>
          <w:b/>
          <w:color w:val="FF0000"/>
          <w:spacing w:val="-3"/>
          <w:sz w:val="20"/>
          <w:szCs w:val="20"/>
          <w:lang w:eastAsia="de-DE"/>
        </w:rPr>
        <w:t xml:space="preserve">Grund für die Studie: </w:t>
      </w:r>
    </w:p>
    <w:p w14:paraId="08D2BB11" w14:textId="71E40C0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FD2D54">
        <w:rPr>
          <w:rFonts w:ascii="Verdana" w:hAnsi="Verdana"/>
          <w:spacing w:val="-3"/>
          <w:szCs w:val="24"/>
        </w:rPr>
        <w:sym w:font="Wingdings 2" w:char="F0AF"/>
      </w:r>
      <w:r w:rsidRPr="00FD2D54">
        <w:rPr>
          <w:rFonts w:ascii="Verdana" w:hAnsi="Verdana"/>
          <w:spacing w:val="-3"/>
          <w:szCs w:val="24"/>
        </w:rPr>
        <w:sym w:font="Wingdings 2" w:char="F0AF"/>
      </w:r>
      <w:r w:rsidRPr="00FD2D54">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Bezeichnung des Prüfprodukts</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ist ein Medizinprodukt in klinischer Erprobung und wird zur Behandlung/Anwendung von/bei</w:t>
      </w:r>
      <w:r>
        <w:rPr>
          <w:rFonts w:ascii="Verdana" w:hAnsi="Verdana"/>
          <w:b/>
          <w:color w:val="auto"/>
          <w:spacing w:val="-3"/>
          <w:sz w:val="20"/>
          <w:szCs w:val="20"/>
          <w:lang w:eastAsia="de-DE"/>
        </w:rPr>
        <w:t xml:space="preserve"> </w:t>
      </w:r>
      <w:r w:rsidR="00C67005">
        <w:rPr>
          <w:rFonts w:ascii="Verdana" w:hAnsi="Verdana"/>
          <w:spacing w:val="-3"/>
          <w:szCs w:val="24"/>
        </w:rPr>
        <w:sym w:font="Wingdings 2" w:char="F0AF"/>
      </w:r>
      <w:r w:rsidR="00C67005">
        <w:rPr>
          <w:rFonts w:ascii="Verdana" w:hAnsi="Verdana"/>
          <w:spacing w:val="-3"/>
          <w:szCs w:val="24"/>
        </w:rPr>
        <w:sym w:font="Wingdings 2" w:char="F0AF"/>
      </w:r>
      <w:r w:rsidR="00C67005">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Name der Erkrankung</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entwickelt, d. h. es hat für die Behandlung/Anwendung bei dieser Krankheit noch kein gültiges CE-Kennzeichen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ggf. Hinweis auf bereits bestehende Zertifizierung für andere Verwendung</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w:t>
      </w:r>
    </w:p>
    <w:p w14:paraId="175F21B1"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379C44B7"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1674D1">
        <w:rPr>
          <w:rFonts w:ascii="Verdana" w:hAnsi="Verdana"/>
          <w:i/>
          <w:color w:val="auto"/>
          <w:spacing w:val="-3"/>
          <w:sz w:val="20"/>
          <w:szCs w:val="20"/>
          <w:lang w:eastAsia="de-DE"/>
        </w:rPr>
        <w:t>[</w:t>
      </w:r>
      <w:r w:rsidRPr="001674D1">
        <w:rPr>
          <w:rFonts w:ascii="Verdana" w:hAnsi="Verdana"/>
          <w:i/>
          <w:color w:val="auto"/>
          <w:spacing w:val="-3"/>
          <w:sz w:val="16"/>
          <w:szCs w:val="20"/>
          <w:lang w:eastAsia="de-DE"/>
        </w:rPr>
        <w:t>soweit zutreffend</w:t>
      </w:r>
      <w:r w:rsidRPr="001674D1">
        <w:rPr>
          <w:rFonts w:ascii="Verdana" w:hAnsi="Verdana"/>
          <w:i/>
          <w:color w:val="auto"/>
          <w:spacing w:val="-3"/>
          <w:sz w:val="20"/>
          <w:szCs w:val="20"/>
          <w:lang w:eastAsia="de-DE"/>
        </w:rPr>
        <w:t>]</w:t>
      </w:r>
    </w:p>
    <w:p w14:paraId="0104E9EA" w14:textId="3E46638E"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In der geplanten klinischen Prüfung wird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Bezeichnung des Prüfprodukts</w:t>
      </w:r>
      <w:r w:rsidR="00136DEA" w:rsidRPr="009E09A7">
        <w:rPr>
          <w:rFonts w:ascii="Verdana" w:hAnsi="Verdana"/>
          <w:i/>
          <w:color w:val="auto"/>
          <w:spacing w:val="-3"/>
          <w:sz w:val="16"/>
          <w:szCs w:val="16"/>
          <w:lang w:eastAsia="de-DE"/>
        </w:rPr>
        <w:t>]</w:t>
      </w:r>
      <w:r w:rsidRPr="00B66C20">
        <w:rPr>
          <w:rFonts w:ascii="Verdana" w:hAnsi="Verdana"/>
          <w:b/>
          <w:color w:val="auto"/>
          <w:spacing w:val="-3"/>
          <w:sz w:val="20"/>
          <w:szCs w:val="20"/>
          <w:lang w:eastAsia="de-DE"/>
        </w:rPr>
        <w:t xml:space="preserve"> </w:t>
      </w:r>
    </w:p>
    <w:p w14:paraId="348E69C9" w14:textId="3D5726B7" w:rsidR="00515E92" w:rsidRPr="00827CA7"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sidRPr="00B66C20">
        <w:rPr>
          <w:rFonts w:ascii="Verdana" w:hAnsi="Verdana"/>
          <w:b/>
          <w:color w:val="auto"/>
          <w:spacing w:val="-3"/>
          <w:sz w:val="20"/>
          <w:szCs w:val="20"/>
          <w:lang w:eastAsia="de-DE"/>
        </w:rPr>
        <w:t xml:space="preserve">zum ersten Mal in der hier vorgesehenen </w:t>
      </w:r>
      <w:r>
        <w:rPr>
          <w:rFonts w:ascii="Verdana" w:hAnsi="Verdana"/>
          <w:b/>
          <w:color w:val="auto"/>
          <w:spacing w:val="-3"/>
          <w:sz w:val="20"/>
          <w:szCs w:val="20"/>
          <w:lang w:eastAsia="de-DE"/>
        </w:rPr>
        <w:t xml:space="preserve">Art der Anwendung </w:t>
      </w:r>
      <w:r w:rsidRPr="00B66C20">
        <w:rPr>
          <w:rFonts w:ascii="Verdana" w:hAnsi="Verdana"/>
          <w:b/>
          <w:color w:val="auto"/>
          <w:spacing w:val="-3"/>
          <w:sz w:val="20"/>
          <w:szCs w:val="20"/>
          <w:lang w:eastAsia="de-DE"/>
        </w:rPr>
        <w:t xml:space="preserve">von .../zum ersten Mal in der hier vorgesehenen Dauer von ... Tagen/Wochen) am Menschen </w:t>
      </w:r>
      <w:r>
        <w:rPr>
          <w:rFonts w:ascii="Verdana" w:hAnsi="Verdana"/>
          <w:b/>
          <w:color w:val="auto"/>
          <w:spacing w:val="-3"/>
          <w:sz w:val="20"/>
          <w:szCs w:val="20"/>
          <w:lang w:eastAsia="de-DE"/>
        </w:rPr>
        <w:t>angewendet</w:t>
      </w:r>
      <w:r w:rsidRPr="00B66C20">
        <w:rPr>
          <w:rFonts w:ascii="Verdana" w:hAnsi="Verdana"/>
          <w:b/>
          <w:color w:val="auto"/>
          <w:spacing w:val="-3"/>
          <w:sz w:val="20"/>
          <w:szCs w:val="20"/>
          <w:lang w:eastAsia="de-DE"/>
        </w:rPr>
        <w:t xml:space="preserve">.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Pr>
          <w:rFonts w:ascii="Verdana" w:hAnsi="Verdana"/>
          <w:i/>
          <w:color w:val="auto"/>
          <w:spacing w:val="-3"/>
          <w:sz w:val="16"/>
          <w:szCs w:val="20"/>
          <w:lang w:eastAsia="de-DE"/>
        </w:rPr>
        <w:t>[</w:t>
      </w:r>
      <w:r w:rsidRPr="00827CA7">
        <w:rPr>
          <w:rFonts w:ascii="Verdana" w:hAnsi="Verdana"/>
          <w:i/>
          <w:color w:val="auto"/>
          <w:spacing w:val="-3"/>
          <w:sz w:val="16"/>
          <w:szCs w:val="20"/>
          <w:lang w:eastAsia="de-DE"/>
        </w:rPr>
        <w:t>Erstanwendung muss besonders hervorgehoben werden</w:t>
      </w:r>
      <w:r w:rsidR="00136DEA">
        <w:rPr>
          <w:rFonts w:ascii="Verdana" w:hAnsi="Verdana"/>
          <w:i/>
          <w:color w:val="auto"/>
          <w:spacing w:val="-3"/>
          <w:sz w:val="16"/>
          <w:szCs w:val="20"/>
          <w:lang w:eastAsia="de-DE"/>
        </w:rPr>
        <w:t>]</w:t>
      </w:r>
      <w:r w:rsidRPr="00827CA7">
        <w:rPr>
          <w:rFonts w:ascii="Verdana" w:hAnsi="Verdana"/>
          <w:i/>
          <w:color w:val="auto"/>
          <w:spacing w:val="-3"/>
          <w:sz w:val="16"/>
          <w:szCs w:val="20"/>
          <w:lang w:eastAsia="de-DE"/>
        </w:rPr>
        <w:t>.</w:t>
      </w:r>
    </w:p>
    <w:p w14:paraId="567D0B34"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16239E4D"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6F7CA804" w14:textId="4C2C4FE3"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B66C20">
        <w:rPr>
          <w:rFonts w:ascii="Verdana" w:hAnsi="Verdana"/>
          <w:b/>
          <w:color w:val="auto"/>
          <w:spacing w:val="-3"/>
          <w:sz w:val="20"/>
          <w:szCs w:val="20"/>
          <w:lang w:eastAsia="de-DE"/>
        </w:rPr>
        <w:t xml:space="preserve"> </w:t>
      </w:r>
      <w:r w:rsidR="00136DEA" w:rsidRPr="009E09A7">
        <w:rPr>
          <w:rFonts w:ascii="Verdana" w:hAnsi="Verdana"/>
          <w:i/>
          <w:color w:val="auto"/>
          <w:spacing w:val="-3"/>
          <w:sz w:val="16"/>
          <w:szCs w:val="16"/>
          <w:lang w:eastAsia="de-DE"/>
        </w:rPr>
        <w:t>[</w:t>
      </w:r>
      <w:r w:rsidRPr="009E09A7">
        <w:rPr>
          <w:rFonts w:ascii="Verdana" w:hAnsi="Verdana"/>
          <w:i/>
          <w:color w:val="auto"/>
          <w:spacing w:val="-3"/>
          <w:sz w:val="16"/>
          <w:szCs w:val="16"/>
          <w:lang w:eastAsia="de-DE"/>
        </w:rPr>
        <w:t>Bezeichnung des Prüfprodukts</w:t>
      </w:r>
      <w:r w:rsidR="00136DEA" w:rsidRPr="009E09A7">
        <w:rPr>
          <w:rFonts w:ascii="Verdana" w:hAnsi="Verdana"/>
          <w:i/>
          <w:color w:val="auto"/>
          <w:spacing w:val="-3"/>
          <w:sz w:val="16"/>
          <w:szCs w:val="16"/>
          <w:lang w:eastAsia="de-DE"/>
        </w:rPr>
        <w:t>]</w:t>
      </w:r>
      <w:r w:rsidRPr="009E09A7">
        <w:rPr>
          <w:rFonts w:ascii="Verdana" w:hAnsi="Verdana"/>
          <w:color w:val="auto"/>
          <w:spacing w:val="-3"/>
          <w:sz w:val="16"/>
          <w:szCs w:val="16"/>
          <w:lang w:eastAsia="de-DE"/>
        </w:rPr>
        <w:t xml:space="preserve"> </w:t>
      </w:r>
      <w:r w:rsidRPr="00B66C20">
        <w:rPr>
          <w:rFonts w:ascii="Verdana" w:hAnsi="Verdana"/>
          <w:b/>
          <w:color w:val="auto"/>
          <w:spacing w:val="-3"/>
          <w:sz w:val="20"/>
          <w:szCs w:val="20"/>
          <w:lang w:eastAsia="de-DE"/>
        </w:rPr>
        <w:t>wurde bisher bei ca</w:t>
      </w:r>
      <w:r>
        <w:rPr>
          <w:rFonts w:ascii="Verdana" w:hAnsi="Verdana"/>
          <w:b/>
          <w:color w:val="auto"/>
          <w:spacing w:val="-3"/>
          <w:sz w:val="20"/>
          <w:szCs w:val="20"/>
          <w:lang w:eastAsia="de-DE"/>
        </w:rPr>
        <w:t>.</w:t>
      </w:r>
      <w:r w:rsidRPr="00B66C20">
        <w:rPr>
          <w:rFonts w:ascii="Verdana" w:hAnsi="Verdana"/>
          <w:b/>
          <w:color w:val="auto"/>
          <w:spacing w:val="-3"/>
          <w:sz w:val="20"/>
          <w:szCs w:val="20"/>
          <w:lang w:eastAsia="de-DE"/>
        </w:rPr>
        <w:tab/>
        <w:t xml:space="preserve"> Personen geprüft</w:t>
      </w:r>
    </w:p>
    <w:p w14:paraId="1C469C90"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5BF10492"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D74CFD">
        <w:rPr>
          <w:rFonts w:ascii="Verdana" w:hAnsi="Verdana"/>
          <w:b/>
          <w:color w:val="auto"/>
          <w:spacing w:val="-3"/>
          <w:sz w:val="20"/>
          <w:szCs w:val="20"/>
          <w:lang w:eastAsia="de-DE"/>
        </w:rPr>
        <w:t>Im Rahmen der geplanten klinischen Prüfung wird untersucht</w:t>
      </w:r>
      <w:r w:rsidRPr="00B66C20">
        <w:rPr>
          <w:rFonts w:ascii="Verdana" w:hAnsi="Verdana"/>
          <w:b/>
          <w:color w:val="auto"/>
          <w:spacing w:val="-3"/>
          <w:sz w:val="20"/>
          <w:szCs w:val="20"/>
          <w:lang w:eastAsia="de-DE"/>
        </w:rPr>
        <w:t xml:space="preserve"> </w:t>
      </w:r>
      <w:r w:rsidRPr="00B66C20">
        <w:rPr>
          <w:rFonts w:ascii="Verdana" w:hAnsi="Verdana"/>
          <w:b/>
          <w:color w:val="auto"/>
          <w:spacing w:val="-3"/>
          <w:sz w:val="20"/>
          <w:szCs w:val="20"/>
          <w:lang w:eastAsia="de-DE"/>
        </w:rPr>
        <w:tab/>
      </w:r>
    </w:p>
    <w:p w14:paraId="48494116" w14:textId="77777777" w:rsidR="00515E92"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16"/>
          <w:szCs w:val="16"/>
          <w:lang w:eastAsia="de-DE"/>
        </w:rPr>
      </w:pPr>
    </w:p>
    <w:p w14:paraId="3D52BFFC" w14:textId="2BF67F5B" w:rsidR="00515E92" w:rsidRPr="00060D0B" w:rsidRDefault="00C67005"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color w:val="auto"/>
          <w:spacing w:val="-3"/>
          <w:sz w:val="16"/>
          <w:szCs w:val="20"/>
          <w:lang w:eastAsia="de-DE"/>
        </w:rPr>
      </w:pPr>
      <w:r>
        <w:rPr>
          <w:rFonts w:ascii="Verdana" w:hAnsi="Verdana"/>
          <w:i/>
          <w:color w:val="auto"/>
          <w:spacing w:val="-3"/>
          <w:sz w:val="16"/>
          <w:szCs w:val="20"/>
          <w:lang w:eastAsia="de-DE"/>
        </w:rPr>
        <w:t>[</w:t>
      </w:r>
      <w:r w:rsidR="00515E92" w:rsidRPr="00060D0B">
        <w:rPr>
          <w:rFonts w:ascii="Verdana" w:hAnsi="Verdana"/>
          <w:i/>
          <w:color w:val="auto"/>
          <w:spacing w:val="-3"/>
          <w:sz w:val="16"/>
          <w:szCs w:val="20"/>
          <w:lang w:eastAsia="de-DE"/>
        </w:rPr>
        <w:t>Den Studienzweck allgemein verständlich beschreiben; bei mehreren Zielsetzungen sollten diese in</w:t>
      </w:r>
      <w:r w:rsidR="00515E92" w:rsidRPr="00060D0B">
        <w:rPr>
          <w:rFonts w:ascii="Verdana" w:hAnsi="Verdana"/>
          <w:i/>
          <w:color w:val="auto"/>
          <w:spacing w:val="-3"/>
          <w:sz w:val="16"/>
          <w:szCs w:val="20"/>
          <w:lang w:eastAsia="de-DE"/>
        </w:rPr>
        <w:br/>
        <w:t>der Rangfolge ihrer Bedeutung für die klinische Prüfung aufgeführt werden; hier und im weiteren Text unterscheiden, ob es sich um ein diagnostisches oder therapeutisches Medizinprodukt handelt.</w:t>
      </w:r>
      <w:r>
        <w:rPr>
          <w:rFonts w:ascii="Verdana" w:hAnsi="Verdana"/>
          <w:i/>
          <w:color w:val="auto"/>
          <w:spacing w:val="-3"/>
          <w:sz w:val="16"/>
          <w:szCs w:val="20"/>
          <w:lang w:eastAsia="de-DE"/>
        </w:rPr>
        <w:t>]</w:t>
      </w:r>
    </w:p>
    <w:p w14:paraId="2A9BFBF7"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3D1E0F44" w14:textId="418197BD"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Studienablauf:</w:t>
      </w:r>
      <w:r w:rsidRPr="00B66C20">
        <w:rPr>
          <w:rFonts w:ascii="Verdana" w:hAnsi="Verdana"/>
          <w:b/>
          <w:color w:val="auto"/>
          <w:spacing w:val="-3"/>
          <w:sz w:val="20"/>
          <w:szCs w:val="20"/>
          <w:lang w:eastAsia="de-DE"/>
        </w:rPr>
        <w:t xml:space="preserve">  Wenn Sie sich zur Teilnahme entscheiden, dauert die Studie für Sie…… Wochen/Monate. Sie werden in dieser Zeit </w:t>
      </w:r>
      <w:r w:rsidRPr="009E09A7">
        <w:rPr>
          <w:rFonts w:ascii="Verdana" w:hAnsi="Verdana"/>
          <w:color w:val="auto"/>
          <w:spacing w:val="-3"/>
          <w:sz w:val="18"/>
          <w:szCs w:val="18"/>
          <w:lang w:eastAsia="de-DE"/>
        </w:rPr>
        <w:t>x mal</w:t>
      </w:r>
      <w:r w:rsidRPr="00B66C20">
        <w:rPr>
          <w:rFonts w:ascii="Verdana" w:hAnsi="Verdana"/>
          <w:b/>
          <w:color w:val="auto"/>
          <w:spacing w:val="-3"/>
          <w:sz w:val="20"/>
          <w:szCs w:val="20"/>
          <w:lang w:eastAsia="de-DE"/>
        </w:rPr>
        <w:t xml:space="preserve"> für Untersuchungen in die Prüfstelle kommen </w:t>
      </w:r>
      <w:r w:rsidRPr="009E09A7">
        <w:rPr>
          <w:rFonts w:ascii="Verdana" w:hAnsi="Verdana"/>
          <w:i/>
          <w:color w:val="auto"/>
          <w:spacing w:val="-3"/>
          <w:sz w:val="16"/>
          <w:szCs w:val="16"/>
          <w:lang w:eastAsia="de-DE"/>
        </w:rPr>
        <w:t>[durchschnittlich notwendige Zeit angeben; stationäre Aufenthalte sind zusätzlich anzugeben. Weiter zu informieren ist über die wesentlichen Merkmale der Studie wie z.B. Studienarme/Placebokontrolle mit Erklärung des Begriffs; Randomisierung / invasive / belastende Untersuchungen im Überblick, z. B. Röntgenuntersuchungen, Punktionen, Biopsien (Anzahl)]</w:t>
      </w:r>
      <w:r w:rsidRPr="00B66C20">
        <w:rPr>
          <w:rFonts w:ascii="Verdana" w:hAnsi="Verdana"/>
          <w:b/>
          <w:color w:val="auto"/>
          <w:spacing w:val="-3"/>
          <w:sz w:val="20"/>
          <w:szCs w:val="20"/>
          <w:lang w:eastAsia="de-DE"/>
        </w:rPr>
        <w:t xml:space="preserve">. </w:t>
      </w:r>
    </w:p>
    <w:p w14:paraId="453C8A0E"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3E891992"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Möglicher Nutzen für Sie: </w:t>
      </w:r>
      <w:r w:rsidRPr="00B66C20">
        <w:rPr>
          <w:rFonts w:ascii="Verdana" w:hAnsi="Verdana"/>
          <w:b/>
          <w:color w:val="auto"/>
          <w:spacing w:val="-3"/>
          <w:sz w:val="20"/>
          <w:szCs w:val="20"/>
          <w:lang w:eastAsia="de-DE"/>
        </w:rPr>
        <w:t xml:space="preserve">Sie werden durch die Teilnahme an dieser Studie keinen persönlichen Gesundheitsnutzen haben. </w:t>
      </w:r>
    </w:p>
    <w:p w14:paraId="2CA6D1C1"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 </w:t>
      </w:r>
    </w:p>
    <w:p w14:paraId="16C9992E"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Risiken und Belastungen</w:t>
      </w:r>
      <w:r w:rsidRPr="00B66C20">
        <w:rPr>
          <w:rFonts w:ascii="Verdana" w:hAnsi="Verdana"/>
          <w:b/>
          <w:color w:val="auto"/>
          <w:spacing w:val="-3"/>
          <w:sz w:val="20"/>
          <w:szCs w:val="20"/>
          <w:lang w:eastAsia="de-DE"/>
        </w:rPr>
        <w:t xml:space="preserve">: Die Teilnahme an einer Studie ist mit Risiken und Belastungen verbunden: </w:t>
      </w:r>
    </w:p>
    <w:p w14:paraId="4F0638CD" w14:textId="21AE702D" w:rsidR="00515E92" w:rsidRPr="00827CA7" w:rsidRDefault="00704553" w:rsidP="009E09A7">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Pr>
          <w:rFonts w:ascii="Verdana" w:hAnsi="Verdana"/>
          <w:b/>
          <w:color w:val="auto"/>
          <w:spacing w:val="-3"/>
          <w:sz w:val="20"/>
          <w:szCs w:val="20"/>
          <w:lang w:eastAsia="de-DE"/>
        </w:rPr>
        <w:t>D</w:t>
      </w:r>
      <w:r w:rsidR="00515E92" w:rsidRPr="00827CA7">
        <w:rPr>
          <w:rFonts w:ascii="Verdana" w:hAnsi="Verdana"/>
          <w:b/>
          <w:color w:val="auto"/>
          <w:spacing w:val="-3"/>
          <w:sz w:val="20"/>
          <w:szCs w:val="20"/>
          <w:lang w:eastAsia="de-DE"/>
        </w:rPr>
        <w:t xml:space="preserve">as </w:t>
      </w:r>
      <w:r w:rsidR="00515E92">
        <w:rPr>
          <w:rFonts w:ascii="Verdana" w:hAnsi="Verdana"/>
          <w:b/>
          <w:color w:val="auto"/>
          <w:spacing w:val="-3"/>
          <w:sz w:val="20"/>
          <w:szCs w:val="20"/>
          <w:lang w:eastAsia="de-DE"/>
        </w:rPr>
        <w:t>Prüfprodukt</w:t>
      </w:r>
      <w:r w:rsidR="00515E92" w:rsidRPr="00827CA7">
        <w:rPr>
          <w:rFonts w:ascii="Verdana" w:hAnsi="Verdana"/>
          <w:b/>
          <w:color w:val="auto"/>
          <w:spacing w:val="-3"/>
          <w:sz w:val="20"/>
          <w:szCs w:val="20"/>
          <w:lang w:eastAsia="de-DE"/>
        </w:rPr>
        <w:t xml:space="preserve"> wurde bisher nur in Tierversuchen getestet</w:t>
      </w:r>
      <w:r w:rsidR="00515E92">
        <w:rPr>
          <w:rFonts w:ascii="Verdana" w:hAnsi="Verdana"/>
          <w:b/>
          <w:color w:val="auto"/>
          <w:spacing w:val="-3"/>
          <w:sz w:val="20"/>
          <w:szCs w:val="20"/>
          <w:lang w:eastAsia="de-DE"/>
        </w:rPr>
        <w:t xml:space="preserve"> </w:t>
      </w:r>
      <w:r w:rsidR="00515E92" w:rsidRPr="009E09A7">
        <w:rPr>
          <w:rFonts w:ascii="Verdana" w:hAnsi="Verdana"/>
          <w:i/>
          <w:color w:val="auto"/>
          <w:spacing w:val="-3"/>
          <w:sz w:val="16"/>
          <w:szCs w:val="16"/>
          <w:lang w:eastAsia="de-DE"/>
        </w:rPr>
        <w:t>[</w:t>
      </w:r>
      <w:r w:rsidR="00515E92" w:rsidRPr="00487D12">
        <w:rPr>
          <w:rFonts w:ascii="Verdana" w:hAnsi="Verdana"/>
          <w:i/>
          <w:color w:val="auto"/>
          <w:spacing w:val="-3"/>
          <w:sz w:val="16"/>
          <w:szCs w:val="16"/>
          <w:lang w:eastAsia="de-DE"/>
        </w:rPr>
        <w:t>sofern zutreffend</w:t>
      </w:r>
      <w:r w:rsidR="00515E92" w:rsidRPr="009E09A7">
        <w:rPr>
          <w:rFonts w:ascii="Verdana" w:hAnsi="Verdana"/>
          <w:i/>
          <w:color w:val="auto"/>
          <w:spacing w:val="-3"/>
          <w:sz w:val="16"/>
          <w:szCs w:val="16"/>
          <w:lang w:eastAsia="de-DE"/>
        </w:rPr>
        <w:t>]</w:t>
      </w:r>
      <w:r w:rsidR="00515E92" w:rsidRPr="00827CA7">
        <w:rPr>
          <w:rFonts w:ascii="Verdana" w:hAnsi="Verdana"/>
          <w:b/>
          <w:color w:val="auto"/>
          <w:spacing w:val="-3"/>
          <w:sz w:val="20"/>
          <w:szCs w:val="20"/>
          <w:lang w:eastAsia="de-DE"/>
        </w:rPr>
        <w:t xml:space="preserve">. Dabei wurden folgende unerwünschte Wirkungen gefunden: ... </w:t>
      </w:r>
      <w:r w:rsidR="00515E92" w:rsidRPr="009E09A7">
        <w:rPr>
          <w:rFonts w:ascii="Verdana" w:hAnsi="Verdana"/>
          <w:i/>
          <w:color w:val="auto"/>
          <w:spacing w:val="-3"/>
          <w:sz w:val="16"/>
          <w:szCs w:val="16"/>
          <w:lang w:eastAsia="de-DE"/>
        </w:rPr>
        <w:t>[Organbezogene und systemische unerwünschte Wirkungen benennen, die eine substantielle Schwere und Wahrscheinlichkeit haben]</w:t>
      </w:r>
      <w:r w:rsidR="00515E92" w:rsidRPr="00827CA7">
        <w:rPr>
          <w:rFonts w:ascii="Verdana" w:hAnsi="Verdana"/>
          <w:b/>
          <w:color w:val="auto"/>
          <w:spacing w:val="-3"/>
          <w:sz w:val="20"/>
          <w:szCs w:val="20"/>
          <w:lang w:eastAsia="de-DE"/>
        </w:rPr>
        <w:t xml:space="preserve">. Beachten Sie, dass das </w:t>
      </w:r>
      <w:r w:rsidR="00515E92">
        <w:rPr>
          <w:rFonts w:ascii="Verdana" w:hAnsi="Verdana"/>
          <w:b/>
          <w:color w:val="auto"/>
          <w:spacing w:val="-3"/>
          <w:sz w:val="20"/>
          <w:szCs w:val="20"/>
          <w:lang w:eastAsia="de-DE"/>
        </w:rPr>
        <w:t>Prüfprodukt</w:t>
      </w:r>
      <w:r w:rsidR="00515E92" w:rsidRPr="00827CA7">
        <w:rPr>
          <w:rFonts w:ascii="Verdana" w:hAnsi="Verdana"/>
          <w:b/>
          <w:color w:val="auto"/>
          <w:spacing w:val="-3"/>
          <w:sz w:val="20"/>
          <w:szCs w:val="20"/>
          <w:lang w:eastAsia="de-DE"/>
        </w:rPr>
        <w:t xml:space="preserve"> zum ersten Mal am Menschen getestet wird. Somit können bisher nicht bekannte unerwünschte Wirkungen auftreten, die auch schwerwiegend sein können.</w:t>
      </w:r>
    </w:p>
    <w:p w14:paraId="3CBDE810" w14:textId="77777777" w:rsidR="00515E92" w:rsidRPr="00827CA7" w:rsidRDefault="00515E92" w:rsidP="009E09A7">
      <w:pPr>
        <w:pStyle w:val="Listenabsatz"/>
        <w:numPr>
          <w:ilvl w:val="0"/>
          <w:numId w:val="20"/>
        </w:num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jc w:val="both"/>
        <w:rPr>
          <w:rFonts w:ascii="Verdana" w:hAnsi="Verdana"/>
          <w:b/>
          <w:color w:val="auto"/>
          <w:spacing w:val="-3"/>
          <w:sz w:val="20"/>
          <w:szCs w:val="20"/>
          <w:lang w:eastAsia="de-DE"/>
        </w:rPr>
      </w:pPr>
      <w:r w:rsidRPr="00827CA7">
        <w:rPr>
          <w:rFonts w:ascii="Verdana" w:hAnsi="Verdana"/>
          <w:b/>
          <w:color w:val="auto"/>
          <w:spacing w:val="-3"/>
          <w:sz w:val="20"/>
          <w:szCs w:val="20"/>
          <w:lang w:eastAsia="de-DE"/>
        </w:rPr>
        <w:t>Die studienbedingten Untersuchungen sind regelmäßig mit Belastungen und ggf. Beeinträchtigungen verbunden. Darüber hinaus haben sie vor allem folgende Risiken:</w:t>
      </w:r>
      <w:r w:rsidR="00175921">
        <w:rPr>
          <w:rFonts w:ascii="Verdana" w:hAnsi="Verdana"/>
          <w:b/>
          <w:color w:val="auto"/>
          <w:spacing w:val="-3"/>
          <w:sz w:val="20"/>
          <w:szCs w:val="20"/>
          <w:lang w:eastAsia="de-DE"/>
        </w:rPr>
        <w:t xml:space="preserve"> </w:t>
      </w:r>
      <w:r w:rsidRPr="009E09A7">
        <w:rPr>
          <w:rFonts w:ascii="Verdana" w:hAnsi="Verdana"/>
          <w:i/>
          <w:color w:val="auto"/>
          <w:spacing w:val="-3"/>
          <w:sz w:val="16"/>
          <w:szCs w:val="16"/>
          <w:lang w:eastAsia="de-DE"/>
        </w:rPr>
        <w:t>[Risiken von substantieller Schwere und Wahrscheinlichkeit anführen]</w:t>
      </w:r>
      <w:r w:rsidRPr="00827CA7">
        <w:rPr>
          <w:rFonts w:ascii="Verdana" w:hAnsi="Verdana"/>
          <w:b/>
          <w:color w:val="auto"/>
          <w:spacing w:val="-3"/>
          <w:sz w:val="20"/>
          <w:szCs w:val="20"/>
          <w:lang w:eastAsia="de-DE"/>
        </w:rPr>
        <w:t xml:space="preserve">. </w:t>
      </w:r>
    </w:p>
    <w:p w14:paraId="5C7C949D"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Eine ausführlichere Angabe der Risiken und Belastungen finden Sie auf Seite … </w:t>
      </w:r>
      <w:r w:rsidRPr="009E09A7">
        <w:rPr>
          <w:rFonts w:ascii="Verdana" w:hAnsi="Verdana"/>
          <w:i/>
          <w:color w:val="auto"/>
          <w:spacing w:val="-3"/>
          <w:sz w:val="16"/>
          <w:szCs w:val="16"/>
          <w:lang w:eastAsia="de-DE"/>
        </w:rPr>
        <w:t>[Teil 1 oder im Anhang dazu]</w:t>
      </w:r>
      <w:r w:rsidRPr="00B66C20">
        <w:rPr>
          <w:rFonts w:ascii="Verdana" w:hAnsi="Verdana"/>
          <w:b/>
          <w:color w:val="auto"/>
          <w:spacing w:val="-3"/>
          <w:sz w:val="20"/>
          <w:szCs w:val="20"/>
          <w:lang w:eastAsia="de-DE"/>
        </w:rPr>
        <w:t xml:space="preserve">. Der </w:t>
      </w:r>
      <w:r w:rsidRPr="00FD2D54">
        <w:rPr>
          <w:rFonts w:ascii="Verdana" w:hAnsi="Verdana"/>
          <w:b/>
          <w:color w:val="auto"/>
          <w:spacing w:val="-3"/>
          <w:sz w:val="20"/>
          <w:szCs w:val="20"/>
          <w:lang w:eastAsia="de-DE"/>
        </w:rPr>
        <w:t>Prüfarzt</w:t>
      </w:r>
      <w:r w:rsidRPr="00B66C20">
        <w:rPr>
          <w:rFonts w:ascii="Verdana" w:hAnsi="Verdana"/>
          <w:b/>
          <w:color w:val="auto"/>
          <w:spacing w:val="-3"/>
          <w:sz w:val="20"/>
          <w:szCs w:val="20"/>
          <w:lang w:eastAsia="de-DE"/>
        </w:rPr>
        <w:t xml:space="preserve"> wird mit Ihnen darüber ausführlich sprechen.</w:t>
      </w:r>
    </w:p>
    <w:p w14:paraId="325E2CF8"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p>
    <w:p w14:paraId="61EFE914"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827CA7">
        <w:rPr>
          <w:rFonts w:ascii="Verdana" w:hAnsi="Verdana"/>
          <w:b/>
          <w:color w:val="FF0000"/>
          <w:spacing w:val="-3"/>
          <w:sz w:val="20"/>
          <w:szCs w:val="20"/>
          <w:lang w:eastAsia="de-DE"/>
        </w:rPr>
        <w:t xml:space="preserve">Freiwilligkeit:   </w:t>
      </w:r>
      <w:r w:rsidRPr="00B66C20">
        <w:rPr>
          <w:rFonts w:ascii="Verdana" w:hAnsi="Verdana"/>
          <w:b/>
          <w:color w:val="auto"/>
          <w:spacing w:val="-3"/>
          <w:sz w:val="20"/>
          <w:szCs w:val="20"/>
          <w:lang w:eastAsia="de-DE"/>
        </w:rPr>
        <w:t xml:space="preserve">Es ist Ihre freie Entscheidung, ob Sie an dieser Studie teilnehmen möchten oder nicht. Sie können jederzeit NEIN sagen, sofort oder auch später. Sie brauchen dafür keine Gründe anzugeben und haben keine Nachteile. </w:t>
      </w:r>
    </w:p>
    <w:p w14:paraId="4BCD8CF1" w14:textId="77777777" w:rsidR="00515E92" w:rsidRPr="00B66C20" w:rsidRDefault="00515E92" w:rsidP="009E09A7">
      <w:pPr>
        <w:shd w:val="clear" w:color="auto" w:fill="C9C9C9"/>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b/>
          <w:color w:val="auto"/>
          <w:spacing w:val="-3"/>
          <w:sz w:val="20"/>
          <w:szCs w:val="20"/>
          <w:lang w:eastAsia="de-DE"/>
        </w:rPr>
      </w:pPr>
      <w:r w:rsidRPr="00B66C20">
        <w:rPr>
          <w:rFonts w:ascii="Verdana" w:hAnsi="Verdana"/>
          <w:b/>
          <w:color w:val="auto"/>
          <w:spacing w:val="-3"/>
          <w:sz w:val="20"/>
          <w:szCs w:val="20"/>
          <w:lang w:eastAsia="de-DE"/>
        </w:rPr>
        <w:t xml:space="preserve">Zusätzlich zur schriftlichen Information werden Sie mündlich aufgeklärt. Fragen Sie den </w:t>
      </w:r>
      <w:r w:rsidRPr="00FD2D54">
        <w:rPr>
          <w:rFonts w:ascii="Verdana" w:hAnsi="Verdana"/>
          <w:b/>
          <w:color w:val="auto"/>
          <w:spacing w:val="-3"/>
          <w:sz w:val="20"/>
          <w:szCs w:val="20"/>
          <w:lang w:eastAsia="de-DE"/>
        </w:rPr>
        <w:t>Prüfarzt</w:t>
      </w:r>
      <w:r w:rsidRPr="00B66C20">
        <w:rPr>
          <w:rFonts w:ascii="Verdana" w:hAnsi="Verdana"/>
          <w:b/>
          <w:color w:val="auto"/>
          <w:spacing w:val="-3"/>
          <w:sz w:val="20"/>
          <w:szCs w:val="20"/>
          <w:lang w:eastAsia="de-DE"/>
        </w:rPr>
        <w:t>, wenn Sie etwas nicht verstehen. Sie haben anschließend ausreichend Bedenkzeit, um sich für oder gegen eine Teilnahme zu entscheiden. Wenn Sie sich für die Teilnahme entscheiden, unterschreiben Sie bitte die Einwi</w:t>
      </w:r>
      <w:r>
        <w:rPr>
          <w:rFonts w:ascii="Verdana" w:hAnsi="Verdana"/>
          <w:b/>
          <w:color w:val="auto"/>
          <w:spacing w:val="-3"/>
          <w:sz w:val="20"/>
          <w:szCs w:val="20"/>
          <w:lang w:eastAsia="de-DE"/>
        </w:rPr>
        <w:t>l</w:t>
      </w:r>
      <w:r w:rsidRPr="00B66C20">
        <w:rPr>
          <w:rFonts w:ascii="Verdana" w:hAnsi="Verdana"/>
          <w:b/>
          <w:color w:val="auto"/>
          <w:spacing w:val="-3"/>
          <w:sz w:val="20"/>
          <w:szCs w:val="20"/>
          <w:lang w:eastAsia="de-DE"/>
        </w:rPr>
        <w:t>ligungserklärung.</w:t>
      </w:r>
    </w:p>
    <w:p w14:paraId="038A9BE2" w14:textId="77777777" w:rsidR="00515E92" w:rsidRPr="004707A3" w:rsidRDefault="00515E92" w:rsidP="009E09A7">
      <w:pPr>
        <w:rPr>
          <w:rFonts w:ascii="Verdana" w:hAnsi="Verdana"/>
          <w:b/>
          <w:spacing w:val="-3"/>
        </w:rPr>
      </w:pPr>
      <w:r w:rsidRPr="004707A3">
        <w:rPr>
          <w:rFonts w:ascii="Verdana" w:hAnsi="Verdana"/>
          <w:b/>
          <w:spacing w:val="-3"/>
        </w:rPr>
        <w:t>Inhaltsverzeichnis</w:t>
      </w:r>
    </w:p>
    <w:p w14:paraId="778ADC61" w14:textId="77777777" w:rsidR="00515E92" w:rsidRPr="009E09A7"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 w:val="16"/>
          <w:szCs w:val="16"/>
        </w:rPr>
      </w:pPr>
    </w:p>
    <w:p w14:paraId="253566AF" w14:textId="77777777" w:rsidR="00515E92" w:rsidRPr="004707A3"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4707A3">
        <w:rPr>
          <w:rFonts w:ascii="Verdana" w:hAnsi="Verdana"/>
          <w:b/>
          <w:spacing w:val="-3"/>
        </w:rPr>
        <w:t>Teil I: Informationen zum Ablauf der klinischen Prüfung und gesundheitlichen Aspekten</w:t>
      </w:r>
    </w:p>
    <w:p w14:paraId="0CB0FB5A"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1. </w:t>
      </w:r>
      <w:r>
        <w:rPr>
          <w:rFonts w:ascii="Verdana" w:hAnsi="Verdana"/>
          <w:spacing w:val="-3"/>
        </w:rPr>
        <w:tab/>
      </w:r>
      <w:r w:rsidRPr="00783116">
        <w:rPr>
          <w:rFonts w:ascii="Verdana" w:hAnsi="Verdana"/>
          <w:spacing w:val="-3"/>
        </w:rPr>
        <w:t>Warum wird diese Prüfung durchgeführt?</w:t>
      </w:r>
      <w:r>
        <w:rPr>
          <w:rFonts w:ascii="Verdana" w:hAnsi="Verdana"/>
          <w:spacing w:val="-3"/>
        </w:rPr>
        <w:tab/>
        <w:t>x</w:t>
      </w:r>
    </w:p>
    <w:p w14:paraId="7CA772E0"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2. </w:t>
      </w:r>
      <w:r>
        <w:rPr>
          <w:rFonts w:ascii="Verdana" w:hAnsi="Verdana"/>
          <w:spacing w:val="-3"/>
        </w:rPr>
        <w:tab/>
      </w:r>
      <w:r w:rsidRPr="00783116">
        <w:rPr>
          <w:rFonts w:ascii="Verdana" w:hAnsi="Verdana"/>
          <w:spacing w:val="-3"/>
        </w:rPr>
        <w:t xml:space="preserve">Erhalte ich das </w:t>
      </w:r>
      <w:r>
        <w:rPr>
          <w:rFonts w:ascii="Verdana" w:hAnsi="Verdana"/>
          <w:spacing w:val="-3"/>
        </w:rPr>
        <w:t xml:space="preserve">Prüfprodukt </w:t>
      </w:r>
      <w:r w:rsidRPr="00783116">
        <w:rPr>
          <w:rFonts w:ascii="Verdana" w:hAnsi="Verdana"/>
          <w:spacing w:val="-3"/>
        </w:rPr>
        <w:t>auf jeden Fall?</w:t>
      </w:r>
      <w:r>
        <w:rPr>
          <w:rFonts w:ascii="Verdana" w:hAnsi="Verdana"/>
          <w:spacing w:val="-3"/>
        </w:rPr>
        <w:tab/>
        <w:t>x</w:t>
      </w:r>
    </w:p>
    <w:p w14:paraId="3EEEEAA5" w14:textId="6410E773"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3. </w:t>
      </w:r>
      <w:r>
        <w:rPr>
          <w:rFonts w:ascii="Verdana" w:hAnsi="Verdana"/>
          <w:spacing w:val="-3"/>
        </w:rPr>
        <w:tab/>
      </w:r>
      <w:r w:rsidRPr="00783116">
        <w:rPr>
          <w:rFonts w:ascii="Verdana" w:hAnsi="Verdana"/>
          <w:spacing w:val="-3"/>
        </w:rPr>
        <w:t>Wie ist der Ablauf der Studie und was muss ich bei Teilnahme beachten?</w:t>
      </w:r>
    </w:p>
    <w:p w14:paraId="6EAC8BBD"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4. </w:t>
      </w:r>
      <w:r>
        <w:rPr>
          <w:rFonts w:ascii="Verdana" w:hAnsi="Verdana"/>
          <w:spacing w:val="-3"/>
        </w:rPr>
        <w:tab/>
      </w:r>
      <w:r w:rsidRPr="00783116">
        <w:rPr>
          <w:rFonts w:ascii="Verdana" w:hAnsi="Verdana"/>
          <w:spacing w:val="-3"/>
        </w:rPr>
        <w:t>Welchen persönlichen Nutzen habe ich von der Teilnahme an der Studie?</w:t>
      </w:r>
      <w:r>
        <w:rPr>
          <w:rFonts w:ascii="Verdana" w:hAnsi="Verdana"/>
          <w:spacing w:val="-3"/>
        </w:rPr>
        <w:tab/>
        <w:t>x</w:t>
      </w:r>
    </w:p>
    <w:p w14:paraId="6C79BCA8" w14:textId="77777777" w:rsidR="00515E92"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I.</w:t>
      </w:r>
      <w:r>
        <w:rPr>
          <w:rFonts w:ascii="Verdana" w:hAnsi="Verdana"/>
          <w:spacing w:val="-3"/>
        </w:rPr>
        <w:t xml:space="preserve"> </w:t>
      </w:r>
      <w:r w:rsidRPr="00783116">
        <w:rPr>
          <w:rFonts w:ascii="Verdana" w:hAnsi="Verdana"/>
          <w:spacing w:val="-3"/>
        </w:rPr>
        <w:t xml:space="preserve">5. </w:t>
      </w:r>
      <w:r>
        <w:rPr>
          <w:rFonts w:ascii="Verdana" w:hAnsi="Verdana"/>
          <w:spacing w:val="-3"/>
        </w:rPr>
        <w:tab/>
      </w:r>
      <w:r w:rsidRPr="00783116">
        <w:rPr>
          <w:rFonts w:ascii="Verdana" w:hAnsi="Verdana"/>
          <w:spacing w:val="-3"/>
        </w:rPr>
        <w:t xml:space="preserve">Welche gesundheitlichen Risiken und Belastungen sind mit der </w:t>
      </w:r>
    </w:p>
    <w:p w14:paraId="1547618F" w14:textId="77777777"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Pr>
          <w:rFonts w:ascii="Verdana" w:hAnsi="Verdana"/>
          <w:spacing w:val="-3"/>
        </w:rPr>
        <w:tab/>
      </w:r>
      <w:r w:rsidRPr="00783116">
        <w:rPr>
          <w:rFonts w:ascii="Verdana" w:hAnsi="Verdana"/>
          <w:spacing w:val="-3"/>
        </w:rPr>
        <w:t>Teilnahme an der Studie verbunden?</w:t>
      </w:r>
      <w:r>
        <w:rPr>
          <w:rFonts w:ascii="Verdana" w:hAnsi="Verdana"/>
          <w:spacing w:val="-3"/>
        </w:rPr>
        <w:tab/>
        <w:t>x</w:t>
      </w:r>
    </w:p>
    <w:p w14:paraId="50503367" w14:textId="1603DC95"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6</w:t>
      </w:r>
      <w:r w:rsidRPr="00783116">
        <w:rPr>
          <w:rFonts w:ascii="Verdana" w:hAnsi="Verdana"/>
          <w:spacing w:val="-3"/>
        </w:rPr>
        <w:t xml:space="preserve">. </w:t>
      </w:r>
      <w:r>
        <w:rPr>
          <w:rFonts w:ascii="Verdana" w:hAnsi="Verdana"/>
          <w:spacing w:val="-3"/>
        </w:rPr>
        <w:tab/>
      </w:r>
      <w:r w:rsidRPr="00783116">
        <w:rPr>
          <w:rFonts w:ascii="Verdana" w:hAnsi="Verdana"/>
          <w:spacing w:val="-3"/>
        </w:rPr>
        <w:t>Wer darf an dieser klinischen Prüfung nicht teilnehmen?</w:t>
      </w:r>
      <w:r>
        <w:rPr>
          <w:rFonts w:ascii="Verdana" w:hAnsi="Verdana"/>
          <w:spacing w:val="-3"/>
        </w:rPr>
        <w:tab/>
        <w:t>x</w:t>
      </w:r>
    </w:p>
    <w:p w14:paraId="2FD0E3BD" w14:textId="2D31FBA0" w:rsidR="00515E92"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7</w:t>
      </w:r>
      <w:r w:rsidRPr="00783116">
        <w:rPr>
          <w:rFonts w:ascii="Verdana" w:hAnsi="Verdana"/>
          <w:spacing w:val="-3"/>
        </w:rPr>
        <w:t xml:space="preserve"> </w:t>
      </w:r>
      <w:r>
        <w:rPr>
          <w:rFonts w:ascii="Verdana" w:hAnsi="Verdana"/>
          <w:spacing w:val="-3"/>
        </w:rPr>
        <w:tab/>
      </w:r>
      <w:r w:rsidRPr="00783116">
        <w:rPr>
          <w:rFonts w:ascii="Verdana" w:hAnsi="Verdana"/>
          <w:spacing w:val="-3"/>
        </w:rPr>
        <w:t xml:space="preserve">Entstehen für mich Kosten durch die Teilnahme an der klinischen Prüfung? </w:t>
      </w:r>
    </w:p>
    <w:p w14:paraId="7BBDA405" w14:textId="77777777" w:rsidR="00515E92" w:rsidRPr="00783116" w:rsidRDefault="00515E92" w:rsidP="002E1727">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Pr>
          <w:rFonts w:ascii="Verdana" w:hAnsi="Verdana"/>
          <w:spacing w:val="-3"/>
        </w:rPr>
        <w:tab/>
      </w:r>
      <w:r w:rsidRPr="00783116">
        <w:rPr>
          <w:rFonts w:ascii="Verdana" w:hAnsi="Verdana"/>
          <w:spacing w:val="-3"/>
        </w:rPr>
        <w:t>Erhalte ich eine Aufwandsentschädigung?</w:t>
      </w:r>
      <w:r>
        <w:rPr>
          <w:rFonts w:ascii="Verdana" w:hAnsi="Verdana"/>
          <w:spacing w:val="-3"/>
        </w:rPr>
        <w:tab/>
        <w:t>x</w:t>
      </w:r>
    </w:p>
    <w:p w14:paraId="354A5644" w14:textId="718EE524" w:rsidR="00515E92" w:rsidRPr="00783116" w:rsidRDefault="00515E92" w:rsidP="00515550">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8</w:t>
      </w:r>
      <w:r w:rsidRPr="00783116">
        <w:rPr>
          <w:rFonts w:ascii="Verdana" w:hAnsi="Verdana"/>
          <w:spacing w:val="-3"/>
        </w:rPr>
        <w:t xml:space="preserve">. </w:t>
      </w:r>
      <w:r>
        <w:rPr>
          <w:rFonts w:ascii="Verdana" w:hAnsi="Verdana"/>
          <w:spacing w:val="-3"/>
        </w:rPr>
        <w:tab/>
      </w:r>
      <w:r w:rsidRPr="00783116">
        <w:rPr>
          <w:rFonts w:ascii="Verdana" w:hAnsi="Verdana"/>
          <w:spacing w:val="-3"/>
        </w:rPr>
        <w:t>Bin ich während der klinischen Prüfung versichert?</w:t>
      </w:r>
      <w:r>
        <w:rPr>
          <w:rFonts w:ascii="Verdana" w:hAnsi="Verdana"/>
          <w:spacing w:val="-3"/>
        </w:rPr>
        <w:tab/>
        <w:t>x</w:t>
      </w:r>
    </w:p>
    <w:p w14:paraId="7FDC51AE" w14:textId="11F982E1"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I.</w:t>
      </w:r>
      <w:r w:rsidR="009037F6">
        <w:rPr>
          <w:rFonts w:ascii="Verdana" w:hAnsi="Verdana"/>
          <w:spacing w:val="-3"/>
        </w:rPr>
        <w:t>9</w:t>
      </w:r>
      <w:r w:rsidRPr="00783116">
        <w:rPr>
          <w:rFonts w:ascii="Verdana" w:hAnsi="Verdana"/>
          <w:spacing w:val="-3"/>
        </w:rPr>
        <w:t xml:space="preserve">. </w:t>
      </w:r>
      <w:r>
        <w:rPr>
          <w:rFonts w:ascii="Verdana" w:hAnsi="Verdana"/>
          <w:spacing w:val="-3"/>
        </w:rPr>
        <w:tab/>
      </w:r>
      <w:r w:rsidRPr="00783116">
        <w:rPr>
          <w:rFonts w:ascii="Verdana" w:hAnsi="Verdana"/>
          <w:spacing w:val="-3"/>
        </w:rPr>
        <w:t>Werden mir neue Erkenntnisse zu der klinischen Prüfung mitgeteilt?</w:t>
      </w:r>
      <w:r>
        <w:rPr>
          <w:rFonts w:ascii="Verdana" w:hAnsi="Verdana"/>
          <w:spacing w:val="-3"/>
        </w:rPr>
        <w:tab/>
        <w:t>x</w:t>
      </w:r>
    </w:p>
    <w:p w14:paraId="42367E64" w14:textId="2C1E9B53"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10</w:t>
      </w:r>
      <w:r w:rsidRPr="00783116">
        <w:rPr>
          <w:rFonts w:ascii="Verdana" w:hAnsi="Verdana"/>
          <w:spacing w:val="-3"/>
        </w:rPr>
        <w:t>. Wer entscheidet, ob ich aus der klinischen Prüfung ausscheide?</w:t>
      </w:r>
      <w:r>
        <w:rPr>
          <w:rFonts w:ascii="Verdana" w:hAnsi="Verdana"/>
          <w:spacing w:val="-3"/>
        </w:rPr>
        <w:tab/>
        <w:t>x</w:t>
      </w:r>
    </w:p>
    <w:p w14:paraId="3F9B97AC" w14:textId="2D3991BA" w:rsidR="00515E92" w:rsidRPr="00783116" w:rsidRDefault="00515E92" w:rsidP="00593575">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 xml:space="preserve">I. </w:t>
      </w:r>
      <w:r w:rsidR="009037F6">
        <w:rPr>
          <w:rFonts w:ascii="Verdana" w:hAnsi="Verdana"/>
          <w:spacing w:val="-3"/>
        </w:rPr>
        <w:t>11</w:t>
      </w:r>
      <w:r w:rsidRPr="00783116">
        <w:rPr>
          <w:rFonts w:ascii="Verdana" w:hAnsi="Verdana"/>
          <w:spacing w:val="-3"/>
        </w:rPr>
        <w:t>.</w:t>
      </w:r>
      <w:r w:rsidRPr="00783116">
        <w:rPr>
          <w:rFonts w:ascii="Verdana" w:hAnsi="Verdana"/>
          <w:spacing w:val="-3"/>
        </w:rPr>
        <w:tab/>
        <w:t>An wen wende ich mich bei weiteren Fragen?</w:t>
      </w:r>
      <w:r>
        <w:rPr>
          <w:rFonts w:ascii="Verdana" w:hAnsi="Verdana"/>
          <w:spacing w:val="-3"/>
        </w:rPr>
        <w:tab/>
        <w:t>x</w:t>
      </w:r>
    </w:p>
    <w:p w14:paraId="4F16770D" w14:textId="77777777" w:rsidR="00515E92" w:rsidRPr="009E09A7" w:rsidRDefault="00515E92" w:rsidP="009E0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ind w:left="709" w:hanging="709"/>
        <w:jc w:val="both"/>
        <w:rPr>
          <w:rFonts w:ascii="Verdana" w:hAnsi="Verdana"/>
          <w:spacing w:val="-3"/>
          <w:sz w:val="16"/>
          <w:szCs w:val="16"/>
        </w:rPr>
      </w:pPr>
    </w:p>
    <w:p w14:paraId="2BE21833" w14:textId="77777777" w:rsidR="00515E92" w:rsidRPr="004707A3" w:rsidRDefault="00515E92" w:rsidP="00947FB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Teil II: Informationen zum Datenschutz und zu den Biomaterialien</w:t>
      </w:r>
    </w:p>
    <w:p w14:paraId="1BC71447" w14:textId="77777777" w:rsidR="00515E92" w:rsidRDefault="00515E92" w:rsidP="00515550">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783116">
        <w:rPr>
          <w:rFonts w:ascii="Verdana" w:hAnsi="Verdana"/>
          <w:spacing w:val="-3"/>
        </w:rPr>
        <w:t>II. 1.</w:t>
      </w:r>
      <w:r w:rsidRPr="00783116">
        <w:rPr>
          <w:rFonts w:ascii="Verdana" w:hAnsi="Verdana"/>
          <w:spacing w:val="-3"/>
        </w:rPr>
        <w:tab/>
        <w:t xml:space="preserve">Was geschieht mit den über mich erhobenen Daten? </w:t>
      </w:r>
      <w:r>
        <w:rPr>
          <w:rFonts w:ascii="Verdana" w:hAnsi="Verdana"/>
          <w:spacing w:val="-3"/>
        </w:rPr>
        <w:tab/>
        <w:t>x</w:t>
      </w:r>
    </w:p>
    <w:p w14:paraId="3F61A0AA"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Allgemeine Informationen</w:t>
      </w:r>
    </w:p>
    <w:p w14:paraId="1F5D6E6E"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Rechtsgrundlage</w:t>
      </w:r>
      <w:r w:rsidRPr="00515550">
        <w:rPr>
          <w:rFonts w:ascii="Verdana" w:hAnsi="Verdana"/>
          <w:spacing w:val="-3"/>
          <w:sz w:val="24"/>
          <w:szCs w:val="24"/>
        </w:rPr>
        <w:tab/>
        <w:t>x</w:t>
      </w:r>
    </w:p>
    <w:p w14:paraId="5E622F2D"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Verantwortlichkeit</w:t>
      </w:r>
      <w:r w:rsidRPr="00515550">
        <w:rPr>
          <w:rFonts w:ascii="Verdana" w:hAnsi="Verdana"/>
          <w:spacing w:val="-3"/>
          <w:sz w:val="24"/>
          <w:szCs w:val="24"/>
        </w:rPr>
        <w:tab/>
        <w:t>x</w:t>
      </w:r>
    </w:p>
    <w:p w14:paraId="77B8BA8B"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Zweck(e)</w:t>
      </w:r>
      <w:r w:rsidRPr="00515550">
        <w:rPr>
          <w:rFonts w:ascii="Verdana" w:hAnsi="Verdana"/>
          <w:spacing w:val="-3"/>
          <w:sz w:val="24"/>
          <w:szCs w:val="24"/>
        </w:rPr>
        <w:tab/>
        <w:t>x</w:t>
      </w:r>
    </w:p>
    <w:p w14:paraId="04D9679A"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Weitergabe/Empfänger</w:t>
      </w:r>
      <w:r w:rsidRPr="00515550">
        <w:rPr>
          <w:rFonts w:ascii="Verdana" w:hAnsi="Verdana"/>
          <w:spacing w:val="-3"/>
          <w:sz w:val="24"/>
          <w:szCs w:val="24"/>
        </w:rPr>
        <w:tab/>
        <w:t>x</w:t>
      </w:r>
    </w:p>
    <w:p w14:paraId="23683139"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Ihre Rechte</w:t>
      </w:r>
      <w:r w:rsidRPr="00515550">
        <w:rPr>
          <w:rFonts w:ascii="Verdana" w:hAnsi="Verdana"/>
          <w:spacing w:val="-3"/>
          <w:sz w:val="24"/>
          <w:szCs w:val="24"/>
        </w:rPr>
        <w:tab/>
        <w:t>x</w:t>
      </w:r>
    </w:p>
    <w:p w14:paraId="6F352CF9" w14:textId="77777777" w:rsidR="00515E92" w:rsidRPr="00515550"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sz w:val="24"/>
          <w:szCs w:val="24"/>
        </w:rPr>
      </w:pPr>
      <w:r w:rsidRPr="00515550">
        <w:rPr>
          <w:rFonts w:ascii="Verdana" w:hAnsi="Verdana"/>
          <w:spacing w:val="-3"/>
          <w:sz w:val="24"/>
          <w:szCs w:val="24"/>
        </w:rPr>
        <w:t>Dauer der Speicherung der Daten</w:t>
      </w:r>
      <w:r w:rsidRPr="00515550">
        <w:rPr>
          <w:rFonts w:ascii="Verdana" w:hAnsi="Verdana"/>
          <w:spacing w:val="-3"/>
          <w:sz w:val="24"/>
          <w:szCs w:val="24"/>
        </w:rPr>
        <w:tab/>
        <w:t>x</w:t>
      </w:r>
    </w:p>
    <w:p w14:paraId="660B416B" w14:textId="77777777" w:rsidR="00515E92" w:rsidRPr="004707A3" w:rsidRDefault="00515E92" w:rsidP="00515550">
      <w:pPr>
        <w:pStyle w:val="Listenabsatz"/>
        <w:numPr>
          <w:ilvl w:val="0"/>
          <w:numId w:val="9"/>
        </w:numPr>
        <w:tabs>
          <w:tab w:val="left" w:pos="-1440"/>
          <w:tab w:val="left" w:pos="-720"/>
          <w:tab w:val="left" w:leader="dot" w:pos="8789"/>
          <w:tab w:val="left" w:pos="9360"/>
          <w:tab w:val="left" w:pos="10080"/>
        </w:tabs>
        <w:suppressAutoHyphens/>
        <w:spacing w:after="0" w:line="276" w:lineRule="auto"/>
        <w:jc w:val="both"/>
        <w:outlineLvl w:val="0"/>
        <w:rPr>
          <w:rFonts w:ascii="Verdana" w:hAnsi="Verdana"/>
          <w:spacing w:val="-3"/>
        </w:rPr>
      </w:pPr>
      <w:r w:rsidRPr="00515550">
        <w:rPr>
          <w:rFonts w:ascii="Verdana" w:hAnsi="Verdana"/>
          <w:spacing w:val="-3"/>
          <w:sz w:val="24"/>
          <w:szCs w:val="24"/>
        </w:rPr>
        <w:t>Veröffentlichung</w:t>
      </w:r>
      <w:r>
        <w:rPr>
          <w:rFonts w:ascii="Verdana" w:hAnsi="Verdana"/>
          <w:spacing w:val="-3"/>
        </w:rPr>
        <w:tab/>
        <w:t>x</w:t>
      </w:r>
    </w:p>
    <w:p w14:paraId="58D9948A" w14:textId="77777777" w:rsidR="00515E92" w:rsidRPr="009E09A7" w:rsidRDefault="00515E92" w:rsidP="009E09A7">
      <w:pPr>
        <w:tabs>
          <w:tab w:val="left" w:pos="-1440"/>
          <w:tab w:val="left" w:pos="-720"/>
          <w:tab w:val="left" w:leader="dot" w:pos="8789"/>
          <w:tab w:val="left" w:pos="9360"/>
          <w:tab w:val="left" w:pos="10080"/>
        </w:tabs>
        <w:suppressAutoHyphens/>
        <w:spacing w:before="0" w:after="0"/>
        <w:ind w:left="709" w:hanging="709"/>
        <w:jc w:val="both"/>
        <w:rPr>
          <w:rFonts w:ascii="Verdana" w:hAnsi="Verdana"/>
          <w:spacing w:val="-3"/>
          <w:sz w:val="16"/>
          <w:szCs w:val="16"/>
        </w:rPr>
      </w:pPr>
    </w:p>
    <w:p w14:paraId="2E2456D6" w14:textId="77777777" w:rsidR="00515E92" w:rsidRPr="00515550" w:rsidRDefault="00515E92" w:rsidP="00515550">
      <w:pPr>
        <w:tabs>
          <w:tab w:val="left" w:pos="-1440"/>
          <w:tab w:val="left" w:pos="-720"/>
          <w:tab w:val="left" w:leader="dot" w:pos="8789"/>
          <w:tab w:val="left" w:pos="9360"/>
          <w:tab w:val="left" w:pos="10080"/>
        </w:tabs>
        <w:suppressAutoHyphens/>
        <w:spacing w:before="0" w:after="0"/>
        <w:ind w:left="709" w:hanging="709"/>
        <w:jc w:val="both"/>
        <w:outlineLvl w:val="0"/>
        <w:rPr>
          <w:rFonts w:ascii="Verdana" w:hAnsi="Verdana"/>
          <w:spacing w:val="-3"/>
        </w:rPr>
      </w:pPr>
      <w:r w:rsidRPr="00567EE8">
        <w:rPr>
          <w:rFonts w:ascii="Verdana" w:hAnsi="Verdana"/>
          <w:spacing w:val="-3"/>
        </w:rPr>
        <w:t>II. 2. Was geschieht mit meinen Biomaterialien</w:t>
      </w:r>
      <w:r w:rsidRPr="00515550">
        <w:rPr>
          <w:rFonts w:ascii="Verdana" w:hAnsi="Verdana"/>
          <w:spacing w:val="-3"/>
        </w:rPr>
        <w:t>?</w:t>
      </w:r>
      <w:r w:rsidRPr="00515550">
        <w:rPr>
          <w:rFonts w:ascii="Verdana" w:hAnsi="Verdana"/>
          <w:spacing w:val="-3"/>
        </w:rPr>
        <w:tab/>
        <w:t>x</w:t>
      </w:r>
    </w:p>
    <w:p w14:paraId="43242E60" w14:textId="77777777" w:rsidR="00515E92" w:rsidRPr="00515550" w:rsidRDefault="00515E92" w:rsidP="00D44E58">
      <w:pPr>
        <w:tabs>
          <w:tab w:val="left" w:pos="-1440"/>
          <w:tab w:val="left" w:pos="-720"/>
          <w:tab w:val="left" w:leader="dot" w:pos="8789"/>
          <w:tab w:val="left" w:pos="9360"/>
          <w:tab w:val="left" w:pos="10080"/>
        </w:tabs>
        <w:suppressAutoHyphens/>
        <w:spacing w:before="0" w:after="0"/>
        <w:ind w:left="993" w:hanging="636"/>
        <w:jc w:val="both"/>
        <w:outlineLvl w:val="0"/>
        <w:rPr>
          <w:rFonts w:ascii="Verdana" w:hAnsi="Verdana"/>
          <w:spacing w:val="-3"/>
        </w:rPr>
      </w:pPr>
      <w:r w:rsidRPr="00515550">
        <w:rPr>
          <w:rFonts w:ascii="Verdana" w:hAnsi="Verdana"/>
          <w:spacing w:val="-3"/>
        </w:rPr>
        <w:t>a)</w:t>
      </w:r>
      <w:r w:rsidRPr="00515550">
        <w:rPr>
          <w:rFonts w:ascii="Verdana" w:hAnsi="Verdana"/>
          <w:spacing w:val="-3"/>
        </w:rPr>
        <w:tab/>
        <w:t>Verwendung Ihrer Biomaterialien</w:t>
      </w:r>
      <w:r w:rsidRPr="00515550">
        <w:rPr>
          <w:rFonts w:ascii="Verdana" w:hAnsi="Verdana"/>
          <w:spacing w:val="-3"/>
        </w:rPr>
        <w:tab/>
        <w:t>x</w:t>
      </w:r>
    </w:p>
    <w:p w14:paraId="5E140286" w14:textId="77777777" w:rsidR="00515E92" w:rsidRPr="00515550" w:rsidRDefault="00515E92" w:rsidP="00C91621">
      <w:pPr>
        <w:tabs>
          <w:tab w:val="left" w:pos="-1440"/>
          <w:tab w:val="left" w:pos="-720"/>
          <w:tab w:val="left" w:leader="dot" w:pos="8789"/>
          <w:tab w:val="left" w:pos="9360"/>
          <w:tab w:val="left" w:pos="10080"/>
        </w:tabs>
        <w:suppressAutoHyphens/>
        <w:spacing w:before="0" w:after="0"/>
        <w:ind w:left="993" w:hanging="636"/>
        <w:jc w:val="both"/>
        <w:outlineLvl w:val="0"/>
        <w:rPr>
          <w:rFonts w:ascii="Verdana" w:hAnsi="Verdana"/>
          <w:spacing w:val="-3"/>
        </w:rPr>
      </w:pPr>
      <w:r w:rsidRPr="00515550">
        <w:rPr>
          <w:rFonts w:ascii="Verdana" w:hAnsi="Verdana"/>
          <w:spacing w:val="-3"/>
        </w:rPr>
        <w:t>b)</w:t>
      </w:r>
      <w:r w:rsidRPr="00515550">
        <w:rPr>
          <w:rFonts w:ascii="Verdana" w:hAnsi="Verdana"/>
          <w:spacing w:val="-3"/>
        </w:rPr>
        <w:tab/>
        <w:t>Lagerung</w:t>
      </w:r>
      <w:r w:rsidRPr="00515550">
        <w:rPr>
          <w:rFonts w:ascii="Verdana" w:hAnsi="Verdana"/>
          <w:spacing w:val="-3"/>
        </w:rPr>
        <w:tab/>
        <w:t>x</w:t>
      </w:r>
    </w:p>
    <w:p w14:paraId="40B1ACDD" w14:textId="77777777" w:rsidR="00515E92" w:rsidRPr="00515550" w:rsidRDefault="00515E92" w:rsidP="00C91621">
      <w:pPr>
        <w:tabs>
          <w:tab w:val="left" w:pos="-1440"/>
          <w:tab w:val="left" w:pos="-720"/>
          <w:tab w:val="left" w:leader="dot" w:pos="8789"/>
          <w:tab w:val="left" w:pos="9360"/>
          <w:tab w:val="left" w:pos="10080"/>
        </w:tabs>
        <w:suppressAutoHyphens/>
        <w:spacing w:before="0" w:after="0"/>
        <w:ind w:left="993" w:hanging="636"/>
        <w:jc w:val="both"/>
        <w:outlineLvl w:val="0"/>
        <w:rPr>
          <w:rFonts w:ascii="Verdana" w:hAnsi="Verdana"/>
          <w:spacing w:val="-3"/>
        </w:rPr>
      </w:pPr>
      <w:r w:rsidRPr="00515550">
        <w:rPr>
          <w:rFonts w:ascii="Verdana" w:hAnsi="Verdana"/>
          <w:spacing w:val="-3"/>
        </w:rPr>
        <w:t>c)</w:t>
      </w:r>
      <w:r w:rsidRPr="00515550">
        <w:rPr>
          <w:rFonts w:ascii="Verdana" w:hAnsi="Verdana"/>
          <w:spacing w:val="-3"/>
        </w:rPr>
        <w:tab/>
        <w:t>Weitergabe/Empfänger</w:t>
      </w:r>
      <w:r w:rsidRPr="00515550">
        <w:rPr>
          <w:rFonts w:ascii="Verdana" w:hAnsi="Verdana"/>
          <w:spacing w:val="-3"/>
        </w:rPr>
        <w:tab/>
        <w:t>x</w:t>
      </w:r>
    </w:p>
    <w:p w14:paraId="1AEB0BF6" w14:textId="4A1350B6" w:rsidR="00515E92" w:rsidRPr="004707A3" w:rsidRDefault="00515E92" w:rsidP="009E09A7">
      <w:pPr>
        <w:tabs>
          <w:tab w:val="left" w:pos="-1440"/>
          <w:tab w:val="left" w:pos="-720"/>
          <w:tab w:val="left" w:leader="dot" w:pos="8789"/>
          <w:tab w:val="left" w:pos="9360"/>
          <w:tab w:val="left" w:pos="10080"/>
        </w:tabs>
        <w:suppressAutoHyphens/>
        <w:spacing w:before="0" w:after="0"/>
        <w:ind w:left="992" w:hanging="635"/>
        <w:jc w:val="both"/>
        <w:rPr>
          <w:rFonts w:ascii="Verdana" w:hAnsi="Verdana"/>
          <w:spacing w:val="-3"/>
        </w:rPr>
      </w:pPr>
      <w:r w:rsidRPr="00515550">
        <w:rPr>
          <w:rFonts w:ascii="Verdana" w:hAnsi="Verdana"/>
          <w:spacing w:val="-3"/>
        </w:rPr>
        <w:t>d)</w:t>
      </w:r>
      <w:r w:rsidRPr="00515550">
        <w:rPr>
          <w:rFonts w:ascii="Verdana" w:hAnsi="Verdana"/>
          <w:spacing w:val="-3"/>
        </w:rPr>
        <w:tab/>
        <w:t>Umgang mit dem Biomaterial bei Widerruf/vorzeitiger Beendigung</w:t>
      </w:r>
    </w:p>
    <w:p w14:paraId="46369A08" w14:textId="77777777" w:rsidR="00515E92" w:rsidRPr="009E09A7" w:rsidRDefault="00515E92" w:rsidP="009E09A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993" w:hanging="709"/>
        <w:jc w:val="both"/>
        <w:rPr>
          <w:rFonts w:ascii="Verdana" w:hAnsi="Verdana"/>
          <w:spacing w:val="-3"/>
          <w:sz w:val="16"/>
          <w:szCs w:val="16"/>
        </w:rPr>
      </w:pPr>
    </w:p>
    <w:p w14:paraId="37C0118E" w14:textId="77777777" w:rsidR="00515E92" w:rsidRPr="004707A3" w:rsidRDefault="00515E92" w:rsidP="00947FBA">
      <w:pPr>
        <w:tabs>
          <w:tab w:val="left" w:pos="-1440"/>
          <w:tab w:val="left" w:pos="-720"/>
          <w:tab w:val="left" w:leader="dot" w:pos="8789"/>
          <w:tab w:val="left" w:pos="9360"/>
          <w:tab w:val="left" w:pos="10080"/>
        </w:tabs>
        <w:suppressAutoHyphens/>
        <w:ind w:left="709" w:hanging="709"/>
        <w:jc w:val="both"/>
        <w:outlineLvl w:val="0"/>
        <w:rPr>
          <w:rFonts w:ascii="Verdana" w:hAnsi="Verdana"/>
          <w:b/>
          <w:spacing w:val="-3"/>
        </w:rPr>
      </w:pPr>
      <w:r w:rsidRPr="004707A3">
        <w:rPr>
          <w:rFonts w:ascii="Verdana" w:hAnsi="Verdana"/>
          <w:b/>
          <w:spacing w:val="-3"/>
        </w:rPr>
        <w:t>Einwilligungserklärung</w:t>
      </w:r>
      <w:r>
        <w:rPr>
          <w:rFonts w:ascii="Verdana" w:hAnsi="Verdana"/>
          <w:b/>
          <w:spacing w:val="-3"/>
        </w:rPr>
        <w:tab/>
        <w:t>x</w:t>
      </w:r>
    </w:p>
    <w:p w14:paraId="1332103A" w14:textId="77777777" w:rsidR="00515E92" w:rsidRPr="00903FD9" w:rsidRDefault="00515E92" w:rsidP="00947FBA">
      <w:pPr>
        <w:rPr>
          <w:rFonts w:ascii="Verdana" w:hAnsi="Verdana"/>
          <w:b/>
          <w:szCs w:val="24"/>
        </w:rPr>
      </w:pPr>
      <w:r w:rsidRPr="00370FF2">
        <w:rPr>
          <w:rFonts w:ascii="Verdana" w:hAnsi="Verdana"/>
          <w:b/>
          <w:szCs w:val="24"/>
        </w:rPr>
        <w:t xml:space="preserve">Teil </w:t>
      </w:r>
      <w:r>
        <w:rPr>
          <w:rFonts w:ascii="Verdana" w:hAnsi="Verdana"/>
          <w:b/>
          <w:szCs w:val="24"/>
        </w:rPr>
        <w:t>I</w:t>
      </w:r>
      <w:r w:rsidRPr="00370FF2">
        <w:rPr>
          <w:rFonts w:ascii="Verdana" w:hAnsi="Verdana"/>
          <w:b/>
          <w:szCs w:val="24"/>
        </w:rPr>
        <w:t xml:space="preserve">: </w:t>
      </w:r>
      <w:r>
        <w:rPr>
          <w:rFonts w:ascii="Verdana" w:hAnsi="Verdana"/>
          <w:b/>
          <w:szCs w:val="24"/>
        </w:rPr>
        <w:t xml:space="preserve">Informationen </w:t>
      </w:r>
      <w:r w:rsidRPr="00903FD9">
        <w:rPr>
          <w:rFonts w:ascii="Verdana" w:hAnsi="Verdana"/>
          <w:b/>
          <w:szCs w:val="24"/>
        </w:rPr>
        <w:t xml:space="preserve">zum Ablauf der klinischen Prüfung und </w:t>
      </w:r>
      <w:r>
        <w:rPr>
          <w:rFonts w:ascii="Verdana" w:hAnsi="Verdana"/>
          <w:b/>
          <w:szCs w:val="24"/>
        </w:rPr>
        <w:t xml:space="preserve">zu </w:t>
      </w:r>
      <w:r w:rsidRPr="00903FD9">
        <w:rPr>
          <w:rFonts w:ascii="Verdana" w:hAnsi="Verdana"/>
          <w:b/>
          <w:szCs w:val="24"/>
        </w:rPr>
        <w:t>gesundheitlichen Aspekten</w:t>
      </w:r>
    </w:p>
    <w:p w14:paraId="02A54B41"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Pr="008A15D8">
        <w:rPr>
          <w:rFonts w:ascii="Verdana" w:hAnsi="Verdana"/>
          <w:b/>
          <w:spacing w:val="-3"/>
        </w:rPr>
        <w:t>1.</w:t>
      </w:r>
      <w:r>
        <w:rPr>
          <w:rFonts w:ascii="Verdana" w:hAnsi="Verdana"/>
          <w:b/>
          <w:spacing w:val="-3"/>
        </w:rPr>
        <w:t xml:space="preserve"> </w:t>
      </w:r>
      <w:r w:rsidRPr="008A15D8">
        <w:rPr>
          <w:rFonts w:ascii="Verdana" w:hAnsi="Verdana"/>
          <w:b/>
          <w:spacing w:val="-3"/>
        </w:rPr>
        <w:t xml:space="preserve">Warum </w:t>
      </w:r>
      <w:r>
        <w:rPr>
          <w:rFonts w:ascii="Verdana" w:hAnsi="Verdana"/>
          <w:b/>
          <w:spacing w:val="-3"/>
        </w:rPr>
        <w:t xml:space="preserve">und mit welchem Prüfprodukt </w:t>
      </w:r>
      <w:r w:rsidRPr="008A15D8">
        <w:rPr>
          <w:rFonts w:ascii="Verdana" w:hAnsi="Verdana"/>
          <w:b/>
          <w:spacing w:val="-3"/>
        </w:rPr>
        <w:t>wird diese Prüfung durchgeführt?</w:t>
      </w:r>
    </w:p>
    <w:p w14:paraId="1A44A959"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Prüfprodukts</w:t>
      </w:r>
      <w:r w:rsidRPr="00D91DDD">
        <w:rPr>
          <w:rFonts w:ascii="Verdana" w:hAnsi="Verdana"/>
          <w:i/>
          <w:spacing w:val="-3"/>
          <w:sz w:val="16"/>
        </w:rPr>
        <w:t>)</w:t>
      </w:r>
      <w:r>
        <w:rPr>
          <w:rFonts w:ascii="Verdana" w:hAnsi="Verdana"/>
          <w:spacing w:val="-3"/>
        </w:rPr>
        <w:t xml:space="preserve"> </w:t>
      </w:r>
      <w:r w:rsidRPr="00ED63B7">
        <w:rPr>
          <w:rFonts w:ascii="Verdana" w:hAnsi="Verdana"/>
          <w:spacing w:val="-3"/>
        </w:rPr>
        <w:t xml:space="preserve">ist ein </w:t>
      </w:r>
      <w:r>
        <w:rPr>
          <w:rFonts w:ascii="Verdana" w:hAnsi="Verdana"/>
          <w:spacing w:val="-3"/>
        </w:rPr>
        <w:t>Medizinprodukt</w:t>
      </w:r>
      <w:r w:rsidRPr="00ED63B7">
        <w:rPr>
          <w:rFonts w:ascii="Verdana" w:hAnsi="Verdana"/>
          <w:spacing w:val="-3"/>
        </w:rPr>
        <w:t xml:space="preserve"> in klinischer Erprobung</w:t>
      </w:r>
      <w:r>
        <w:rPr>
          <w:rFonts w:ascii="Verdana" w:hAnsi="Verdana"/>
          <w:spacing w:val="-3"/>
        </w:rPr>
        <w:t xml:space="preserve"> und wird zur Behandlung von </w:t>
      </w:r>
      <w:r>
        <w:rPr>
          <w:rFonts w:ascii="Verdana" w:hAnsi="Verdana"/>
          <w:spacing w:val="-3"/>
          <w:szCs w:val="24"/>
        </w:rPr>
        <w:sym w:font="Wingdings 2" w:char="F0A3"/>
      </w:r>
      <w:r>
        <w:rPr>
          <w:rFonts w:ascii="Verdana" w:hAnsi="Verdana"/>
          <w:spacing w:val="-3"/>
          <w:szCs w:val="24"/>
        </w:rPr>
        <w:sym w:font="Wingdings 2" w:char="F0A3"/>
      </w:r>
      <w:r>
        <w:rPr>
          <w:rFonts w:ascii="Verdana" w:hAnsi="Verdana"/>
          <w:spacing w:val="-3"/>
          <w:szCs w:val="24"/>
        </w:rPr>
        <w:sym w:font="Wingdings 2" w:char="F0A3"/>
      </w:r>
      <w:r w:rsidRPr="00ED63B7">
        <w:rPr>
          <w:rFonts w:ascii="Verdana" w:hAnsi="Verdana"/>
          <w:spacing w:val="-3"/>
        </w:rPr>
        <w:t xml:space="preserve"> </w:t>
      </w:r>
      <w:r w:rsidRPr="00E202FD">
        <w:rPr>
          <w:rFonts w:ascii="Verdana" w:hAnsi="Verdana"/>
          <w:i/>
          <w:spacing w:val="-3"/>
          <w:sz w:val="16"/>
        </w:rPr>
        <w:t>(Name der Erkrankung)</w:t>
      </w:r>
      <w:r>
        <w:rPr>
          <w:rFonts w:ascii="Verdana" w:hAnsi="Verdana"/>
          <w:spacing w:val="-3"/>
          <w:sz w:val="16"/>
        </w:rPr>
        <w:t xml:space="preserve"> </w:t>
      </w:r>
      <w:r>
        <w:rPr>
          <w:rFonts w:ascii="Verdana" w:hAnsi="Verdana"/>
        </w:rPr>
        <w:t>entwickelt</w:t>
      </w:r>
      <w:r w:rsidRPr="00ED63B7">
        <w:rPr>
          <w:rFonts w:ascii="Verdana" w:hAnsi="Verdana"/>
          <w:spacing w:val="-3"/>
        </w:rPr>
        <w:t xml:space="preserve">, d. h. es </w:t>
      </w:r>
      <w:r>
        <w:rPr>
          <w:rFonts w:ascii="Verdana" w:hAnsi="Verdana"/>
          <w:spacing w:val="-3"/>
        </w:rPr>
        <w:t xml:space="preserve">hat für die Behandlung/Anwendung bei dieser Krankheit noch kein gültiges CE-Kennzeichen </w:t>
      </w:r>
      <w:r w:rsidRPr="00541462">
        <w:rPr>
          <w:rFonts w:ascii="Verdana" w:hAnsi="Verdana"/>
          <w:i/>
          <w:spacing w:val="-3"/>
          <w:sz w:val="16"/>
        </w:rPr>
        <w:t>(ggf. Hinweis au</w:t>
      </w:r>
      <w:r>
        <w:rPr>
          <w:rFonts w:ascii="Verdana" w:hAnsi="Verdana"/>
          <w:i/>
          <w:spacing w:val="-3"/>
          <w:sz w:val="16"/>
        </w:rPr>
        <w:t>f bereits bestehende Zertifizierung für andere Verwendung</w:t>
      </w:r>
      <w:r w:rsidRPr="00541462">
        <w:rPr>
          <w:rFonts w:ascii="Verdana" w:hAnsi="Verdana"/>
          <w:i/>
          <w:spacing w:val="-3"/>
          <w:sz w:val="16"/>
        </w:rPr>
        <w:t>)</w:t>
      </w:r>
      <w:r w:rsidRPr="00ED63B7">
        <w:rPr>
          <w:rFonts w:ascii="Verdana" w:hAnsi="Verdana"/>
          <w:i/>
          <w:spacing w:val="-3"/>
        </w:rPr>
        <w:t>.</w:t>
      </w:r>
      <w:r>
        <w:rPr>
          <w:rFonts w:ascii="Verdana" w:hAnsi="Verdana"/>
          <w:i/>
          <w:spacing w:val="-3"/>
        </w:rPr>
        <w:t xml:space="preserve"> </w:t>
      </w:r>
      <w:r>
        <w:rPr>
          <w:rFonts w:ascii="Verdana" w:hAnsi="Verdana"/>
          <w:spacing w:val="-3"/>
        </w:rPr>
        <w:t xml:space="preserve">In der geplanten klinischen Prüfung wird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(Bezeichnung des</w:t>
      </w:r>
      <w:r>
        <w:rPr>
          <w:rFonts w:ascii="Verdana" w:hAnsi="Verdana"/>
          <w:i/>
          <w:spacing w:val="-3"/>
          <w:sz w:val="16"/>
        </w:rPr>
        <w:t xml:space="preserve"> Prüfproduktes</w:t>
      </w:r>
      <w:r w:rsidRPr="00D91DDD">
        <w:rPr>
          <w:rFonts w:ascii="Verdana" w:hAnsi="Verdana"/>
          <w:i/>
          <w:spacing w:val="-3"/>
          <w:sz w:val="16"/>
        </w:rPr>
        <w:t>)</w:t>
      </w:r>
      <w:r>
        <w:rPr>
          <w:rFonts w:ascii="Verdana" w:hAnsi="Verdana"/>
          <w:spacing w:val="-3"/>
        </w:rPr>
        <w:t xml:space="preserve"> </w:t>
      </w:r>
      <w:r w:rsidRPr="006E5D89">
        <w:rPr>
          <w:rFonts w:ascii="Verdana" w:hAnsi="Verdana"/>
          <w:b/>
          <w:spacing w:val="-3"/>
        </w:rPr>
        <w:t>zum ersten Mal</w:t>
      </w:r>
      <w:r>
        <w:rPr>
          <w:rFonts w:ascii="Verdana" w:hAnsi="Verdana"/>
          <w:spacing w:val="-3"/>
        </w:rPr>
        <w:t xml:space="preserve"> </w:t>
      </w:r>
      <w:r w:rsidRPr="00E74FD2">
        <w:rPr>
          <w:rFonts w:ascii="Verdana" w:hAnsi="Verdana"/>
          <w:i/>
          <w:spacing w:val="-3"/>
          <w:sz w:val="16"/>
          <w:szCs w:val="16"/>
        </w:rPr>
        <w:t>(zum ersten Mal in der hier vorgesehenen Dosierung von …/zum ersten Mal in der hier vorgesehenen Dauer von … Tagen/Wochen)</w:t>
      </w:r>
      <w:r>
        <w:rPr>
          <w:rFonts w:ascii="Verdana" w:hAnsi="Verdana"/>
          <w:i/>
          <w:spacing w:val="-3"/>
        </w:rPr>
        <w:t xml:space="preserve"> </w:t>
      </w:r>
      <w:r w:rsidRPr="006E5D89">
        <w:rPr>
          <w:rFonts w:ascii="Verdana" w:hAnsi="Verdana"/>
          <w:b/>
          <w:spacing w:val="-3"/>
        </w:rPr>
        <w:t>am Menschen</w:t>
      </w:r>
      <w:r>
        <w:rPr>
          <w:rFonts w:ascii="Verdana" w:hAnsi="Verdana"/>
          <w:spacing w:val="-3"/>
        </w:rPr>
        <w:t xml:space="preserve"> eingesetzt.</w:t>
      </w:r>
      <w:r w:rsidRPr="00ED63B7">
        <w:rPr>
          <w:rFonts w:ascii="Verdana" w:hAnsi="Verdana"/>
          <w:i/>
          <w:spacing w:val="-3"/>
        </w:rPr>
        <w:t xml:space="preserve">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sidRPr="00ED63B7">
        <w:rPr>
          <w:rFonts w:ascii="Verdana" w:hAnsi="Verdana"/>
          <w:spacing w:val="-3"/>
        </w:rPr>
        <w:t xml:space="preserve"> </w:t>
      </w:r>
      <w:r w:rsidRPr="00D91DDD">
        <w:rPr>
          <w:rFonts w:ascii="Verdana" w:hAnsi="Verdana"/>
          <w:i/>
          <w:spacing w:val="-3"/>
          <w:sz w:val="16"/>
        </w:rPr>
        <w:t xml:space="preserve">(Bezeichnung des </w:t>
      </w:r>
      <w:r>
        <w:rPr>
          <w:rFonts w:ascii="Verdana" w:hAnsi="Verdana"/>
          <w:i/>
          <w:spacing w:val="-3"/>
          <w:sz w:val="16"/>
        </w:rPr>
        <w:t xml:space="preserve">Prüfproduktes) </w:t>
      </w:r>
      <w:r w:rsidRPr="00ED63B7">
        <w:rPr>
          <w:rFonts w:ascii="Verdana" w:hAnsi="Verdana"/>
          <w:spacing w:val="-3"/>
        </w:rPr>
        <w:t>wurde bisher bei ca.</w:t>
      </w:r>
      <w:r>
        <w:rPr>
          <w:rFonts w:ascii="Verdana" w:hAnsi="Verdana"/>
          <w:spacing w:val="-3"/>
        </w:rPr>
        <w:t xml:space="preserve"> </w:t>
      </w:r>
      <w:r w:rsidRPr="00D91DDD">
        <w:rPr>
          <w:rFonts w:ascii="Verdana" w:hAnsi="Verdana"/>
        </w:rPr>
        <w:t>..........</w:t>
      </w:r>
      <w:r w:rsidRPr="00447482">
        <w:rPr>
          <w:rFonts w:ascii="Verdana" w:hAnsi="Verdana"/>
        </w:rPr>
        <w:t>.</w:t>
      </w:r>
      <w:r w:rsidRPr="00447482">
        <w:rPr>
          <w:rFonts w:ascii="Verdana" w:hAnsi="Verdana"/>
          <w:i/>
        </w:rPr>
        <w:t xml:space="preserve"> </w:t>
      </w:r>
      <w:r w:rsidRPr="00ED63B7">
        <w:rPr>
          <w:rFonts w:ascii="Verdana" w:hAnsi="Verdana"/>
          <w:spacing w:val="-3"/>
        </w:rPr>
        <w:t xml:space="preserve">Personen geprüft </w:t>
      </w:r>
      <w:r w:rsidRPr="00541462">
        <w:rPr>
          <w:rFonts w:ascii="Verdana" w:hAnsi="Verdana"/>
          <w:i/>
          <w:spacing w:val="-3"/>
          <w:sz w:val="16"/>
        </w:rPr>
        <w:t>(Erstanwendung muss besonders hervorgehoben werden)</w:t>
      </w:r>
      <w:r w:rsidRPr="00ED63B7">
        <w:rPr>
          <w:rFonts w:ascii="Verdana" w:hAnsi="Verdana"/>
          <w:i/>
          <w:spacing w:val="-3"/>
        </w:rPr>
        <w:t>.</w:t>
      </w:r>
    </w:p>
    <w:p w14:paraId="57217FAB"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3B2BA6C7" w14:textId="23A7130A"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Pr>
          <w:rFonts w:ascii="Verdana" w:hAnsi="Verdana"/>
          <w:spacing w:val="-3"/>
        </w:rPr>
        <w:t xml:space="preserve">Im Rahmen der geplanten klinischen Prüfung wird untersucht….. </w:t>
      </w:r>
    </w:p>
    <w:p w14:paraId="14A9EA1A" w14:textId="77777777" w:rsidR="00515E92" w:rsidRPr="009A1E9A" w:rsidRDefault="00515E92" w:rsidP="008547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D</w:t>
      </w:r>
      <w:r w:rsidRPr="008C0591">
        <w:rPr>
          <w:rFonts w:ascii="Verdana" w:hAnsi="Verdana"/>
          <w:i/>
          <w:spacing w:val="-3"/>
          <w:sz w:val="16"/>
        </w:rPr>
        <w:t>en Studienzweck allg</w:t>
      </w:r>
      <w:r>
        <w:rPr>
          <w:rFonts w:ascii="Verdana" w:hAnsi="Verdana"/>
          <w:i/>
          <w:spacing w:val="-3"/>
          <w:sz w:val="16"/>
        </w:rPr>
        <w:t>emein verständlich beschreiben; bei mehreren Zielsetzungen</w:t>
      </w:r>
      <w:r>
        <w:rPr>
          <w:rFonts w:ascii="Verdana" w:hAnsi="Verdana"/>
          <w:i/>
          <w:spacing w:val="-3"/>
          <w:sz w:val="16"/>
        </w:rPr>
        <w:br/>
      </w:r>
      <w:r w:rsidRPr="008C0591">
        <w:rPr>
          <w:rFonts w:ascii="Verdana" w:hAnsi="Verdana"/>
          <w:i/>
          <w:spacing w:val="-3"/>
          <w:sz w:val="16"/>
        </w:rPr>
        <w:t>sollten diese in der Rangfolge ihre</w:t>
      </w:r>
      <w:r>
        <w:rPr>
          <w:rFonts w:ascii="Verdana" w:hAnsi="Verdana"/>
          <w:i/>
          <w:spacing w:val="-3"/>
          <w:sz w:val="16"/>
        </w:rPr>
        <w:t xml:space="preserve">r Bedeutung </w:t>
      </w:r>
      <w:r w:rsidRPr="008C0591">
        <w:rPr>
          <w:rFonts w:ascii="Verdana" w:hAnsi="Verdana"/>
          <w:i/>
          <w:spacing w:val="-3"/>
          <w:sz w:val="16"/>
        </w:rPr>
        <w:t>für die klinische Prüfung aufgeführt werden</w:t>
      </w:r>
      <w:r>
        <w:rPr>
          <w:rFonts w:ascii="Verdana" w:hAnsi="Verdana"/>
          <w:i/>
          <w:spacing w:val="-3"/>
          <w:sz w:val="16"/>
        </w:rPr>
        <w:t xml:space="preserve"> hier und im weiteren Text unterscheiden, ob es sich um ein diagnostisches oder therapeutisches Medizinprodukt handelt</w:t>
      </w:r>
    </w:p>
    <w:p w14:paraId="558697B3"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Pr="008A15D8">
        <w:rPr>
          <w:rFonts w:ascii="Verdana" w:hAnsi="Verdana"/>
          <w:b/>
          <w:spacing w:val="-3"/>
        </w:rPr>
        <w:t>2.</w:t>
      </w:r>
      <w:r>
        <w:rPr>
          <w:rFonts w:ascii="Verdana" w:hAnsi="Verdana"/>
          <w:b/>
          <w:spacing w:val="-3"/>
        </w:rPr>
        <w:t xml:space="preserve"> </w:t>
      </w:r>
      <w:r w:rsidRPr="008A15D8">
        <w:rPr>
          <w:rFonts w:ascii="Verdana" w:hAnsi="Verdana"/>
          <w:b/>
          <w:spacing w:val="-3"/>
        </w:rPr>
        <w:t xml:space="preserve">Erhalte ich das </w:t>
      </w:r>
      <w:r>
        <w:rPr>
          <w:rFonts w:ascii="Verdana" w:hAnsi="Verdana"/>
          <w:b/>
          <w:spacing w:val="-3"/>
        </w:rPr>
        <w:t>Prüfprodukt</w:t>
      </w:r>
      <w:r w:rsidRPr="008A15D8">
        <w:rPr>
          <w:rFonts w:ascii="Verdana" w:hAnsi="Verdana"/>
          <w:b/>
          <w:spacing w:val="-3"/>
        </w:rPr>
        <w:t xml:space="preserve"> auf jeden Fall?</w:t>
      </w:r>
    </w:p>
    <w:p w14:paraId="277686F8" w14:textId="135EA38A" w:rsidR="00515E92" w:rsidRPr="00B13F88"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B13F88">
        <w:rPr>
          <w:rFonts w:ascii="Verdana" w:hAnsi="Verdana"/>
          <w:spacing w:val="-3"/>
        </w:rPr>
        <w:t xml:space="preserve">Im Rahmen dieser klinischen Prüfung wird </w:t>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szCs w:val="24"/>
        </w:rPr>
        <w:sym w:font="Wingdings 2" w:char="F0AF"/>
      </w:r>
      <w:r w:rsidRPr="00247E1A">
        <w:rPr>
          <w:rFonts w:ascii="Verdana" w:hAnsi="Verdana"/>
          <w:spacing w:val="-3"/>
        </w:rPr>
        <w:t xml:space="preserve"> </w:t>
      </w:r>
      <w:r>
        <w:rPr>
          <w:rFonts w:ascii="Verdana" w:hAnsi="Verdana"/>
          <w:spacing w:val="-3"/>
        </w:rPr>
        <w:t>(</w:t>
      </w:r>
      <w:r w:rsidRPr="00B13F88">
        <w:rPr>
          <w:rFonts w:ascii="Verdana" w:hAnsi="Verdana"/>
          <w:spacing w:val="-3"/>
        </w:rPr>
        <w:t xml:space="preserve">Bezeichnung des Prüfprodukts)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verglichen, einem bereits zertifizierten Medizinprodukt. Im Falle Ihrer Teilnahme werden Sie entweder mit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oder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Vergleichsprodukts) behandelt. Welches der Produkte im Falle Ihrer Teilnahme angewendet wird, entscheidet ein zuvor festgelegtes Zufallsverfahren, vergleichbar mit dem Werfen einer Münze; dieses Verfahren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zu erhalten, beträgt ………. %. oder (</w:t>
      </w:r>
      <w:r w:rsidR="00C7231F">
        <w:rPr>
          <w:rFonts w:ascii="Verdana" w:hAnsi="Verdana"/>
          <w:spacing w:val="-3"/>
        </w:rPr>
        <w:t>p</w:t>
      </w:r>
      <w:r w:rsidRPr="00B13F88">
        <w:rPr>
          <w:rFonts w:ascii="Verdana" w:hAnsi="Verdana"/>
          <w:spacing w:val="-3"/>
        </w:rPr>
        <w:t>lacebokontrollierte Studie) Im Rahmen dieser klinischen Prüfung wird ¯¯¯ (Bezeichnung des Prüfprodukts) mit einem Placebo verglichen. Bei einem Placebo handelt es sich um ein identisch aussehendes Produkt ...........,</w:t>
      </w:r>
      <w:r w:rsidR="00C7231F">
        <w:rPr>
          <w:rFonts w:ascii="Verdana" w:hAnsi="Verdana"/>
          <w:spacing w:val="-3"/>
        </w:rPr>
        <w:t xml:space="preserve"> </w:t>
      </w:r>
      <w:r w:rsidRPr="00B13F88">
        <w:rPr>
          <w:rFonts w:ascii="Verdana" w:hAnsi="Verdana"/>
          <w:spacing w:val="-3"/>
        </w:rPr>
        <w:t>das jedoch keine Wirkung entfaltet. Im Falle Ihrer Teilnahme werden Sie entweder ¯¯¯ (Bezeichnung des Prüfprodukts) oder das Placebo erhalten. Der Vergleich mit dem Placebo dient dazu, die unerwünschten Wirkungen von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(Bezeichnung des Prüfprodukts) besser beurteilen zu können. Ob Sie das Prüfprodukt oder das Placebo erhalten, entscheidet ein zuvor festgelegtes Zufallsverfahren, vergleichbar mit dem Werfen einer Münze; dieses wird Randomisierung genannt. Die Wahrscheinlichkeit, ¯¯</w:t>
      </w:r>
      <w:r w:rsidRPr="00247E1A">
        <w:rPr>
          <w:rFonts w:ascii="Verdana" w:hAnsi="Verdana"/>
          <w:spacing w:val="-3"/>
          <w:szCs w:val="24"/>
        </w:rPr>
        <w:sym w:font="Wingdings 2" w:char="F0AF"/>
      </w:r>
      <w:r w:rsidRPr="00247E1A">
        <w:rPr>
          <w:rFonts w:ascii="Verdana" w:hAnsi="Verdana"/>
          <w:spacing w:val="-3"/>
          <w:szCs w:val="24"/>
        </w:rPr>
        <w:sym w:font="Wingdings 2" w:char="F0AF"/>
      </w:r>
      <w:r w:rsidRPr="00E33B84">
        <w:rPr>
          <w:rFonts w:ascii="Verdana" w:hAnsi="Verdana"/>
          <w:spacing w:val="-3"/>
          <w:szCs w:val="24"/>
        </w:rPr>
        <w:sym w:font="Wingdings 2" w:char="F0AF"/>
      </w:r>
      <w:r w:rsidRPr="00B13F88">
        <w:rPr>
          <w:rFonts w:ascii="Verdana" w:hAnsi="Verdana"/>
          <w:spacing w:val="-3"/>
        </w:rPr>
        <w:t xml:space="preserve">¯ (Bezeichnung des Prüfprodukts) zu erhalten, beträgt ........... %. Zur objektiven Gewinnung von Studiendaten ist es notwendig, dass weder Sie noch Ihr Prüfarzt wissen, welches Produkt Sie erhalten (dieses Verfahren wird als „doppelblind“ bezeichnet). Sollte es aus Sicherheitsgründen notwendig sein, kann unverzüglich festgestellt werden, welches Produkt Sie erhalten haben </w:t>
      </w:r>
      <w:r w:rsidRPr="00B13F88">
        <w:rPr>
          <w:rFonts w:ascii="Verdana" w:hAnsi="Verdana"/>
          <w:i/>
          <w:spacing w:val="-3"/>
          <w:sz w:val="16"/>
        </w:rPr>
        <w:t>(falls andere Art der Verblindung vorgenommen wird, Text anpassen).</w:t>
      </w:r>
    </w:p>
    <w:p w14:paraId="0924A2E0" w14:textId="77777777" w:rsidR="00515E92" w:rsidRPr="002E172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szCs w:val="24"/>
        </w:rPr>
      </w:pPr>
    </w:p>
    <w:p w14:paraId="5D89297D"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jc w:val="both"/>
        <w:outlineLvl w:val="0"/>
        <w:rPr>
          <w:rFonts w:ascii="Verdana" w:hAnsi="Verdana"/>
          <w:b/>
        </w:rPr>
      </w:pPr>
      <w:r>
        <w:rPr>
          <w:rFonts w:ascii="Verdana" w:hAnsi="Verdana"/>
          <w:b/>
          <w:spacing w:val="-3"/>
        </w:rPr>
        <w:t xml:space="preserve">I. </w:t>
      </w:r>
      <w:r w:rsidRPr="008A15D8">
        <w:rPr>
          <w:rFonts w:ascii="Verdana" w:hAnsi="Verdana"/>
          <w:b/>
          <w:spacing w:val="-3"/>
        </w:rPr>
        <w:t>3.</w:t>
      </w:r>
      <w:r>
        <w:rPr>
          <w:rFonts w:ascii="Verdana" w:hAnsi="Verdana"/>
          <w:b/>
          <w:spacing w:val="-3"/>
        </w:rPr>
        <w:t xml:space="preserve"> </w:t>
      </w:r>
      <w:r w:rsidRPr="008A15D8">
        <w:rPr>
          <w:rFonts w:ascii="Verdana" w:hAnsi="Verdana"/>
          <w:b/>
          <w:spacing w:val="-3"/>
        </w:rPr>
        <w:t>Wie ist der Ablauf der Studie und was muss ich bei Teilnahme beachten?</w:t>
      </w:r>
    </w:p>
    <w:p w14:paraId="72099080"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Nach Aufnahme in diese Studie werden Sie zu Ihren Vorerkrankungen und Ihrem aktuellen Gesundheitsstatus befragt, </w:t>
      </w:r>
      <w:r w:rsidRPr="00ED63B7">
        <w:rPr>
          <w:rFonts w:ascii="Verdana" w:hAnsi="Verdana"/>
        </w:rPr>
        <w:t xml:space="preserve">und </w:t>
      </w:r>
      <w:r>
        <w:rPr>
          <w:rFonts w:ascii="Verdana" w:hAnsi="Verdana"/>
        </w:rPr>
        <w:t>es wird</w:t>
      </w:r>
      <w:r w:rsidRPr="00ED63B7">
        <w:rPr>
          <w:rFonts w:ascii="Verdana" w:hAnsi="Verdana"/>
        </w:rPr>
        <w:t xml:space="preserve"> eine umfassende ärztliche Untersuchung </w:t>
      </w:r>
      <w:r>
        <w:rPr>
          <w:rFonts w:ascii="Verdana" w:hAnsi="Verdana"/>
        </w:rPr>
        <w:t>durchgeführt</w:t>
      </w:r>
      <w:r w:rsidRPr="00ED63B7">
        <w:rPr>
          <w:rFonts w:ascii="Verdana" w:hAnsi="Verdana"/>
        </w:rPr>
        <w:t xml:space="preserve">. Dazu gehört insbesondere </w:t>
      </w:r>
      <w:r w:rsidRPr="00D91DDD">
        <w:rPr>
          <w:rFonts w:ascii="Verdana" w:hAnsi="Verdana"/>
        </w:rPr>
        <w:t>..........</w:t>
      </w:r>
      <w:r w:rsidRPr="00447482">
        <w:rPr>
          <w:rFonts w:ascii="Verdana" w:hAnsi="Verdana"/>
        </w:rPr>
        <w:t>.</w:t>
      </w:r>
      <w:r w:rsidRPr="00447482">
        <w:rPr>
          <w:rFonts w:ascii="Verdana" w:hAnsi="Verdana"/>
          <w:i/>
        </w:rPr>
        <w:t xml:space="preserve"> </w:t>
      </w:r>
      <w:r w:rsidRPr="00DA7BB1">
        <w:rPr>
          <w:rFonts w:ascii="Verdana" w:hAnsi="Verdana"/>
          <w:i/>
          <w:sz w:val="16"/>
        </w:rPr>
        <w:t>(Blutdruckmessung u.</w:t>
      </w:r>
      <w:r>
        <w:rPr>
          <w:rFonts w:ascii="Verdana" w:hAnsi="Verdana"/>
          <w:i/>
          <w:sz w:val="16"/>
        </w:rPr>
        <w:t xml:space="preserve"> </w:t>
      </w:r>
      <w:r w:rsidRPr="00DA7BB1">
        <w:rPr>
          <w:rFonts w:ascii="Verdana" w:hAnsi="Verdana"/>
          <w:i/>
          <w:sz w:val="16"/>
        </w:rPr>
        <w:t>ä.</w:t>
      </w:r>
      <w:r w:rsidRPr="00DA7BB1">
        <w:rPr>
          <w:rFonts w:ascii="Verdana" w:hAnsi="Verdana"/>
          <w:sz w:val="16"/>
        </w:rPr>
        <w:t>)</w:t>
      </w:r>
      <w:r w:rsidRPr="00ED63B7">
        <w:rPr>
          <w:rFonts w:ascii="Verdana" w:hAnsi="Verdana"/>
        </w:rPr>
        <w:t>. Die Möglichkeit Ihrer weiteren Teilnahme an dieser klinischen Prüfung wird von den Ergebnissen dieser Voruntersuchung abhängen.</w:t>
      </w:r>
    </w:p>
    <w:p w14:paraId="73F97482"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3F7A2BA" w14:textId="77777777" w:rsidR="00515E92"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rPr>
      </w:pPr>
      <w:r w:rsidRPr="00ED63B7">
        <w:rPr>
          <w:rFonts w:ascii="Verdana" w:hAnsi="Verdana"/>
          <w:spacing w:val="-3"/>
        </w:rPr>
        <w:t xml:space="preserve">Bei Teilnahme an der Studie müssen Sie </w:t>
      </w:r>
      <w:r w:rsidRPr="00D91DDD">
        <w:rPr>
          <w:rFonts w:ascii="Verdana" w:hAnsi="Verdana"/>
        </w:rPr>
        <w:t>..........</w:t>
      </w:r>
      <w:r w:rsidRPr="00447482">
        <w:rPr>
          <w:rFonts w:ascii="Verdana" w:hAnsi="Verdana"/>
        </w:rPr>
        <w:t>.</w:t>
      </w:r>
      <w:r>
        <w:rPr>
          <w:rFonts w:ascii="Verdana" w:hAnsi="Verdana"/>
        </w:rPr>
        <w:t xml:space="preserve"> .</w:t>
      </w:r>
    </w:p>
    <w:p w14:paraId="0E2A8B05"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rPr>
      </w:pPr>
      <w:r>
        <w:rPr>
          <w:rFonts w:ascii="Verdana" w:hAnsi="Verdana"/>
          <w:i/>
          <w:spacing w:val="-3"/>
          <w:sz w:val="16"/>
        </w:rPr>
        <w:t>H</w:t>
      </w:r>
      <w:r w:rsidRPr="00DA7BB1">
        <w:rPr>
          <w:rFonts w:ascii="Verdana" w:hAnsi="Verdana"/>
          <w:i/>
          <w:spacing w:val="-3"/>
          <w:sz w:val="16"/>
        </w:rPr>
        <w:t xml:space="preserve">ier </w:t>
      </w:r>
      <w:r w:rsidRPr="00DA7BB1">
        <w:rPr>
          <w:rFonts w:ascii="Verdana" w:hAnsi="Verdana"/>
          <w:b/>
          <w:i/>
          <w:spacing w:val="-3"/>
          <w:sz w:val="16"/>
        </w:rPr>
        <w:t>allgemeinverständlich</w:t>
      </w:r>
      <w:r>
        <w:rPr>
          <w:rFonts w:ascii="Verdana" w:hAnsi="Verdana"/>
          <w:i/>
          <w:spacing w:val="-3"/>
          <w:sz w:val="16"/>
        </w:rPr>
        <w:t xml:space="preserve">, </w:t>
      </w:r>
      <w:r w:rsidRPr="00DA7BB1">
        <w:rPr>
          <w:rFonts w:ascii="Verdana" w:hAnsi="Verdana"/>
          <w:i/>
          <w:spacing w:val="-3"/>
          <w:sz w:val="16"/>
        </w:rPr>
        <w:t xml:space="preserve">übersichtlich </w:t>
      </w:r>
      <w:r>
        <w:rPr>
          <w:rFonts w:ascii="Verdana" w:hAnsi="Verdana"/>
          <w:i/>
          <w:spacing w:val="-3"/>
          <w:sz w:val="16"/>
        </w:rPr>
        <w:t xml:space="preserve">und kurz [auf das Wesentliche beschränkt/gleichartige Maßnahmen zusammenfassend] </w:t>
      </w:r>
      <w:r w:rsidRPr="00DA7BB1">
        <w:rPr>
          <w:rFonts w:ascii="Verdana" w:hAnsi="Verdana"/>
          <w:i/>
          <w:spacing w:val="-3"/>
          <w:sz w:val="16"/>
        </w:rPr>
        <w:t>nur studi</w:t>
      </w:r>
      <w:r>
        <w:rPr>
          <w:rFonts w:ascii="Verdana" w:hAnsi="Verdana"/>
          <w:i/>
          <w:spacing w:val="-3"/>
          <w:sz w:val="16"/>
        </w:rPr>
        <w:t>enbedingte Maßnahmen aufführen [gg</w:t>
      </w:r>
      <w:r w:rsidRPr="00DA7BB1">
        <w:rPr>
          <w:rFonts w:ascii="Verdana" w:hAnsi="Verdana"/>
          <w:i/>
          <w:spacing w:val="-3"/>
          <w:sz w:val="16"/>
        </w:rPr>
        <w:t>f. graphische Darstellung</w:t>
      </w:r>
      <w:r>
        <w:rPr>
          <w:rFonts w:ascii="Verdana" w:hAnsi="Verdana"/>
          <w:i/>
          <w:spacing w:val="-3"/>
          <w:sz w:val="16"/>
        </w:rPr>
        <w:t>], nicht studienbedingte Maßnahmen – deutlich als solche gekennzeichnet – nur dann, wenn es zum Verständnis erforderlich ist:</w:t>
      </w:r>
    </w:p>
    <w:p w14:paraId="1124034E"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Gesamtdauer der Teilnahme</w:t>
      </w:r>
    </w:p>
    <w:p w14:paraId="2D9F7B90" w14:textId="77777777" w:rsidR="00515E92" w:rsidRPr="00DA7BB1" w:rsidRDefault="00515E92" w:rsidP="00947FBA">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Nutzung des Medizinproduktes</w:t>
      </w:r>
    </w:p>
    <w:p w14:paraId="5A540DF1" w14:textId="77777777" w:rsidR="00515E92" w:rsidRPr="00915EEC" w:rsidRDefault="00515E92" w:rsidP="00915EEC">
      <w:pPr>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915EEC">
        <w:rPr>
          <w:rFonts w:ascii="Verdana" w:hAnsi="Verdana"/>
          <w:i/>
          <w:spacing w:val="-3"/>
          <w:sz w:val="16"/>
        </w:rPr>
        <w:t xml:space="preserve">Besuche in der </w:t>
      </w:r>
      <w:r>
        <w:rPr>
          <w:rFonts w:ascii="Verdana" w:hAnsi="Verdana"/>
          <w:i/>
          <w:spacing w:val="-3"/>
          <w:sz w:val="16"/>
        </w:rPr>
        <w:t>Prüfstelle, zeitlicher Aufwand pro Visite (stationäre Aufenthalte besonders angeben)</w:t>
      </w:r>
    </w:p>
    <w:p w14:paraId="65A7AD17"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Pr>
          <w:rFonts w:ascii="Verdana" w:hAnsi="Verdana"/>
          <w:i/>
          <w:spacing w:val="-3"/>
          <w:sz w:val="16"/>
        </w:rPr>
        <w:t xml:space="preserve">Untersuchungen </w:t>
      </w:r>
      <w:r w:rsidRPr="00DA7BB1">
        <w:rPr>
          <w:rFonts w:ascii="Verdana" w:hAnsi="Verdana"/>
          <w:i/>
          <w:spacing w:val="-3"/>
          <w:sz w:val="16"/>
        </w:rPr>
        <w:t>(z. B. Röntgen</w:t>
      </w:r>
      <w:r>
        <w:rPr>
          <w:rFonts w:ascii="Verdana" w:hAnsi="Verdana"/>
          <w:i/>
          <w:spacing w:val="-3"/>
          <w:sz w:val="16"/>
        </w:rPr>
        <w:t>untersuchungen, Blutentnahmen – W</w:t>
      </w:r>
      <w:r w:rsidRPr="00DA7BB1">
        <w:rPr>
          <w:rFonts w:ascii="Verdana" w:hAnsi="Verdana"/>
          <w:i/>
          <w:spacing w:val="-3"/>
          <w:sz w:val="16"/>
        </w:rPr>
        <w:t xml:space="preserve">ie oft? </w:t>
      </w:r>
      <w:r>
        <w:rPr>
          <w:rFonts w:ascii="Verdana" w:hAnsi="Verdana"/>
          <w:i/>
          <w:spacing w:val="-3"/>
          <w:sz w:val="16"/>
        </w:rPr>
        <w:t xml:space="preserve">Wie viel jeweils? </w:t>
      </w:r>
      <w:r w:rsidRPr="00DA7BB1">
        <w:rPr>
          <w:rFonts w:ascii="Verdana" w:hAnsi="Verdana"/>
          <w:i/>
          <w:spacing w:val="-3"/>
          <w:sz w:val="16"/>
        </w:rPr>
        <w:t xml:space="preserve">Wie viel insgesamt?) </w:t>
      </w:r>
    </w:p>
    <w:p w14:paraId="6CA843B0"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 xml:space="preserve">Hinweise auf Bedeutung der </w:t>
      </w:r>
      <w:r>
        <w:rPr>
          <w:rFonts w:ascii="Verdana" w:hAnsi="Verdana"/>
          <w:i/>
          <w:sz w:val="16"/>
        </w:rPr>
        <w:t xml:space="preserve">Einhaltung von Besuchsterminen </w:t>
      </w:r>
      <w:r w:rsidRPr="00DA7BB1">
        <w:rPr>
          <w:rFonts w:ascii="Verdana" w:hAnsi="Verdana"/>
          <w:i/>
          <w:sz w:val="16"/>
        </w:rPr>
        <w:t xml:space="preserve">für die Sicherheit der </w:t>
      </w:r>
      <w:r>
        <w:rPr>
          <w:rFonts w:ascii="Verdana" w:hAnsi="Verdana"/>
          <w:i/>
          <w:sz w:val="16"/>
        </w:rPr>
        <w:t>Probanden</w:t>
      </w:r>
      <w:r w:rsidRPr="00DA7BB1">
        <w:rPr>
          <w:rFonts w:ascii="Verdana" w:hAnsi="Verdana"/>
          <w:i/>
          <w:sz w:val="16"/>
        </w:rPr>
        <w:t xml:space="preserve"> und für den Erfolg der klinischen Prüfung</w:t>
      </w:r>
    </w:p>
    <w:p w14:paraId="0E39AC34" w14:textId="77777777" w:rsidR="00515E92" w:rsidRPr="00DA7BB1"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Nachbeobachtungen</w:t>
      </w:r>
    </w:p>
    <w:p w14:paraId="559004B5" w14:textId="77777777" w:rsidR="00515E92" w:rsidRDefault="00515E92" w:rsidP="00947FBA">
      <w:pPr>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hAnsi="Verdana"/>
          <w:i/>
          <w:spacing w:val="-3"/>
          <w:sz w:val="16"/>
        </w:rPr>
      </w:pPr>
      <w:r w:rsidRPr="00DA7BB1">
        <w:rPr>
          <w:rFonts w:ascii="Verdana" w:hAnsi="Verdana"/>
          <w:i/>
          <w:spacing w:val="-3"/>
          <w:sz w:val="16"/>
        </w:rPr>
        <w:t>Angaben zur Weiterbehandlung und medizinis</w:t>
      </w:r>
      <w:r>
        <w:rPr>
          <w:rFonts w:ascii="Verdana" w:hAnsi="Verdana"/>
          <w:i/>
          <w:spacing w:val="-3"/>
          <w:sz w:val="16"/>
        </w:rPr>
        <w:t>chen Betreuung nach Studienende</w:t>
      </w:r>
    </w:p>
    <w:p w14:paraId="111167FA" w14:textId="77777777" w:rsidR="00515E92" w:rsidRPr="00316F50"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3CE9B97" w14:textId="77777777" w:rsidR="00515E92" w:rsidRPr="00835052" w:rsidRDefault="00515E92" w:rsidP="00C916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t>
      </w:r>
      <w:r w:rsidRPr="00C80992">
        <w:rPr>
          <w:rFonts w:ascii="Verdana" w:hAnsi="Verdana"/>
          <w:i/>
          <w:spacing w:val="-3"/>
          <w:sz w:val="16"/>
        </w:rPr>
        <w:t>Falls zutreffend:]</w:t>
      </w:r>
      <w:r>
        <w:rPr>
          <w:rFonts w:ascii="Verdana" w:hAnsi="Verdana"/>
          <w:spacing w:val="-3"/>
        </w:rPr>
        <w:t xml:space="preserve"> </w:t>
      </w:r>
      <w:r w:rsidRPr="00835052">
        <w:rPr>
          <w:rFonts w:ascii="Verdana" w:hAnsi="Verdana"/>
          <w:spacing w:val="-3"/>
        </w:rPr>
        <w:t>Für Einzelheiten erhalten Sie einen g</w:t>
      </w:r>
      <w:r>
        <w:rPr>
          <w:rFonts w:ascii="Verdana" w:hAnsi="Verdana"/>
          <w:spacing w:val="-3"/>
        </w:rPr>
        <w:t>e</w:t>
      </w:r>
      <w:r w:rsidRPr="00835052">
        <w:rPr>
          <w:rFonts w:ascii="Verdana" w:hAnsi="Verdana"/>
          <w:spacing w:val="-3"/>
        </w:rPr>
        <w:t>sonderten Ablaufplan</w:t>
      </w:r>
      <w:r>
        <w:rPr>
          <w:rFonts w:ascii="Verdana" w:hAnsi="Verdana"/>
          <w:spacing w:val="-3"/>
        </w:rPr>
        <w:t xml:space="preserve"> (s. Anhang)</w:t>
      </w:r>
      <w:r w:rsidRPr="00835052">
        <w:rPr>
          <w:rFonts w:ascii="Verdana" w:hAnsi="Verdana"/>
          <w:spacing w:val="-3"/>
        </w:rPr>
        <w:t xml:space="preserve">. </w:t>
      </w:r>
    </w:p>
    <w:p w14:paraId="0833CB6C" w14:textId="77777777" w:rsidR="00515E92" w:rsidRPr="00C91621" w:rsidRDefault="00515E92" w:rsidP="00C91621">
      <w:pPr>
        <w:pStyle w:val="Flietext0"/>
        <w:spacing w:before="120" w:after="120" w:line="276" w:lineRule="auto"/>
        <w:jc w:val="both"/>
        <w:rPr>
          <w:rFonts w:cs="Times New Roman"/>
          <w:color w:val="4D4D4D"/>
          <w:sz w:val="24"/>
          <w:szCs w:val="22"/>
        </w:rPr>
      </w:pPr>
      <w:r w:rsidRPr="00C91621">
        <w:rPr>
          <w:rFonts w:cs="Times New Roman"/>
          <w:color w:val="4D4D4D"/>
          <w:sz w:val="24"/>
          <w:szCs w:val="22"/>
        </w:rPr>
        <w:t>Medikamente oder Medizinprodukte</w:t>
      </w:r>
      <w:r>
        <w:rPr>
          <w:rFonts w:cs="Times New Roman"/>
          <w:color w:val="4D4D4D"/>
          <w:sz w:val="24"/>
          <w:szCs w:val="22"/>
        </w:rPr>
        <w:t>,</w:t>
      </w:r>
      <w:r w:rsidRPr="00C91621">
        <w:rPr>
          <w:rFonts w:cs="Times New Roman"/>
          <w:color w:val="4D4D4D"/>
          <w:sz w:val="24"/>
          <w:szCs w:val="22"/>
        </w:rPr>
        <w:t xml:space="preserve"> von denen der Prüfarzt noch nichts weiß, dürfen Sie - außer bei Notfällen - nur nach Rücksprache mit Ihrem Prüfarzt einnehmen oder verwenden. Wenn Sie von anderen Ärzten behandelt werden, müssen Sie diese über Ihre Teilnahme an der klinischen Prüfung informieren. Auch Ihr Prüfarzt muss über jede medizinische Behandlung, die Sie durch einen anderen Arzt während der klinischen Prüfung erhalten, informiert werden. Sie erhalten einen Studienausweis, den Sie auch für den Notfall immer mit sich führen sollten.</w:t>
      </w:r>
    </w:p>
    <w:p w14:paraId="460FA05D"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087D71D"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4. </w:t>
      </w:r>
      <w:r w:rsidRPr="00ED63B7">
        <w:rPr>
          <w:rFonts w:ascii="Verdana" w:hAnsi="Verdana"/>
          <w:b/>
          <w:spacing w:val="-3"/>
        </w:rPr>
        <w:t>Welchen persönlichen Nutzen habe ich von der Teilnahme an der Studie?</w:t>
      </w:r>
    </w:p>
    <w:p w14:paraId="565470BD"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Sie werden durch die Teilnahme an dieser Studie keinen persönlichen Gesundheitsnutzen haben. Die Ergebnisse der Studie können aber möglicherweise dazu beitragen, die Behandlung von </w:t>
      </w:r>
      <w:r>
        <w:rPr>
          <w:rFonts w:ascii="Verdana" w:hAnsi="Verdana"/>
          <w:spacing w:val="-3"/>
          <w:szCs w:val="24"/>
        </w:rPr>
        <w:sym w:font="Wingdings 2" w:char="F0A3"/>
      </w:r>
      <w:r>
        <w:rPr>
          <w:rFonts w:ascii="Verdana" w:hAnsi="Verdana"/>
          <w:spacing w:val="-3"/>
          <w:szCs w:val="24"/>
        </w:rPr>
        <w:sym w:font="Wingdings 2" w:char="F0A3"/>
      </w:r>
      <w:r>
        <w:rPr>
          <w:rFonts w:ascii="Verdana" w:hAnsi="Verdana"/>
          <w:spacing w:val="-3"/>
          <w:szCs w:val="24"/>
        </w:rPr>
        <w:sym w:font="Wingdings 2" w:char="F0A3"/>
      </w:r>
      <w:r w:rsidRPr="00ED63B7">
        <w:rPr>
          <w:rFonts w:ascii="Verdana" w:hAnsi="Verdana"/>
          <w:spacing w:val="-3"/>
        </w:rPr>
        <w:t xml:space="preserve"> </w:t>
      </w:r>
      <w:r w:rsidRPr="00E202FD">
        <w:rPr>
          <w:rFonts w:ascii="Verdana" w:hAnsi="Verdana"/>
          <w:i/>
          <w:spacing w:val="-3"/>
          <w:sz w:val="16"/>
        </w:rPr>
        <w:t>(Name der Erkrankung)</w:t>
      </w:r>
      <w:r w:rsidRPr="001D75C4">
        <w:rPr>
          <w:rFonts w:ascii="Verdana" w:hAnsi="Verdana"/>
          <w:spacing w:val="-3"/>
          <w:sz w:val="16"/>
        </w:rPr>
        <w:t xml:space="preserve"> </w:t>
      </w:r>
      <w:r w:rsidRPr="00ED63B7">
        <w:rPr>
          <w:rFonts w:ascii="Verdana" w:hAnsi="Verdana"/>
          <w:spacing w:val="-3"/>
        </w:rPr>
        <w:t>zukünftig zu verbessern/besser beurteilen zu können.</w:t>
      </w:r>
    </w:p>
    <w:p w14:paraId="0075F082"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I.</w:t>
      </w:r>
      <w:r>
        <w:rPr>
          <w:rFonts w:ascii="Verdana" w:hAnsi="Verdana"/>
          <w:spacing w:val="-3"/>
        </w:rPr>
        <w:t xml:space="preserve"> </w:t>
      </w:r>
      <w:r>
        <w:rPr>
          <w:rFonts w:ascii="Verdana" w:hAnsi="Verdana"/>
          <w:b/>
          <w:spacing w:val="-3"/>
        </w:rPr>
        <w:t xml:space="preserve">5. </w:t>
      </w:r>
      <w:r w:rsidRPr="00ED63B7">
        <w:rPr>
          <w:rFonts w:ascii="Verdana" w:hAnsi="Verdana"/>
          <w:b/>
          <w:spacing w:val="-3"/>
        </w:rPr>
        <w:t xml:space="preserve">Welche </w:t>
      </w:r>
      <w:r>
        <w:rPr>
          <w:rFonts w:ascii="Verdana" w:hAnsi="Verdana"/>
          <w:b/>
          <w:spacing w:val="-3"/>
        </w:rPr>
        <w:t xml:space="preserve">gesundheitlichen </w:t>
      </w:r>
      <w:r w:rsidRPr="00ED63B7">
        <w:rPr>
          <w:rFonts w:ascii="Verdana" w:hAnsi="Verdana"/>
          <w:b/>
          <w:spacing w:val="-3"/>
        </w:rPr>
        <w:t xml:space="preserve">Risiken </w:t>
      </w:r>
      <w:r>
        <w:rPr>
          <w:rFonts w:ascii="Verdana" w:hAnsi="Verdana"/>
          <w:b/>
          <w:spacing w:val="-3"/>
        </w:rPr>
        <w:t xml:space="preserve">und Belastungen </w:t>
      </w:r>
      <w:r w:rsidRPr="00ED63B7">
        <w:rPr>
          <w:rFonts w:ascii="Verdana" w:hAnsi="Verdana"/>
          <w:b/>
          <w:spacing w:val="-3"/>
        </w:rPr>
        <w:t>sind mit der Teilnahme an der Studie verbunden?</w:t>
      </w:r>
    </w:p>
    <w:p w14:paraId="479869A4"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rPr>
      </w:pPr>
      <w:r w:rsidRPr="001D75C4">
        <w:rPr>
          <w:rFonts w:ascii="Verdana" w:hAnsi="Verdana"/>
          <w:i/>
          <w:spacing w:val="-3"/>
          <w:sz w:val="16"/>
        </w:rPr>
        <w:t>Hier nur studienbedingte Risi</w:t>
      </w:r>
      <w:r>
        <w:rPr>
          <w:rFonts w:ascii="Verdana" w:hAnsi="Verdana"/>
          <w:i/>
          <w:spacing w:val="-3"/>
          <w:sz w:val="16"/>
        </w:rPr>
        <w:t>ken aufführen!</w:t>
      </w:r>
    </w:p>
    <w:p w14:paraId="3D199E2F" w14:textId="77777777" w:rsidR="00515E92" w:rsidRPr="001D75C4"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i/>
          <w:spacing w:val="-3"/>
          <w:sz w:val="16"/>
          <w:szCs w:val="16"/>
        </w:rPr>
      </w:pPr>
      <w:r w:rsidRPr="001D75C4">
        <w:rPr>
          <w:rFonts w:ascii="Verdana" w:hAnsi="Verdana"/>
          <w:i/>
          <w:spacing w:val="-3"/>
          <w:sz w:val="16"/>
        </w:rPr>
        <w:t>Dabei sind bekannte und mögliche</w:t>
      </w:r>
      <w:r>
        <w:rPr>
          <w:rFonts w:ascii="Verdana" w:hAnsi="Verdana"/>
          <w:i/>
          <w:spacing w:val="-3"/>
          <w:sz w:val="16"/>
        </w:rPr>
        <w:t xml:space="preserve"> Risiken und </w:t>
      </w:r>
      <w:r w:rsidRPr="001D75C4">
        <w:rPr>
          <w:rFonts w:ascii="Verdana" w:hAnsi="Verdana"/>
          <w:i/>
          <w:spacing w:val="-3"/>
          <w:sz w:val="16"/>
        </w:rPr>
        <w:t xml:space="preserve">unerwünschte </w:t>
      </w:r>
      <w:r w:rsidRPr="004240B8">
        <w:rPr>
          <w:rFonts w:ascii="Verdana" w:hAnsi="Verdana"/>
          <w:i/>
          <w:spacing w:val="-3"/>
          <w:sz w:val="16"/>
        </w:rPr>
        <w:t>Wirkungen</w:t>
      </w:r>
      <w:r>
        <w:rPr>
          <w:rFonts w:ascii="Verdana" w:hAnsi="Verdana"/>
          <w:spacing w:val="-3"/>
          <w:sz w:val="16"/>
        </w:rPr>
        <w:t xml:space="preserve"> </w:t>
      </w:r>
      <w:r w:rsidRPr="001D75C4">
        <w:rPr>
          <w:rFonts w:ascii="Verdana" w:hAnsi="Verdana"/>
          <w:i/>
          <w:spacing w:val="-3"/>
          <w:sz w:val="16"/>
        </w:rPr>
        <w:t xml:space="preserve">des </w:t>
      </w:r>
      <w:r>
        <w:rPr>
          <w:rFonts w:ascii="Verdana" w:hAnsi="Verdana"/>
          <w:i/>
          <w:spacing w:val="-3"/>
          <w:sz w:val="16"/>
        </w:rPr>
        <w:t xml:space="preserve">Prüfproduktes </w:t>
      </w:r>
      <w:r w:rsidRPr="001D75C4">
        <w:rPr>
          <w:rFonts w:ascii="Verdana" w:hAnsi="Verdana"/>
          <w:i/>
          <w:spacing w:val="-3"/>
          <w:sz w:val="16"/>
          <w:szCs w:val="16"/>
        </w:rPr>
        <w:t>sowie der Vergleichspr</w:t>
      </w:r>
      <w:r>
        <w:rPr>
          <w:rFonts w:ascii="Verdana" w:hAnsi="Verdana"/>
          <w:i/>
          <w:spacing w:val="-3"/>
          <w:sz w:val="16"/>
          <w:szCs w:val="16"/>
        </w:rPr>
        <w:t>odukte</w:t>
      </w:r>
      <w:r w:rsidRPr="001D75C4">
        <w:rPr>
          <w:rFonts w:ascii="Verdana" w:hAnsi="Verdana"/>
          <w:i/>
          <w:spacing w:val="-3"/>
          <w:sz w:val="16"/>
          <w:szCs w:val="16"/>
        </w:rPr>
        <w:t xml:space="preserve"> zu beschreiben</w:t>
      </w:r>
      <w:r>
        <w:rPr>
          <w:rFonts w:ascii="Verdana" w:hAnsi="Verdana"/>
          <w:i/>
          <w:spacing w:val="-3"/>
          <w:sz w:val="16"/>
          <w:szCs w:val="16"/>
        </w:rPr>
        <w:t xml:space="preserve">. Kommen mehrere Produkte zum Einsatz, sind ihre unerwünschten Wirkungen, soweit sie sich gleichen, in verständlicher Weise aggregiert darzustellen. </w:t>
      </w:r>
      <w:r w:rsidRPr="002669BC">
        <w:rPr>
          <w:rFonts w:ascii="Verdana" w:hAnsi="Verdana"/>
          <w:i/>
          <w:spacing w:val="-3"/>
          <w:sz w:val="16"/>
          <w:szCs w:val="16"/>
        </w:rPr>
        <w:t xml:space="preserve">Eine umfangreiche Aneinanderreihung von unerwünschten Wirkungen kann ein </w:t>
      </w:r>
      <w:r>
        <w:rPr>
          <w:rFonts w:ascii="Verdana" w:hAnsi="Verdana"/>
          <w:i/>
          <w:spacing w:val="-3"/>
          <w:sz w:val="16"/>
          <w:szCs w:val="16"/>
        </w:rPr>
        <w:t>Proband</w:t>
      </w:r>
      <w:r w:rsidRPr="002669BC">
        <w:rPr>
          <w:rFonts w:ascii="Verdana" w:hAnsi="Verdana"/>
          <w:i/>
          <w:spacing w:val="-3"/>
          <w:sz w:val="16"/>
          <w:szCs w:val="16"/>
        </w:rPr>
        <w:t xml:space="preserve"> nicht verstehen. Soweit notwendig kann eine umfangreichere Auflistung möglicher Risiken/UAWs als Anhang ergänzt werden. </w:t>
      </w:r>
      <w:r w:rsidRPr="001D75C4">
        <w:rPr>
          <w:rFonts w:ascii="Verdana" w:hAnsi="Verdana"/>
          <w:i/>
          <w:spacing w:val="-3"/>
          <w:sz w:val="16"/>
          <w:szCs w:val="16"/>
        </w:rPr>
        <w:t>Darüber hinaus müssen mögliche Risiken</w:t>
      </w:r>
      <w:r>
        <w:rPr>
          <w:rFonts w:ascii="Verdana" w:hAnsi="Verdana"/>
          <w:i/>
          <w:spacing w:val="-3"/>
          <w:sz w:val="16"/>
          <w:szCs w:val="16"/>
        </w:rPr>
        <w:t xml:space="preserve"> und Belastungen</w:t>
      </w:r>
      <w:r w:rsidRPr="001D75C4">
        <w:rPr>
          <w:rFonts w:ascii="Verdana" w:hAnsi="Verdana"/>
          <w:i/>
          <w:spacing w:val="-3"/>
          <w:sz w:val="16"/>
          <w:szCs w:val="16"/>
        </w:rPr>
        <w:t xml:space="preserve"> </w:t>
      </w:r>
      <w:r>
        <w:rPr>
          <w:rFonts w:ascii="Verdana" w:hAnsi="Verdana"/>
          <w:i/>
          <w:spacing w:val="-3"/>
          <w:sz w:val="16"/>
          <w:szCs w:val="16"/>
        </w:rPr>
        <w:t xml:space="preserve">durch </w:t>
      </w:r>
      <w:r w:rsidRPr="001D75C4">
        <w:rPr>
          <w:rFonts w:ascii="Verdana" w:hAnsi="Verdana"/>
          <w:i/>
          <w:spacing w:val="-3"/>
          <w:sz w:val="16"/>
          <w:szCs w:val="16"/>
        </w:rPr>
        <w:t>studienbedingte Maßnahmen genannt werden.</w:t>
      </w:r>
      <w:r>
        <w:rPr>
          <w:rFonts w:ascii="Verdana" w:hAnsi="Verdana"/>
          <w:i/>
          <w:spacing w:val="-3"/>
          <w:sz w:val="16"/>
          <w:szCs w:val="16"/>
        </w:rPr>
        <w:t xml:space="preserve"> </w:t>
      </w:r>
    </w:p>
    <w:p w14:paraId="1AD63BB5" w14:textId="77777777" w:rsidR="00515E92" w:rsidRPr="00C82941"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567"/>
        <w:jc w:val="both"/>
        <w:rPr>
          <w:rFonts w:ascii="Verdana" w:hAnsi="Verdana"/>
          <w:strike/>
          <w:spacing w:val="-3"/>
          <w:sz w:val="16"/>
          <w:szCs w:val="16"/>
        </w:rPr>
      </w:pPr>
      <w:r w:rsidRPr="001D75C4">
        <w:rPr>
          <w:rFonts w:ascii="Verdana" w:hAnsi="Verdana"/>
          <w:i/>
          <w:spacing w:val="-3"/>
          <w:sz w:val="16"/>
          <w:szCs w:val="16"/>
        </w:rPr>
        <w:t xml:space="preserve">Es sollen für den </w:t>
      </w:r>
      <w:r>
        <w:rPr>
          <w:rFonts w:ascii="Verdana" w:hAnsi="Verdana"/>
          <w:i/>
          <w:spacing w:val="-3"/>
          <w:sz w:val="16"/>
          <w:szCs w:val="16"/>
        </w:rPr>
        <w:t>Probanden</w:t>
      </w:r>
      <w:r w:rsidRPr="001D75C4">
        <w:rPr>
          <w:rFonts w:ascii="Verdana" w:hAnsi="Verdana"/>
          <w:i/>
          <w:spacing w:val="-3"/>
          <w:sz w:val="16"/>
          <w:szCs w:val="16"/>
        </w:rPr>
        <w:t xml:space="preserve"> verständliche Begriffe verwendet werden. Die Häufigkeiten unerwünschter Wirkungen sollen beschrieben werden. Dazu sollen</w:t>
      </w:r>
      <w:r>
        <w:rPr>
          <w:rFonts w:ascii="Verdana" w:hAnsi="Verdana"/>
          <w:i/>
          <w:spacing w:val="-3"/>
          <w:sz w:val="16"/>
          <w:szCs w:val="16"/>
        </w:rPr>
        <w:t xml:space="preserve"> – soweit möglich - </w:t>
      </w:r>
      <w:r w:rsidRPr="001D75C4">
        <w:rPr>
          <w:rFonts w:ascii="Verdana" w:hAnsi="Verdana"/>
          <w:i/>
          <w:spacing w:val="-3"/>
          <w:sz w:val="16"/>
          <w:szCs w:val="16"/>
        </w:rPr>
        <w:t>folgende Begriffe mit den entsprechenden Prozentangaben verwendet werden: „sehr häufig“ (&gt; 10 %), „häufig“ (1 – 10 %), „gelegentlich“ (0,1 – 1 %) und „selten“ (&lt; 0,1 %). Ggf. ist auf unterschiedliche Dosisgruppen und damit verbundene Risiken hinzuweisen. Je größer die Gefahren sind, umso deutlicher muss auf sie hingewiesen werden, auch wenn sie selten auftreten.</w:t>
      </w:r>
      <w:r>
        <w:rPr>
          <w:rFonts w:ascii="Verdana" w:hAnsi="Verdana"/>
          <w:i/>
          <w:spacing w:val="-3"/>
          <w:sz w:val="16"/>
          <w:szCs w:val="16"/>
        </w:rPr>
        <w:t xml:space="preserve"> Bitte, wenn immer möglich, eine zusammenfassende und möglichst übersichtliche Darstellung wählen. </w:t>
      </w:r>
    </w:p>
    <w:p w14:paraId="27BD3EEF" w14:textId="77777777" w:rsidR="00515E92" w:rsidRPr="001D75C4"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567" w:right="567"/>
        <w:jc w:val="both"/>
        <w:rPr>
          <w:rFonts w:ascii="Verdana" w:hAnsi="Verdana"/>
          <w:spacing w:val="-3"/>
          <w:sz w:val="16"/>
          <w:szCs w:val="16"/>
        </w:rPr>
      </w:pPr>
    </w:p>
    <w:p w14:paraId="222428CC" w14:textId="77777777" w:rsidR="00515E92" w:rsidRPr="00B13F88" w:rsidRDefault="00515E92" w:rsidP="00AE13E5">
      <w:pPr>
        <w:pStyle w:val="Flietext0"/>
        <w:tabs>
          <w:tab w:val="left" w:leader="dot" w:pos="3370"/>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Die Anwendung von </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Prüfprodukts) kann zu unerwünschten Wirkungen oder Beschwerden führen. Die bislang beobachteten unerwünschten Wirkungen und Beschwerden umfassen: </w:t>
      </w:r>
      <w:r w:rsidRPr="00B13F88">
        <w:rPr>
          <w:rFonts w:cs="Times New Roman"/>
          <w:color w:val="4D4D4D"/>
          <w:spacing w:val="-3"/>
          <w:sz w:val="24"/>
          <w:szCs w:val="22"/>
        </w:rPr>
        <w:tab/>
      </w:r>
    </w:p>
    <w:p w14:paraId="603DE902" w14:textId="77777777"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Wie bei jedem neuen Produkt können auch bei der Anwendung von </w:t>
      </w:r>
      <w:r>
        <w:rPr>
          <w:spacing w:val="-3"/>
          <w:szCs w:val="18"/>
        </w:rPr>
        <w:sym w:font="Wingdings 2" w:char="F0A3"/>
      </w:r>
      <w:r>
        <w:rPr>
          <w:spacing w:val="-3"/>
          <w:szCs w:val="18"/>
        </w:rPr>
        <w:sym w:font="Wingdings 2" w:char="F0A3"/>
      </w:r>
      <w:r>
        <w:rPr>
          <w:spacing w:val="-3"/>
          <w:szCs w:val="18"/>
        </w:rPr>
        <w:sym w:font="Wingdings 2" w:char="F0A3"/>
      </w:r>
      <w:r w:rsidRPr="00B13F88" w:rsidDel="00334C8C">
        <w:rPr>
          <w:rFonts w:cs="Times New Roman"/>
          <w:color w:val="4D4D4D"/>
          <w:spacing w:val="-3"/>
          <w:sz w:val="24"/>
          <w:szCs w:val="22"/>
        </w:rPr>
        <w:t xml:space="preserve"> </w:t>
      </w:r>
      <w:r w:rsidRPr="00B13F88">
        <w:rPr>
          <w:rFonts w:cs="Times New Roman"/>
          <w:color w:val="4D4D4D"/>
          <w:spacing w:val="-3"/>
          <w:sz w:val="24"/>
          <w:szCs w:val="22"/>
        </w:rPr>
        <w:t>(Bezeichnung des Prüfprodukts) neue, bisher unbekannte Nebenwirkungen auftreten.</w:t>
      </w:r>
    </w:p>
    <w:p w14:paraId="4220D5D5" w14:textId="77777777" w:rsidR="00515E92" w:rsidRPr="00B13F88" w:rsidRDefault="00515E92" w:rsidP="00AE13E5">
      <w:pPr>
        <w:pStyle w:val="Flietext0"/>
        <w:tabs>
          <w:tab w:val="left" w:leader="dot" w:pos="5045"/>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Die bislang beobachteten Nebenwirkungen und Beschwerden bei der Anwendung von</w:t>
      </w:r>
      <w:r>
        <w:rPr>
          <w:spacing w:val="-3"/>
          <w:szCs w:val="18"/>
        </w:rPr>
        <w:sym w:font="Wingdings 2" w:char="F0A3"/>
      </w:r>
      <w:r>
        <w:rPr>
          <w:spacing w:val="-3"/>
          <w:szCs w:val="18"/>
        </w:rPr>
        <w:sym w:font="Wingdings 2" w:char="F0A3"/>
      </w:r>
      <w:r>
        <w:rPr>
          <w:spacing w:val="-3"/>
          <w:szCs w:val="18"/>
        </w:rPr>
        <w:sym w:font="Wingdings 2" w:char="F0A3"/>
      </w:r>
      <w:r w:rsidRPr="00B13F88">
        <w:rPr>
          <w:rFonts w:cs="Times New Roman"/>
          <w:color w:val="4D4D4D"/>
          <w:spacing w:val="-3"/>
          <w:sz w:val="24"/>
          <w:szCs w:val="22"/>
        </w:rPr>
        <w:t xml:space="preserve"> (Bezeichnung des Vergleichsprodukts) umfassen: </w:t>
      </w:r>
      <w:r w:rsidRPr="00B13F88">
        <w:rPr>
          <w:rFonts w:cs="Times New Roman"/>
          <w:color w:val="4D4D4D"/>
          <w:spacing w:val="-3"/>
          <w:sz w:val="24"/>
          <w:szCs w:val="22"/>
        </w:rPr>
        <w:tab/>
      </w:r>
    </w:p>
    <w:p w14:paraId="00B819A2" w14:textId="77777777" w:rsidR="00515E92" w:rsidRPr="00B13F88" w:rsidRDefault="00515E92" w:rsidP="00AE13E5">
      <w:pPr>
        <w:pStyle w:val="Flietext0"/>
        <w:tabs>
          <w:tab w:val="left" w:leader="dot" w:pos="3677"/>
        </w:tabs>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 xml:space="preserve">Darüber hinaus können die im Rahmen dieser klinischen Prüfung studienbedingt durchgeführten Maßnahmen mit Risiken behaftet sein oder zu Beschwerden führen. Im Einzelnen handelt es sich um </w:t>
      </w:r>
      <w:r w:rsidRPr="00B13F88">
        <w:rPr>
          <w:rFonts w:cs="Times New Roman"/>
          <w:color w:val="4D4D4D"/>
          <w:spacing w:val="-3"/>
          <w:sz w:val="24"/>
          <w:szCs w:val="22"/>
        </w:rPr>
        <w:tab/>
        <w:t xml:space="preserve"> (z. B. Risiken und Belastungen der Blutentnahme, Röntgen).</w:t>
      </w:r>
    </w:p>
    <w:p w14:paraId="31BC19BE" w14:textId="77777777" w:rsidR="00515E92" w:rsidRPr="00B13F88" w:rsidRDefault="00515E92" w:rsidP="00AE13E5">
      <w:pPr>
        <w:pStyle w:val="Flietext0"/>
        <w:spacing w:before="120" w:after="120" w:line="23" w:lineRule="atLeast"/>
        <w:jc w:val="both"/>
        <w:rPr>
          <w:rFonts w:cs="Times New Roman"/>
          <w:color w:val="4D4D4D"/>
          <w:spacing w:val="-3"/>
          <w:sz w:val="24"/>
          <w:szCs w:val="22"/>
        </w:rPr>
      </w:pPr>
      <w:r w:rsidRPr="00B13F88">
        <w:rPr>
          <w:rFonts w:cs="Times New Roman"/>
          <w:color w:val="4D4D4D"/>
          <w:spacing w:val="-3"/>
          <w:sz w:val="24"/>
          <w:szCs w:val="22"/>
        </w:rPr>
        <w:t>Bitte teilen Sie den Mitarbeitern der Prüfstelle alle Beschwerden, Erkrankungen oder Verletzungen mit, die im Verlauf der klinischen Prüfung auftreten. Falls diese schwerwiegend sind, teilen Sie den Mitarbeitern der Prüfstelle diese bitte umgehend mit, ggf. telefonisch.</w:t>
      </w:r>
    </w:p>
    <w:p w14:paraId="18346937" w14:textId="77777777" w:rsidR="00515E92" w:rsidRPr="00BD1E0E" w:rsidRDefault="00515E92" w:rsidP="00AE13E5">
      <w:pPr>
        <w:pStyle w:val="Flietext20"/>
        <w:spacing w:after="0"/>
        <w:rPr>
          <w:iCs w:val="0"/>
          <w:color w:val="000000"/>
          <w:lang w:eastAsia="de-DE"/>
        </w:rPr>
      </w:pPr>
      <w:r>
        <w:rPr>
          <w:color w:val="000000"/>
          <w:lang w:eastAsia="de-DE"/>
        </w:rPr>
        <w:t xml:space="preserve">Sofern zutreffend, Hinweis auf Gefahren durch </w:t>
      </w:r>
      <w:r w:rsidRPr="00BD1E0E">
        <w:rPr>
          <w:color w:val="000000"/>
          <w:lang w:eastAsia="de-DE"/>
        </w:rPr>
        <w:t xml:space="preserve">Teilnahme am </w:t>
      </w:r>
      <w:r w:rsidRPr="00BD1E0E">
        <w:rPr>
          <w:iCs w:val="0"/>
          <w:color w:val="000000"/>
          <w:lang w:eastAsia="de-DE"/>
        </w:rPr>
        <w:t>Straßenverkehr, Führen von Maschinen etc.</w:t>
      </w:r>
    </w:p>
    <w:p w14:paraId="2DB52422"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szCs w:val="16"/>
        </w:rPr>
      </w:pPr>
    </w:p>
    <w:p w14:paraId="1937F094"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sidRPr="008A15D8">
        <w:rPr>
          <w:rFonts w:ascii="Verdana" w:hAnsi="Verdana"/>
          <w:b/>
          <w:spacing w:val="-3"/>
        </w:rPr>
        <w:t xml:space="preserve">I. </w:t>
      </w:r>
      <w:r>
        <w:rPr>
          <w:rFonts w:ascii="Verdana" w:hAnsi="Verdana"/>
          <w:b/>
          <w:spacing w:val="-3"/>
        </w:rPr>
        <w:t>6</w:t>
      </w:r>
      <w:r w:rsidRPr="00ED63B7">
        <w:rPr>
          <w:rFonts w:ascii="Verdana" w:hAnsi="Verdana"/>
          <w:b/>
          <w:spacing w:val="-3"/>
        </w:rPr>
        <w:t>.</w:t>
      </w:r>
      <w:r>
        <w:rPr>
          <w:rFonts w:ascii="Verdana" w:hAnsi="Verdana"/>
          <w:b/>
          <w:spacing w:val="-3"/>
        </w:rPr>
        <w:t xml:space="preserve"> </w:t>
      </w:r>
      <w:r w:rsidRPr="00ED63B7">
        <w:rPr>
          <w:rFonts w:ascii="Verdana" w:hAnsi="Verdana"/>
          <w:b/>
          <w:spacing w:val="-3"/>
        </w:rPr>
        <w:t>Wer darf an dieser klinischen Prüfung nicht teilnehmen?</w:t>
      </w:r>
    </w:p>
    <w:p w14:paraId="12150CC9" w14:textId="77777777" w:rsidR="00515E92" w:rsidRPr="00ED63B7"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Sie</w:t>
      </w:r>
      <w:r>
        <w:rPr>
          <w:rFonts w:ascii="Verdana" w:hAnsi="Verdana"/>
          <w:spacing w:val="-3"/>
        </w:rPr>
        <w:t xml:space="preserve"> können an dieser klinischen Prüfung nur teilnehmen, wenn Sie gesund sind und sich nicht gleichzeitig für andere</w:t>
      </w:r>
      <w:r w:rsidRPr="00ED63B7">
        <w:rPr>
          <w:rFonts w:ascii="Verdana" w:hAnsi="Verdana"/>
          <w:spacing w:val="-3"/>
        </w:rPr>
        <w:t xml:space="preserve"> k</w:t>
      </w:r>
      <w:r>
        <w:rPr>
          <w:rFonts w:ascii="Verdana" w:hAnsi="Verdana"/>
          <w:spacing w:val="-3"/>
        </w:rPr>
        <w:t>linische Prüfungen oder andere klinische Forschungsprojekte</w:t>
      </w:r>
      <w:r w:rsidRPr="00ED63B7">
        <w:rPr>
          <w:rFonts w:ascii="Verdana" w:hAnsi="Verdana"/>
          <w:spacing w:val="-3"/>
        </w:rPr>
        <w:t xml:space="preserve"> </w:t>
      </w:r>
      <w:r>
        <w:rPr>
          <w:rFonts w:ascii="Verdana" w:hAnsi="Verdana"/>
          <w:spacing w:val="-3"/>
        </w:rPr>
        <w:t xml:space="preserve">zur Verfügung stellen </w:t>
      </w:r>
      <w:r w:rsidRPr="00ED63B7">
        <w:rPr>
          <w:rFonts w:ascii="Verdana" w:hAnsi="Verdana"/>
          <w:spacing w:val="-3"/>
        </w:rPr>
        <w:t>oder</w:t>
      </w:r>
      <w:r>
        <w:rPr>
          <w:rFonts w:ascii="Verdana" w:hAnsi="Verdana"/>
          <w:spacing w:val="-3"/>
        </w:rPr>
        <w:t xml:space="preserve"> daran</w:t>
      </w:r>
      <w:r w:rsidRPr="00ED63B7">
        <w:rPr>
          <w:rFonts w:ascii="Verdana" w:hAnsi="Verdana"/>
          <w:spacing w:val="-3"/>
        </w:rPr>
        <w:t xml:space="preserve"> </w:t>
      </w:r>
      <w:r>
        <w:rPr>
          <w:rFonts w:ascii="Verdana" w:hAnsi="Verdana"/>
          <w:spacing w:val="-3"/>
        </w:rPr>
        <w:t xml:space="preserve">in den vergangenen xxx Wochen/Monaten </w:t>
      </w:r>
      <w:r w:rsidRPr="00ED63B7">
        <w:rPr>
          <w:rFonts w:ascii="Verdana" w:hAnsi="Verdana"/>
          <w:spacing w:val="-3"/>
        </w:rPr>
        <w:t>teilgenommen haben</w:t>
      </w:r>
      <w:r>
        <w:rPr>
          <w:rFonts w:ascii="Verdana" w:hAnsi="Verdana"/>
          <w:i/>
          <w:spacing w:val="-3"/>
        </w:rPr>
        <w:t>.</w:t>
      </w:r>
    </w:p>
    <w:p w14:paraId="4C9840E4"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i/>
          <w:spacing w:val="-3"/>
        </w:rPr>
      </w:pPr>
    </w:p>
    <w:p w14:paraId="07FE4010" w14:textId="77777777" w:rsidR="00515E92" w:rsidRPr="00852A8F"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pacing w:val="-3"/>
          <w:sz w:val="16"/>
        </w:rPr>
      </w:pPr>
      <w:r w:rsidRPr="00852A8F">
        <w:rPr>
          <w:rFonts w:ascii="Verdana" w:hAnsi="Verdana"/>
          <w:i/>
          <w:spacing w:val="-3"/>
          <w:sz w:val="16"/>
        </w:rPr>
        <w:t xml:space="preserve">Die jeweiligen </w:t>
      </w:r>
      <w:r w:rsidRPr="00852A8F">
        <w:rPr>
          <w:rFonts w:ascii="Verdana" w:hAnsi="Verdana"/>
          <w:spacing w:val="-3"/>
          <w:sz w:val="16"/>
        </w:rPr>
        <w:t>Ausschlusskriterien</w:t>
      </w:r>
      <w:r w:rsidRPr="00852A8F">
        <w:rPr>
          <w:rFonts w:ascii="Verdana" w:hAnsi="Verdana"/>
          <w:i/>
          <w:spacing w:val="-3"/>
          <w:sz w:val="16"/>
        </w:rPr>
        <w:t xml:space="preserve"> des Prüfplans sollten </w:t>
      </w:r>
      <w:r w:rsidRPr="00852A8F">
        <w:rPr>
          <w:rFonts w:ascii="Verdana" w:hAnsi="Verdana"/>
          <w:i/>
          <w:spacing w:val="-3"/>
          <w:sz w:val="16"/>
          <w:u w:val="single"/>
        </w:rPr>
        <w:t>nicht</w:t>
      </w:r>
      <w:r>
        <w:rPr>
          <w:rFonts w:ascii="Verdana" w:hAnsi="Verdana"/>
          <w:i/>
          <w:spacing w:val="-3"/>
          <w:sz w:val="16"/>
        </w:rPr>
        <w:t xml:space="preserve"> in der Probandeninformation </w:t>
      </w:r>
      <w:r w:rsidRPr="00852A8F">
        <w:rPr>
          <w:rFonts w:ascii="Verdana" w:hAnsi="Verdana"/>
          <w:i/>
          <w:spacing w:val="-3"/>
          <w:sz w:val="16"/>
        </w:rPr>
        <w:t>aufgeführt werden; vielmehr hat der Prüfarzt die entsprechenden Kriterien zu prüfen.</w:t>
      </w:r>
    </w:p>
    <w:p w14:paraId="3FEC5DB6"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rPr>
          <w:rFonts w:ascii="Verdana" w:hAnsi="Verdana"/>
          <w:spacing w:val="-3"/>
        </w:rPr>
      </w:pPr>
    </w:p>
    <w:p w14:paraId="69D3D5EC" w14:textId="77777777" w:rsidR="00515E92" w:rsidRPr="00852A8F"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spacing w:val="-3"/>
          <w:sz w:val="16"/>
        </w:rPr>
      </w:pPr>
      <w:r w:rsidRPr="00852A8F">
        <w:rPr>
          <w:rFonts w:ascii="Verdana" w:hAnsi="Verdana"/>
          <w:i/>
          <w:spacing w:val="-3"/>
          <w:sz w:val="16"/>
        </w:rPr>
        <w:t xml:space="preserve">Für klinische Prüfungen, an denen möglicherweise Frauen im gebärfähigen Alter </w:t>
      </w:r>
      <w:r>
        <w:rPr>
          <w:rFonts w:ascii="Verdana" w:hAnsi="Verdana"/>
          <w:i/>
          <w:spacing w:val="-3"/>
          <w:sz w:val="16"/>
        </w:rPr>
        <w:t xml:space="preserve">teilnehmen, </w:t>
      </w:r>
      <w:r w:rsidRPr="00852A8F">
        <w:rPr>
          <w:rFonts w:ascii="Verdana" w:hAnsi="Verdana"/>
          <w:i/>
          <w:spacing w:val="-3"/>
          <w:sz w:val="16"/>
        </w:rPr>
        <w:t>sind die folgenden Absätze einzufügen und ggf. an das Studienprotokoll anzupassen:</w:t>
      </w:r>
    </w:p>
    <w:p w14:paraId="7EC2B185"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7EB9F79" w14:textId="77777777" w:rsidR="001627DE"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822F0">
        <w:rPr>
          <w:rFonts w:ascii="Verdana" w:hAnsi="Verdana"/>
          <w:spacing w:val="-3"/>
          <w:sz w:val="16"/>
          <w:szCs w:val="16"/>
        </w:rPr>
        <w:t>[</w:t>
      </w:r>
      <w:r w:rsidRPr="00C80992">
        <w:rPr>
          <w:rFonts w:ascii="Verdana" w:hAnsi="Verdana"/>
          <w:i/>
          <w:spacing w:val="-3"/>
          <w:sz w:val="16"/>
        </w:rPr>
        <w:t>Falls zutreffend</w:t>
      </w:r>
      <w:r w:rsidRPr="00835F56">
        <w:rPr>
          <w:rFonts w:ascii="Verdana" w:hAnsi="Verdana"/>
          <w:spacing w:val="-3"/>
          <w:sz w:val="16"/>
        </w:rPr>
        <w:t>]</w:t>
      </w:r>
      <w:r w:rsidRPr="00835F56">
        <w:rPr>
          <w:rFonts w:ascii="Verdana" w:hAnsi="Verdana"/>
          <w:spacing w:val="-3"/>
        </w:rPr>
        <w:t xml:space="preserve"> </w:t>
      </w:r>
      <w:r w:rsidRPr="00ED63B7">
        <w:rPr>
          <w:rFonts w:ascii="Verdana" w:hAnsi="Verdana"/>
          <w:b/>
          <w:spacing w:val="-3"/>
        </w:rPr>
        <w:t>Schwangere</w:t>
      </w:r>
      <w:r w:rsidRPr="00ED63B7">
        <w:rPr>
          <w:rFonts w:ascii="Verdana" w:hAnsi="Verdana"/>
          <w:spacing w:val="-3"/>
        </w:rPr>
        <w:t xml:space="preserve"> </w:t>
      </w:r>
      <w:r w:rsidRPr="00ED63B7">
        <w:rPr>
          <w:rFonts w:ascii="Verdana" w:hAnsi="Verdana"/>
          <w:b/>
          <w:spacing w:val="-3"/>
        </w:rPr>
        <w:t>Frauen</w:t>
      </w:r>
      <w:r w:rsidRPr="00ED63B7">
        <w:rPr>
          <w:rFonts w:ascii="Verdana" w:hAnsi="Verdana"/>
          <w:spacing w:val="-3"/>
        </w:rPr>
        <w:t xml:space="preserve"> dürfen an dieser</w:t>
      </w:r>
      <w:r w:rsidRPr="00ED63B7">
        <w:rPr>
          <w:rFonts w:ascii="Verdana" w:hAnsi="Verdana"/>
          <w:b/>
          <w:spacing w:val="-3"/>
        </w:rPr>
        <w:t xml:space="preserve"> </w:t>
      </w:r>
      <w:r w:rsidRPr="00ED63B7">
        <w:rPr>
          <w:rFonts w:ascii="Verdana" w:hAnsi="Verdana"/>
          <w:spacing w:val="-3"/>
        </w:rPr>
        <w:t xml:space="preserve">klinischen Prüfung </w:t>
      </w:r>
      <w:r w:rsidRPr="00ED63B7">
        <w:rPr>
          <w:rFonts w:ascii="Verdana" w:hAnsi="Verdana"/>
          <w:b/>
          <w:spacing w:val="-3"/>
        </w:rPr>
        <w:t>nicht teilnehmen</w:t>
      </w:r>
      <w:r w:rsidRPr="00ED63B7">
        <w:rPr>
          <w:rFonts w:ascii="Verdana" w:hAnsi="Verdana"/>
          <w:spacing w:val="-3"/>
        </w:rPr>
        <w:t>.</w:t>
      </w:r>
      <w:r w:rsidRPr="000822F0">
        <w:rPr>
          <w:rFonts w:ascii="Verdana" w:hAnsi="Verdana"/>
          <w:i/>
          <w:spacing w:val="-3"/>
          <w:sz w:val="16"/>
        </w:rPr>
        <w:t xml:space="preserve"> </w:t>
      </w:r>
      <w:r>
        <w:rPr>
          <w:rFonts w:ascii="Walbaum Display Light" w:hAnsi="Walbaum Display Light"/>
          <w:i/>
          <w:spacing w:val="-3"/>
          <w:sz w:val="16"/>
        </w:rPr>
        <w:t>[</w:t>
      </w:r>
      <w:r>
        <w:rPr>
          <w:rFonts w:ascii="Verdana" w:hAnsi="Verdana"/>
          <w:i/>
          <w:spacing w:val="-3"/>
          <w:sz w:val="16"/>
        </w:rPr>
        <w:t>Art 66 MDR erlaubt unter den dort genannten Voraussetzungen eine klinische Prüfung an Schwangeren</w:t>
      </w:r>
      <w:r>
        <w:rPr>
          <w:rFonts w:ascii="Walbaum Display Light" w:hAnsi="Walbaum Display Light"/>
          <w:i/>
          <w:spacing w:val="-3"/>
          <w:sz w:val="16"/>
        </w:rPr>
        <w:t>]</w:t>
      </w:r>
    </w:p>
    <w:p w14:paraId="5551DA72" w14:textId="77777777" w:rsidR="001627DE" w:rsidRPr="00ED63B7"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2D879CF6"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69D41DD"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Zu Beginn der klinischen Prüfung </w:t>
      </w:r>
      <w:r>
        <w:rPr>
          <w:rFonts w:ascii="Verdana" w:hAnsi="Verdana"/>
          <w:spacing w:val="-3"/>
        </w:rPr>
        <w:t xml:space="preserve">sowie ggf. im Verlauf der klinischen Prüfung </w:t>
      </w:r>
      <w:r w:rsidRPr="00ED63B7">
        <w:rPr>
          <w:rFonts w:ascii="Verdana" w:hAnsi="Verdana"/>
          <w:spacing w:val="-3"/>
        </w:rPr>
        <w:t>müssen sich deshalb alle Frauen einem Schwangerschaftstest unterziehen.</w:t>
      </w:r>
      <w:r>
        <w:rPr>
          <w:rFonts w:ascii="Verdana" w:hAnsi="Verdana"/>
          <w:spacing w:val="-3"/>
        </w:rPr>
        <w:t xml:space="preserve"> </w:t>
      </w:r>
      <w:r w:rsidRPr="00ED63B7">
        <w:rPr>
          <w:rFonts w:ascii="Verdana" w:hAnsi="Verdana"/>
          <w:spacing w:val="-3"/>
        </w:rPr>
        <w:t xml:space="preserve">Durch einen Schwangerschaftstest kann jedoch eine Schwangerschaft erst einige Tage nach der Empfängnis verlässlich nachgewiesen werden. </w:t>
      </w:r>
      <w:r>
        <w:rPr>
          <w:rFonts w:ascii="Verdana" w:hAnsi="Verdana"/>
          <w:spacing w:val="-3"/>
        </w:rPr>
        <w:t>Vom Schwangerschaftstest</w:t>
      </w:r>
      <w:r w:rsidRPr="00ED63B7">
        <w:rPr>
          <w:rFonts w:ascii="Verdana" w:hAnsi="Verdana"/>
          <w:spacing w:val="-3"/>
        </w:rPr>
        <w:t xml:space="preserve"> ausgenommen sind Frauen</w:t>
      </w:r>
      <w:r>
        <w:rPr>
          <w:rFonts w:ascii="Verdana" w:hAnsi="Verdana"/>
          <w:spacing w:val="-3"/>
        </w:rPr>
        <w:t>, die nicht mehr schwanger werden können.</w:t>
      </w:r>
    </w:p>
    <w:p w14:paraId="19F4937A"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56CA8124"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Im Falle Ihrer Teilnahme an dieser klinischen Prüfung müssen Sie zuverlässige Maßnahmen zur Schwangerschaftsverhütung anwenden. Diese sind </w:t>
      </w:r>
      <w:r w:rsidRPr="00D91DDD">
        <w:rPr>
          <w:rFonts w:ascii="Verdana" w:hAnsi="Verdana"/>
        </w:rPr>
        <w:t>..........</w:t>
      </w:r>
      <w:r w:rsidRPr="00447482">
        <w:rPr>
          <w:rFonts w:ascii="Verdana" w:hAnsi="Verdana"/>
        </w:rPr>
        <w:t>.</w:t>
      </w:r>
      <w:r w:rsidRPr="00ED63B7">
        <w:rPr>
          <w:rFonts w:ascii="Verdana" w:hAnsi="Verdana"/>
          <w:i/>
          <w:spacing w:val="-3"/>
        </w:rPr>
        <w:t xml:space="preserve"> </w:t>
      </w:r>
      <w:r w:rsidRPr="00B425AC">
        <w:rPr>
          <w:rFonts w:ascii="Verdana" w:hAnsi="Verdana"/>
          <w:i/>
          <w:spacing w:val="-3"/>
          <w:sz w:val="16"/>
        </w:rPr>
        <w:t xml:space="preserve">(die im Prüfplan geforderten Empfängnisverhütungsmaßnahmen präzise angeben; </w:t>
      </w:r>
      <w:r w:rsidRPr="00B425AC">
        <w:rPr>
          <w:rFonts w:ascii="Verdana" w:hAnsi="Verdana"/>
          <w:i/>
          <w:sz w:val="16"/>
        </w:rPr>
        <w:t>ggf. Schutzmaßnahmen auch über längere Zeit nach Ausscheiden aus der Studie</w:t>
      </w:r>
      <w:r w:rsidRPr="00B425AC">
        <w:rPr>
          <w:rFonts w:ascii="Verdana" w:hAnsi="Verdana"/>
          <w:i/>
          <w:spacing w:val="-3"/>
          <w:sz w:val="16"/>
        </w:rPr>
        <w:t>)</w:t>
      </w:r>
      <w:r w:rsidRPr="00ED63B7">
        <w:rPr>
          <w:rFonts w:ascii="Verdana" w:hAnsi="Verdana"/>
          <w:i/>
          <w:spacing w:val="-3"/>
        </w:rPr>
        <w:t>.</w:t>
      </w:r>
    </w:p>
    <w:p w14:paraId="31C92968" w14:textId="77777777" w:rsidR="00515E92" w:rsidRPr="00AE13E5"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D4640C5" w14:textId="77777777" w:rsidR="00515E92" w:rsidRPr="004C645E"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u w:val="single"/>
        </w:rPr>
      </w:pPr>
      <w:r w:rsidRPr="00ED63B7">
        <w:rPr>
          <w:rFonts w:ascii="Verdana" w:hAnsi="Verdana"/>
          <w:spacing w:val="-3"/>
        </w:rPr>
        <w:t xml:space="preserve">Der Grund dafür ist, dass </w:t>
      </w:r>
      <w:r w:rsidRPr="00D91DDD">
        <w:rPr>
          <w:rFonts w:ascii="Verdana" w:hAnsi="Verdana"/>
        </w:rPr>
        <w:t>...</w:t>
      </w:r>
      <w:r>
        <w:rPr>
          <w:rFonts w:ascii="Verdana" w:hAnsi="Verdana"/>
        </w:rPr>
        <w:t xml:space="preserve">        </w:t>
      </w:r>
      <w:r w:rsidRPr="004C645E">
        <w:rPr>
          <w:rFonts w:ascii="Verdana" w:hAnsi="Verdana"/>
          <w:i/>
          <w:spacing w:val="-3"/>
          <w:sz w:val="16"/>
          <w:u w:val="single"/>
        </w:rPr>
        <w:t>Alternativen</w:t>
      </w:r>
    </w:p>
    <w:p w14:paraId="5B2F6BB4" w14:textId="77777777" w:rsidR="00515E92" w:rsidRPr="00B425AC"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sidRPr="00B425AC">
        <w:rPr>
          <w:rFonts w:ascii="Verdana" w:hAnsi="Verdana"/>
          <w:i/>
          <w:spacing w:val="-3"/>
          <w:sz w:val="16"/>
        </w:rPr>
        <w:t>entweder:</w:t>
      </w:r>
    </w:p>
    <w:p w14:paraId="4543C3B0"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ED63B7">
        <w:rPr>
          <w:rFonts w:ascii="Verdana" w:hAnsi="Verdana"/>
          <w:spacing w:val="-3"/>
        </w:rPr>
        <w:t xml:space="preserve">bislang nicht geklärt ist, ob </w:t>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szCs w:val="24"/>
        </w:rPr>
        <w:sym w:font="Wingdings 2" w:char="F0AF"/>
      </w:r>
      <w:r>
        <w:rPr>
          <w:rFonts w:ascii="Verdana" w:hAnsi="Verdana"/>
          <w:spacing w:val="-3"/>
        </w:rPr>
        <w:t xml:space="preserve"> </w:t>
      </w:r>
      <w:r w:rsidRPr="00270D59">
        <w:rPr>
          <w:rFonts w:ascii="Verdana" w:hAnsi="Verdana"/>
          <w:i/>
          <w:spacing w:val="-3"/>
          <w:sz w:val="16"/>
        </w:rPr>
        <w:t>(</w:t>
      </w:r>
      <w:r>
        <w:rPr>
          <w:rFonts w:ascii="Verdana" w:hAnsi="Verdana"/>
          <w:i/>
          <w:spacing w:val="-3"/>
          <w:sz w:val="16"/>
        </w:rPr>
        <w:t xml:space="preserve">Bezeichnung </w:t>
      </w:r>
      <w:r w:rsidRPr="00270D59">
        <w:rPr>
          <w:rFonts w:ascii="Verdana" w:hAnsi="Verdana"/>
          <w:i/>
          <w:spacing w:val="-3"/>
          <w:sz w:val="16"/>
        </w:rPr>
        <w:t xml:space="preserve">des </w:t>
      </w:r>
      <w:r>
        <w:rPr>
          <w:rFonts w:ascii="Verdana" w:hAnsi="Verdana"/>
          <w:i/>
          <w:spacing w:val="-3"/>
          <w:sz w:val="16"/>
        </w:rPr>
        <w:t>Prüfproduktes</w:t>
      </w:r>
      <w:r w:rsidRPr="00270D59">
        <w:rPr>
          <w:rFonts w:ascii="Verdana" w:hAnsi="Verdana"/>
          <w:i/>
          <w:spacing w:val="-3"/>
          <w:sz w:val="16"/>
        </w:rPr>
        <w:t>)</w:t>
      </w:r>
      <w:r>
        <w:rPr>
          <w:rFonts w:ascii="Verdana" w:hAnsi="Verdana"/>
          <w:spacing w:val="-3"/>
        </w:rPr>
        <w:t xml:space="preserve"> </w:t>
      </w:r>
      <w:r w:rsidRPr="00ED63B7">
        <w:rPr>
          <w:rFonts w:ascii="Verdana" w:hAnsi="Verdana"/>
          <w:spacing w:val="-3"/>
        </w:rPr>
        <w:t xml:space="preserve">zu einer Schädigung des Ungeborenen führen kann, wenn es während der Schwangerschaft </w:t>
      </w:r>
      <w:r>
        <w:rPr>
          <w:rFonts w:ascii="Verdana" w:hAnsi="Verdana"/>
          <w:spacing w:val="-3"/>
        </w:rPr>
        <w:t xml:space="preserve">angewendet </w:t>
      </w:r>
      <w:r w:rsidRPr="00ED63B7">
        <w:rPr>
          <w:rFonts w:ascii="Verdana" w:hAnsi="Verdana"/>
          <w:spacing w:val="-3"/>
        </w:rPr>
        <w:t>wird</w:t>
      </w:r>
      <w:r w:rsidRPr="00ED63B7">
        <w:rPr>
          <w:rFonts w:ascii="Verdana" w:hAnsi="Verdana"/>
          <w:i/>
          <w:spacing w:val="-3"/>
        </w:rPr>
        <w:t xml:space="preserve">. </w:t>
      </w:r>
    </w:p>
    <w:p w14:paraId="53B714F9"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7C46A7">
        <w:rPr>
          <w:rFonts w:ascii="Verdana" w:hAnsi="Verdana"/>
          <w:i/>
          <w:spacing w:val="-3"/>
          <w:sz w:val="16"/>
        </w:rPr>
        <w:t>oder:</w:t>
      </w:r>
    </w:p>
    <w:p w14:paraId="31AC6CB9" w14:textId="77777777" w:rsidR="00515E92"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AE13E5">
        <w:rPr>
          <w:rFonts w:ascii="Verdana" w:hAnsi="Verdana"/>
          <w:spacing w:val="-3"/>
        </w:rPr>
        <w:t>au</w:t>
      </w:r>
      <w:r w:rsidRPr="00ED63B7">
        <w:rPr>
          <w:rFonts w:ascii="Verdana" w:hAnsi="Verdana"/>
          <w:spacing w:val="-3"/>
        </w:rPr>
        <w:t xml:space="preserve">s Tierversuchen/aus der Anwendung am Menschen Hinweise/Belege für ein erhöhtes Risiko einer Schädigung des ungeborenen </w:t>
      </w:r>
      <w:r>
        <w:rPr>
          <w:rFonts w:ascii="Verdana" w:hAnsi="Verdana"/>
          <w:spacing w:val="-3"/>
        </w:rPr>
        <w:t>Lebens vorliegen.</w:t>
      </w:r>
    </w:p>
    <w:p w14:paraId="3ED3CDFF" w14:textId="77777777" w:rsidR="00515E92" w:rsidRPr="007C46A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spacing w:val="-3"/>
          <w:sz w:val="16"/>
        </w:rPr>
      </w:pPr>
      <w:r>
        <w:rPr>
          <w:rFonts w:ascii="Verdana" w:hAnsi="Verdana"/>
          <w:i/>
          <w:spacing w:val="-3"/>
          <w:sz w:val="16"/>
        </w:rPr>
        <w:t>o</w:t>
      </w:r>
      <w:r w:rsidRPr="007C46A7">
        <w:rPr>
          <w:rFonts w:ascii="Verdana" w:hAnsi="Verdana"/>
          <w:i/>
          <w:spacing w:val="-3"/>
          <w:sz w:val="16"/>
        </w:rPr>
        <w:t>der:</w:t>
      </w:r>
    </w:p>
    <w:p w14:paraId="5E9292D7"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aus Tierversuchen/aus der Anwendung am Menschen Hinweise/Belege für eine Schädigung des ungeborenen Lebens vorliegen.</w:t>
      </w:r>
    </w:p>
    <w:p w14:paraId="38182ED4" w14:textId="77777777" w:rsidR="00515E92" w:rsidRPr="00ED63B7" w:rsidRDefault="00515E92" w:rsidP="00947FB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12C94400" w14:textId="77777777" w:rsidR="00515E92" w:rsidRDefault="00515E92" w:rsidP="00947FB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E426454" w14:textId="77777777" w:rsidR="00515E92" w:rsidRPr="00ED63B7" w:rsidRDefault="00515E92" w:rsidP="00AE13E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Sollten Sie während der klinischen Prüfung schwanger werden oder den Verdacht haben, dass Sie schwanger geworden sind, müssen Sie umgehend den Prüfarzt informieren. </w:t>
      </w:r>
    </w:p>
    <w:p w14:paraId="640FCA6C" w14:textId="77777777" w:rsidR="00515E92" w:rsidRPr="00ED63B7"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pacing w:val="-3"/>
        </w:rPr>
      </w:pPr>
    </w:p>
    <w:p w14:paraId="48B0C2DC" w14:textId="432AE8BA" w:rsidR="001627DE" w:rsidRPr="001627DE"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Verdana" w:hAnsi="Verdana"/>
          <w:spacing w:val="-3"/>
          <w:szCs w:val="24"/>
        </w:rPr>
      </w:pPr>
      <w:r w:rsidRPr="000822F0">
        <w:rPr>
          <w:rFonts w:ascii="Verdana" w:hAnsi="Verdana"/>
          <w:spacing w:val="-3"/>
          <w:sz w:val="16"/>
          <w:szCs w:val="16"/>
        </w:rPr>
        <w:t>[</w:t>
      </w:r>
      <w:r w:rsidRPr="00C80992">
        <w:rPr>
          <w:rFonts w:ascii="Verdana" w:hAnsi="Verdana"/>
          <w:i/>
          <w:spacing w:val="-3"/>
          <w:sz w:val="16"/>
        </w:rPr>
        <w:t>Falls zutreffend</w:t>
      </w:r>
      <w:r w:rsidRPr="000822F0">
        <w:rPr>
          <w:rFonts w:ascii="Verdana" w:hAnsi="Verdana"/>
          <w:spacing w:val="-3"/>
          <w:sz w:val="16"/>
          <w:szCs w:val="16"/>
        </w:rPr>
        <w:t>]</w:t>
      </w:r>
      <w:r>
        <w:rPr>
          <w:rFonts w:ascii="Verdana" w:hAnsi="Verdana"/>
          <w:spacing w:val="-3"/>
          <w:szCs w:val="24"/>
        </w:rPr>
        <w:t xml:space="preserve"> </w:t>
      </w:r>
      <w:r w:rsidRPr="00ED63B7">
        <w:rPr>
          <w:rFonts w:ascii="Verdana" w:hAnsi="Verdana"/>
          <w:spacing w:val="-3"/>
        </w:rPr>
        <w:t xml:space="preserve">Auch </w:t>
      </w:r>
      <w:r w:rsidRPr="00ED63B7">
        <w:rPr>
          <w:rFonts w:ascii="Verdana" w:hAnsi="Verdana"/>
          <w:b/>
          <w:spacing w:val="-3"/>
        </w:rPr>
        <w:t>stillende Frauen</w:t>
      </w:r>
      <w:r w:rsidRPr="00ED63B7">
        <w:rPr>
          <w:rFonts w:ascii="Verdana" w:hAnsi="Verdana"/>
          <w:spacing w:val="-3"/>
        </w:rPr>
        <w:t xml:space="preserve"> dürfen an dieser klinischen Prüfung </w:t>
      </w:r>
      <w:r w:rsidRPr="00ED63B7">
        <w:rPr>
          <w:rFonts w:ascii="Verdana" w:hAnsi="Verdana"/>
          <w:b/>
          <w:spacing w:val="-3"/>
        </w:rPr>
        <w:t>nicht teilnehmen</w:t>
      </w:r>
      <w:r>
        <w:rPr>
          <w:rFonts w:ascii="Verdana" w:hAnsi="Verdana"/>
          <w:b/>
          <w:spacing w:val="-3"/>
        </w:rPr>
        <w:t xml:space="preserve"> </w:t>
      </w:r>
    </w:p>
    <w:p w14:paraId="403045C4" w14:textId="77777777" w:rsidR="001627DE"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240" w:lineRule="auto"/>
        <w:jc w:val="both"/>
        <w:rPr>
          <w:rFonts w:ascii="Walbaum Display Light" w:hAnsi="Walbaum Display Light"/>
          <w:spacing w:val="-3"/>
          <w:sz w:val="16"/>
        </w:rPr>
      </w:pPr>
    </w:p>
    <w:p w14:paraId="4CD57E41" w14:textId="2CE1878E" w:rsidR="00515E92" w:rsidRPr="00ED63B7" w:rsidRDefault="001627DE" w:rsidP="001627D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0822F0">
        <w:rPr>
          <w:rFonts w:ascii="Walbaum Display Light" w:hAnsi="Walbaum Display Light"/>
          <w:spacing w:val="-3"/>
          <w:sz w:val="16"/>
        </w:rPr>
        <w:t>[</w:t>
      </w:r>
      <w:r>
        <w:rPr>
          <w:rFonts w:ascii="Verdana" w:hAnsi="Verdana"/>
          <w:i/>
          <w:spacing w:val="-3"/>
          <w:sz w:val="16"/>
        </w:rPr>
        <w:t>Art 66 MDR erlaubt unter den dort genannten Voraussetzungen eine klinische Prüfung an Stillenden</w:t>
      </w:r>
      <w:r w:rsidRPr="00835F56">
        <w:rPr>
          <w:rFonts w:ascii="Verdana" w:hAnsi="Verdana"/>
          <w:spacing w:val="-3"/>
          <w:sz w:val="16"/>
        </w:rPr>
        <w:t>]</w:t>
      </w:r>
    </w:p>
    <w:p w14:paraId="35596878" w14:textId="77777777" w:rsidR="00515E92" w:rsidRDefault="00515E92" w:rsidP="00AE13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420989CD" w14:textId="77777777" w:rsidR="00515E92" w:rsidRPr="00207B77" w:rsidRDefault="00515E92" w:rsidP="002508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Verdana" w:hAnsi="Verdana"/>
          <w:i/>
          <w:sz w:val="16"/>
        </w:rPr>
      </w:pPr>
      <w:r>
        <w:rPr>
          <w:rFonts w:ascii="Verdana" w:hAnsi="Verdana"/>
          <w:bCs/>
          <w:i/>
          <w:spacing w:val="-3"/>
          <w:sz w:val="16"/>
        </w:rPr>
        <w:t>[</w:t>
      </w:r>
      <w:r w:rsidRPr="00207B77">
        <w:rPr>
          <w:rFonts w:ascii="Verdana" w:hAnsi="Verdana"/>
          <w:i/>
          <w:sz w:val="16"/>
        </w:rPr>
        <w:t xml:space="preserve">Für </w:t>
      </w:r>
      <w:r w:rsidRPr="00207B77">
        <w:rPr>
          <w:rFonts w:ascii="Verdana" w:hAnsi="Verdana"/>
          <w:b/>
          <w:i/>
          <w:sz w:val="16"/>
        </w:rPr>
        <w:t xml:space="preserve">Männer </w:t>
      </w:r>
      <w:r w:rsidRPr="00207B77">
        <w:rPr>
          <w:rFonts w:ascii="Verdana" w:hAnsi="Verdana"/>
          <w:i/>
          <w:sz w:val="16"/>
        </w:rPr>
        <w:t>notwendige Informationen in Abhängigkei</w:t>
      </w:r>
      <w:r>
        <w:rPr>
          <w:rFonts w:ascii="Verdana" w:hAnsi="Verdana"/>
          <w:i/>
          <w:sz w:val="16"/>
        </w:rPr>
        <w:t>t vom Prüfprodukt hier anfügen.</w:t>
      </w:r>
      <w:r>
        <w:rPr>
          <w:rFonts w:ascii="Verdana" w:hAnsi="Verdana"/>
          <w:bCs/>
          <w:i/>
          <w:spacing w:val="-3"/>
          <w:sz w:val="16"/>
        </w:rPr>
        <w:t>]</w:t>
      </w:r>
    </w:p>
    <w:p w14:paraId="02F85EE2"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rPr>
        <w:t>I. 7</w:t>
      </w:r>
      <w:r w:rsidRPr="00ED63B7">
        <w:rPr>
          <w:rFonts w:ascii="Verdana" w:hAnsi="Verdana"/>
          <w:b/>
        </w:rPr>
        <w:t>.</w:t>
      </w:r>
      <w:r>
        <w:rPr>
          <w:rFonts w:ascii="Verdana" w:hAnsi="Verdana"/>
          <w:b/>
        </w:rPr>
        <w:t xml:space="preserve"> </w:t>
      </w:r>
      <w:r w:rsidRPr="00ED63B7">
        <w:rPr>
          <w:rFonts w:ascii="Verdana" w:hAnsi="Verdana"/>
          <w:b/>
        </w:rPr>
        <w:t xml:space="preserve">Entstehen </w:t>
      </w:r>
      <w:r w:rsidRPr="00ED63B7">
        <w:rPr>
          <w:rFonts w:ascii="Verdana" w:hAnsi="Verdana"/>
          <w:b/>
          <w:spacing w:val="-3"/>
        </w:rPr>
        <w:t>für</w:t>
      </w:r>
      <w:r w:rsidRPr="00ED63B7">
        <w:rPr>
          <w:rFonts w:ascii="Verdana" w:hAnsi="Verdana"/>
          <w:b/>
        </w:rPr>
        <w:t xml:space="preserve"> mich Kosten durch die Teilnahme an der klinischen Prüfung? Erhalte ich eine Aufwandsentschädigung?</w:t>
      </w:r>
    </w:p>
    <w:p w14:paraId="0D5CBCAD" w14:textId="77777777" w:rsidR="00515E92" w:rsidRPr="00A341E5"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Durch Ihre Teilnahme an dieser klinischen Prüfung entstehen für Sie keine</w:t>
      </w:r>
      <w:r>
        <w:rPr>
          <w:rFonts w:ascii="Verdana" w:hAnsi="Verdana"/>
          <w:spacing w:val="-3"/>
        </w:rPr>
        <w:t xml:space="preserve"> </w:t>
      </w:r>
      <w:r w:rsidRPr="00A341E5">
        <w:rPr>
          <w:rFonts w:ascii="Verdana" w:hAnsi="Verdana"/>
          <w:spacing w:val="-3"/>
        </w:rPr>
        <w:t>Kosten</w:t>
      </w:r>
      <w:r w:rsidRPr="00A341E5">
        <w:rPr>
          <w:rFonts w:ascii="Verdana" w:hAnsi="Verdana"/>
          <w:i/>
          <w:spacing w:val="-3"/>
        </w:rPr>
        <w:t>.</w:t>
      </w:r>
    </w:p>
    <w:p w14:paraId="39BEF1A5"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20" w:hanging="720"/>
        <w:jc w:val="both"/>
        <w:rPr>
          <w:rFonts w:ascii="Verdana" w:hAnsi="Verdana"/>
          <w:strike/>
          <w:spacing w:val="-3"/>
        </w:rPr>
      </w:pPr>
    </w:p>
    <w:p w14:paraId="6D492BA5"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Für Ihre Teilnahme an dieser klinischen Prüfung erhalten Sie eine Aufwandsentschädigung entsprechend den folgenden Bedingungen: </w:t>
      </w:r>
      <w:r w:rsidRPr="00D91DDD">
        <w:rPr>
          <w:rFonts w:ascii="Verdana" w:hAnsi="Verdana"/>
        </w:rPr>
        <w:t>..........</w:t>
      </w:r>
      <w:r w:rsidRPr="00447482">
        <w:rPr>
          <w:rFonts w:ascii="Verdana" w:hAnsi="Verdana"/>
        </w:rPr>
        <w:t>.</w:t>
      </w:r>
      <w:r w:rsidRPr="00ED63B7">
        <w:rPr>
          <w:rFonts w:ascii="Verdana" w:hAnsi="Verdana"/>
          <w:spacing w:val="-3"/>
        </w:rPr>
        <w:t xml:space="preserve"> </w:t>
      </w:r>
      <w:r w:rsidRPr="00111C7F">
        <w:rPr>
          <w:rFonts w:ascii="Verdana" w:hAnsi="Verdana"/>
          <w:i/>
          <w:spacing w:val="-3"/>
          <w:sz w:val="16"/>
        </w:rPr>
        <w:t>[</w:t>
      </w:r>
      <w:r w:rsidRPr="009B16C6">
        <w:rPr>
          <w:rFonts w:ascii="Verdana" w:hAnsi="Verdana"/>
          <w:i/>
          <w:spacing w:val="-3"/>
          <w:sz w:val="16"/>
        </w:rPr>
        <w:t xml:space="preserve">es sollte genau beschrieben werden, unter welchen Voraussetzungen der </w:t>
      </w:r>
      <w:r>
        <w:rPr>
          <w:rFonts w:ascii="Verdana" w:hAnsi="Verdana"/>
          <w:i/>
          <w:spacing w:val="-3"/>
          <w:sz w:val="16"/>
        </w:rPr>
        <w:t>Proband</w:t>
      </w:r>
      <w:r w:rsidRPr="009B16C6">
        <w:rPr>
          <w:rFonts w:ascii="Verdana" w:hAnsi="Verdana"/>
          <w:i/>
          <w:spacing w:val="-3"/>
          <w:sz w:val="16"/>
        </w:rPr>
        <w:t xml:space="preserve"> wie</w:t>
      </w:r>
      <w:r>
        <w:rPr>
          <w:rFonts w:ascii="Verdana" w:hAnsi="Verdana"/>
          <w:i/>
          <w:spacing w:val="-3"/>
          <w:sz w:val="16"/>
        </w:rPr>
        <w:t xml:space="preserve"> </w:t>
      </w:r>
      <w:r w:rsidRPr="009B16C6">
        <w:rPr>
          <w:rFonts w:ascii="Verdana" w:hAnsi="Verdana"/>
          <w:i/>
          <w:spacing w:val="-3"/>
          <w:sz w:val="16"/>
        </w:rPr>
        <w:t>viel erhält</w:t>
      </w:r>
      <w:r w:rsidRPr="008A15D8">
        <w:rPr>
          <w:rFonts w:ascii="Verdana" w:hAnsi="Verdana"/>
          <w:i/>
          <w:spacing w:val="-3"/>
          <w:sz w:val="16"/>
        </w:rPr>
        <w:t>]</w:t>
      </w:r>
      <w:r w:rsidRPr="00111C7F">
        <w:rPr>
          <w:rFonts w:ascii="Verdana" w:hAnsi="Verdana"/>
          <w:i/>
          <w:spacing w:val="-3"/>
          <w:sz w:val="16"/>
        </w:rPr>
        <w:t>.</w:t>
      </w:r>
      <w:r>
        <w:rPr>
          <w:rFonts w:ascii="Verdana" w:hAnsi="Verdana"/>
          <w:i/>
          <w:spacing w:val="-3"/>
          <w:sz w:val="16"/>
        </w:rPr>
        <w:t xml:space="preserve"> </w:t>
      </w:r>
      <w:r w:rsidRPr="008E693A">
        <w:rPr>
          <w:rFonts w:ascii="Verdana" w:hAnsi="Verdana"/>
          <w:spacing w:val="-3"/>
        </w:rPr>
        <w:t>Die Ihnen entstehenden Fahrtkosten werden in folgender Weise erstattet:</w:t>
      </w:r>
      <w:r>
        <w:rPr>
          <w:rFonts w:ascii="Verdana" w:hAnsi="Verdana"/>
          <w:spacing w:val="-3"/>
        </w:rPr>
        <w:t xml:space="preserve"> ....</w:t>
      </w:r>
    </w:p>
    <w:p w14:paraId="2B1C3794"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1440"/>
          <w:tab w:val="left" w:pos="-720"/>
          <w:tab w:val="left" w:pos="0"/>
          <w:tab w:val="left" w:pos="284"/>
          <w:tab w:val="left" w:pos="35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284" w:hanging="284"/>
        <w:jc w:val="both"/>
        <w:outlineLvl w:val="0"/>
        <w:rPr>
          <w:rFonts w:ascii="Verdana" w:hAnsi="Verdana"/>
          <w:b/>
        </w:rPr>
      </w:pPr>
      <w:r>
        <w:rPr>
          <w:rFonts w:ascii="Verdana" w:hAnsi="Verdana"/>
          <w:b/>
          <w:spacing w:val="-3"/>
        </w:rPr>
        <w:t xml:space="preserve">I. 8. </w:t>
      </w:r>
      <w:r w:rsidRPr="00ED63B7">
        <w:rPr>
          <w:rFonts w:ascii="Verdana" w:hAnsi="Verdana"/>
          <w:b/>
          <w:spacing w:val="-3"/>
        </w:rPr>
        <w:t>Bin ich während der klinischen Prüfung versichert?</w:t>
      </w:r>
    </w:p>
    <w:p w14:paraId="748CEC20" w14:textId="22995FE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klinischen Prüfung eines </w:t>
      </w:r>
      <w:r w:rsidR="005A31D9">
        <w:rPr>
          <w:rFonts w:ascii="Verdana" w:hAnsi="Verdana"/>
        </w:rPr>
        <w:t>Medizinproduktes</w:t>
      </w:r>
      <w:r w:rsidR="005A31D9" w:rsidRPr="00ED63B7">
        <w:rPr>
          <w:rFonts w:ascii="Verdana" w:hAnsi="Verdana"/>
        </w:rPr>
        <w:t xml:space="preserve"> </w:t>
      </w:r>
      <w:r>
        <w:rPr>
          <w:rFonts w:ascii="Verdana" w:hAnsi="Verdana"/>
        </w:rPr>
        <w:t>müssen</w:t>
      </w:r>
      <w:r w:rsidRPr="00ED63B7">
        <w:rPr>
          <w:rFonts w:ascii="Verdana" w:hAnsi="Verdana"/>
        </w:rPr>
        <w:t xml:space="preserve"> alle Studienteilnehmer gemäß dem </w:t>
      </w:r>
      <w:r>
        <w:rPr>
          <w:rFonts w:ascii="Verdana" w:hAnsi="Verdana"/>
        </w:rPr>
        <w:t xml:space="preserve">Medizinprodukterecht-Durchführungsgesetz </w:t>
      </w:r>
      <w:r w:rsidRPr="00ED63B7">
        <w:rPr>
          <w:rFonts w:ascii="Verdana" w:hAnsi="Verdana"/>
        </w:rPr>
        <w:t>versichert</w:t>
      </w:r>
      <w:r>
        <w:rPr>
          <w:rFonts w:ascii="Verdana" w:hAnsi="Verdana"/>
        </w:rPr>
        <w:t xml:space="preserve"> sein</w:t>
      </w:r>
      <w:r w:rsidRPr="00ED63B7">
        <w:rPr>
          <w:rFonts w:ascii="Verdana" w:hAnsi="Verdana"/>
        </w:rPr>
        <w:t xml:space="preserve">. Der Umfang des Versicherungsschutzes ergibt sich aus den Versicherungsunterlagen, die Sie ausgehändigt bekommen. </w:t>
      </w:r>
    </w:p>
    <w:p w14:paraId="5D4B6CC7" w14:textId="77777777" w:rsidR="00515E92" w:rsidRPr="00ED63B7" w:rsidRDefault="00515E92" w:rsidP="00277D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3198F086" w14:textId="777FB3E4" w:rsidR="00515E92" w:rsidRPr="006B473A"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rPr>
        <w:t xml:space="preserve">Wenn Sie vermuten, dass durch die Teilnahme an der klinischen Prüfung Ihre Gesundheit geschädigt oder </w:t>
      </w:r>
      <w:r>
        <w:rPr>
          <w:rFonts w:ascii="Verdana" w:hAnsi="Verdana"/>
        </w:rPr>
        <w:t xml:space="preserve">vorher </w:t>
      </w:r>
      <w:r w:rsidRPr="00ED63B7">
        <w:rPr>
          <w:rFonts w:ascii="Verdana" w:hAnsi="Verdana"/>
        </w:rPr>
        <w:t>bestehende Leiden verstärkt wurden, müssen Sie dies unverzüglich</w:t>
      </w:r>
      <w:r>
        <w:rPr>
          <w:rFonts w:ascii="Verdana" w:hAnsi="Verdana"/>
        </w:rPr>
        <w:t xml:space="preserve">/innerhalb einer Woche </w:t>
      </w:r>
      <w:r w:rsidRPr="00111C7F">
        <w:rPr>
          <w:rFonts w:ascii="Verdana" w:hAnsi="Verdana"/>
          <w:i/>
          <w:spacing w:val="-3"/>
          <w:sz w:val="16"/>
        </w:rPr>
        <w:t>[</w:t>
      </w:r>
      <w:r w:rsidRPr="006B473A">
        <w:rPr>
          <w:rFonts w:ascii="Verdana" w:hAnsi="Verdana"/>
          <w:i/>
          <w:spacing w:val="-3"/>
          <w:sz w:val="16"/>
        </w:rPr>
        <w:t>Formulierung in Abhängigkeit der Versicherungsbedingungen de</w:t>
      </w:r>
      <w:r w:rsidR="005A31D9">
        <w:rPr>
          <w:rFonts w:ascii="Verdana" w:hAnsi="Verdana"/>
          <w:i/>
          <w:spacing w:val="-3"/>
          <w:sz w:val="16"/>
        </w:rPr>
        <w:t>s</w:t>
      </w:r>
      <w:r w:rsidRPr="006B473A">
        <w:rPr>
          <w:rFonts w:ascii="Verdana" w:hAnsi="Verdana"/>
          <w:i/>
          <w:spacing w:val="-3"/>
          <w:sz w:val="16"/>
        </w:rPr>
        <w:t xml:space="preserve"> Versicherer</w:t>
      </w:r>
      <w:r w:rsidRPr="008A15D8">
        <w:rPr>
          <w:rFonts w:ascii="Verdana" w:hAnsi="Verdana"/>
          <w:i/>
          <w:spacing w:val="-3"/>
          <w:sz w:val="16"/>
        </w:rPr>
        <w:t>]</w:t>
      </w:r>
    </w:p>
    <w:p w14:paraId="5350238A" w14:textId="77777777" w:rsidR="00515E92" w:rsidRDefault="00515E92" w:rsidP="00277D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both"/>
        <w:rPr>
          <w:rFonts w:ascii="Verdana" w:hAnsi="Verdana"/>
        </w:rPr>
      </w:pPr>
    </w:p>
    <w:p w14:paraId="44703D53"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ED63B7">
        <w:rPr>
          <w:rFonts w:ascii="Verdana" w:hAnsi="Verdana"/>
          <w:b/>
        </w:rPr>
        <w:t>Name und Anschrift der Versicherung</w:t>
      </w:r>
      <w:r w:rsidRPr="00463774">
        <w:rPr>
          <w:rFonts w:ascii="Verdana" w:hAnsi="Verdana"/>
          <w:spacing w:val="-3"/>
        </w:rPr>
        <w:t>:</w:t>
      </w:r>
      <w:r w:rsidRPr="00463774">
        <w:rPr>
          <w:rFonts w:ascii="Verdana" w:hAnsi="Verdana"/>
          <w:spacing w:val="-3"/>
        </w:rPr>
        <w:tab/>
      </w:r>
      <w:r w:rsidRPr="00463774">
        <w:rPr>
          <w:rFonts w:ascii="Verdana" w:hAnsi="Verdana"/>
        </w:rPr>
        <w:t>...........</w:t>
      </w:r>
    </w:p>
    <w:p w14:paraId="20ED6AFA"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sidRPr="00ED63B7">
        <w:rPr>
          <w:rFonts w:ascii="Verdana" w:hAnsi="Verdana"/>
          <w:b/>
        </w:rPr>
        <w:t>Tel</w:t>
      </w:r>
      <w:r>
        <w:rPr>
          <w:rFonts w:ascii="Verdana" w:hAnsi="Verdana"/>
          <w:b/>
        </w:rPr>
        <w:t>efon</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4F2DB9C8"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rPr>
      </w:pPr>
      <w:r>
        <w:rPr>
          <w:rFonts w:ascii="Verdana" w:hAnsi="Verdana"/>
          <w:b/>
        </w:rPr>
        <w:t>Fax</w:t>
      </w:r>
      <w:r w:rsidRPr="00463774">
        <w:rPr>
          <w:rFonts w:ascii="Verdana" w:hAnsi="Verdana"/>
        </w:rPr>
        <w:t>:</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Pr="00463774">
        <w:rPr>
          <w:rFonts w:ascii="Verdana" w:hAnsi="Verdana"/>
        </w:rPr>
        <w:t>...........</w:t>
      </w:r>
    </w:p>
    <w:p w14:paraId="283D1A01" w14:textId="77777777" w:rsidR="00515E92" w:rsidRPr="00463774"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ind w:left="567"/>
        <w:jc w:val="both"/>
        <w:rPr>
          <w:rFonts w:ascii="Verdana" w:hAnsi="Verdana"/>
          <w:i/>
          <w:spacing w:val="-3"/>
        </w:rPr>
      </w:pPr>
      <w:r w:rsidRPr="00463774">
        <w:rPr>
          <w:rFonts w:ascii="Verdana" w:hAnsi="Verdana"/>
          <w:bCs/>
        </w:rPr>
        <w:t>Versicherungsnummer:</w:t>
      </w:r>
      <w:r w:rsidRPr="00463774">
        <w:rPr>
          <w:rFonts w:ascii="Verdana" w:hAnsi="Verdana"/>
          <w:bCs/>
        </w:rPr>
        <w:tab/>
      </w:r>
      <w:r w:rsidRPr="00463774">
        <w:rPr>
          <w:rFonts w:ascii="Verdana" w:hAnsi="Verdana"/>
          <w:bCs/>
        </w:rPr>
        <w:tab/>
      </w:r>
      <w:r w:rsidRPr="00463774">
        <w:rPr>
          <w:rFonts w:ascii="Verdana" w:hAnsi="Verdana"/>
          <w:bCs/>
        </w:rPr>
        <w:tab/>
      </w:r>
      <w:r w:rsidRPr="00463774">
        <w:rPr>
          <w:rFonts w:ascii="Verdana" w:hAnsi="Verdana"/>
        </w:rPr>
        <w:t>...........</w:t>
      </w:r>
    </w:p>
    <w:p w14:paraId="4B1B64DD" w14:textId="77777777" w:rsidR="00515E92" w:rsidRPr="00ED63B7" w:rsidRDefault="00515E92" w:rsidP="00947FBA">
      <w:pPr>
        <w:pStyle w:val="Textkrper"/>
        <w:tabs>
          <w:tab w:val="clear" w:pos="-1440"/>
          <w:tab w:val="clear" w:pos="-7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uppressAutoHyphens w:val="0"/>
        <w:spacing w:line="237" w:lineRule="atLeast"/>
        <w:rPr>
          <w:rFonts w:ascii="Verdana" w:hAnsi="Verdana"/>
          <w:b/>
          <w:bCs/>
          <w:spacing w:val="0"/>
          <w:sz w:val="20"/>
        </w:rPr>
      </w:pPr>
    </w:p>
    <w:p w14:paraId="74F95D94" w14:textId="77777777" w:rsidR="00515E92" w:rsidRPr="00ED63B7" w:rsidRDefault="00515E92" w:rsidP="00947FB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37" w:lineRule="atLeast"/>
        <w:jc w:val="both"/>
        <w:rPr>
          <w:rFonts w:ascii="Verdana" w:hAnsi="Verdana"/>
        </w:rPr>
      </w:pPr>
    </w:p>
    <w:p w14:paraId="1D87FB2B"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trike/>
        </w:rPr>
      </w:pPr>
      <w:r w:rsidRPr="00ED63B7">
        <w:rPr>
          <w:rFonts w:ascii="Verdana" w:hAnsi="Verdana"/>
        </w:rPr>
        <w:t xml:space="preserve">direkt anzeigen, gegebenenfalls mit Unterstützung durch Ihren Prüfarzt, um Ihren </w:t>
      </w:r>
      <w:r w:rsidRPr="00ED63B7">
        <w:rPr>
          <w:rFonts w:ascii="Verdana" w:hAnsi="Verdana"/>
          <w:spacing w:val="-3"/>
        </w:rPr>
        <w:t>Versicherungsschutz</w:t>
      </w:r>
      <w:r w:rsidRPr="00ED63B7">
        <w:rPr>
          <w:rFonts w:ascii="Verdana" w:hAnsi="Verdana"/>
        </w:rPr>
        <w:t xml:space="preserve"> nicht zu gefährden. Sofern Ihr Prüfarzt Sie dabei unterstützt, erhalten Sie eine Kopie der Meldung. Sofern Sie Ihre Anzeige direkt an den Versicherer richten, informieren Sie bitte zusätzlich Ihren Prüfarzt.</w:t>
      </w:r>
    </w:p>
    <w:p w14:paraId="04BB529A" w14:textId="77777777" w:rsidR="00515E92" w:rsidRPr="00ED63B7" w:rsidRDefault="00515E92" w:rsidP="00277DD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09"/>
        <w:jc w:val="both"/>
        <w:rPr>
          <w:rFonts w:ascii="Verdana" w:hAnsi="Verdana"/>
        </w:rPr>
      </w:pPr>
    </w:p>
    <w:p w14:paraId="215C9758"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ED63B7">
        <w:rPr>
          <w:rFonts w:ascii="Verdana" w:hAnsi="Verdana"/>
        </w:rPr>
        <w:t xml:space="preserve">Bei der Aufklärung der Ursache oder des Umfangs eines Schadens müssen Sie mitwirken und alles unternehmen, um </w:t>
      </w:r>
      <w:r>
        <w:rPr>
          <w:rFonts w:ascii="Verdana" w:hAnsi="Verdana"/>
        </w:rPr>
        <w:t>weiteren</w:t>
      </w:r>
      <w:r w:rsidRPr="00ED63B7">
        <w:rPr>
          <w:rFonts w:ascii="Verdana" w:hAnsi="Verdana"/>
        </w:rPr>
        <w:t xml:space="preserve"> Schaden abzuwenden. </w:t>
      </w:r>
    </w:p>
    <w:p w14:paraId="7826C3B0"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22E240A"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 xml:space="preserve">Während der Dauer der klinischen Prüfung dürfen Sie sich einer anderen medizinischen Behandlung </w:t>
      </w:r>
      <w:r>
        <w:rPr>
          <w:rFonts w:ascii="Verdana" w:hAnsi="Verdana"/>
          <w:spacing w:val="-3"/>
        </w:rPr>
        <w:t>–</w:t>
      </w:r>
      <w:r w:rsidRPr="00ED63B7">
        <w:rPr>
          <w:rFonts w:ascii="Verdana" w:hAnsi="Verdana"/>
          <w:spacing w:val="-3"/>
        </w:rPr>
        <w:t xml:space="preserve"> außer in Notfällen </w:t>
      </w:r>
      <w:r>
        <w:rPr>
          <w:rFonts w:ascii="Verdana" w:hAnsi="Verdana"/>
          <w:spacing w:val="-3"/>
        </w:rPr>
        <w:t>–</w:t>
      </w:r>
      <w:r w:rsidRPr="00ED63B7">
        <w:rPr>
          <w:rFonts w:ascii="Verdana" w:hAnsi="Verdana"/>
          <w:spacing w:val="-3"/>
        </w:rPr>
        <w:t xml:space="preserve"> nur nach vorheriger Rücksprache mit dem Prüfarzt unterziehen. Von einer erfolgten Notfallbehandlung müssen Sie den Prüfarzt unverzüglich unterrichten. </w:t>
      </w:r>
    </w:p>
    <w:p w14:paraId="3F2932BA" w14:textId="77777777" w:rsidR="00515E92" w:rsidRPr="00ED63B7" w:rsidRDefault="00515E92" w:rsidP="00277DD3">
      <w:pPr>
        <w:tabs>
          <w:tab w:val="left" w:pos="-1440"/>
          <w:tab w:val="left" w:pos="-72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p>
    <w:p w14:paraId="2A8BF206"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Sie erhalten ein Exemplar der Versicherungsbestätigung einschließlich der Versicherungsbedingungen. Wir weisen Sie insbesondere auf §</w:t>
      </w:r>
      <w:r>
        <w:rPr>
          <w:rFonts w:ascii="Verdana" w:hAnsi="Verdana"/>
          <w:bCs/>
          <w:spacing w:val="-3"/>
        </w:rPr>
        <w:t> ...</w:t>
      </w:r>
      <w:r w:rsidRPr="00ED63B7">
        <w:rPr>
          <w:rFonts w:ascii="Verdana" w:hAnsi="Verdana"/>
          <w:bCs/>
          <w:spacing w:val="-3"/>
        </w:rPr>
        <w:t xml:space="preserve"> (zu den Ausschlüssen)</w:t>
      </w:r>
      <w:r>
        <w:rPr>
          <w:rFonts w:ascii="Verdana" w:hAnsi="Verdana"/>
          <w:bCs/>
          <w:spacing w:val="-3"/>
        </w:rPr>
        <w:t xml:space="preserve"> und</w:t>
      </w:r>
      <w:r w:rsidRPr="00ED63B7">
        <w:rPr>
          <w:rFonts w:ascii="Verdana" w:hAnsi="Verdana"/>
          <w:bCs/>
          <w:spacing w:val="-3"/>
        </w:rPr>
        <w:t xml:space="preserve"> §</w:t>
      </w:r>
      <w:r>
        <w:rPr>
          <w:rFonts w:ascii="Verdana" w:hAnsi="Verdana"/>
          <w:bCs/>
          <w:spacing w:val="-3"/>
        </w:rPr>
        <w:t> ...</w:t>
      </w:r>
      <w:r w:rsidRPr="00ED63B7">
        <w:rPr>
          <w:rFonts w:ascii="Verdana" w:hAnsi="Verdana"/>
          <w:bCs/>
          <w:spacing w:val="-3"/>
        </w:rPr>
        <w:t xml:space="preserve"> (zum </w:t>
      </w:r>
      <w:r w:rsidRPr="00ED63B7">
        <w:rPr>
          <w:rFonts w:ascii="Verdana" w:hAnsi="Verdana"/>
          <w:spacing w:val="-3"/>
        </w:rPr>
        <w:t>Umfang</w:t>
      </w:r>
      <w:r w:rsidRPr="00ED63B7">
        <w:rPr>
          <w:rFonts w:ascii="Verdana" w:hAnsi="Verdana"/>
          <w:bCs/>
          <w:spacing w:val="-3"/>
        </w:rPr>
        <w:t xml:space="preserve"> der Leistungen)</w:t>
      </w:r>
      <w:r>
        <w:rPr>
          <w:rFonts w:ascii="Verdana" w:hAnsi="Verdana"/>
          <w:bCs/>
          <w:spacing w:val="-3"/>
        </w:rPr>
        <w:t xml:space="preserve"> hin. Bitte beachten Sie außerdem die Obliegenheiten in</w:t>
      </w:r>
      <w:r w:rsidRPr="00ED63B7">
        <w:rPr>
          <w:rFonts w:ascii="Verdana" w:hAnsi="Verdana"/>
          <w:bCs/>
          <w:spacing w:val="-3"/>
        </w:rPr>
        <w:t xml:space="preserve"> </w:t>
      </w:r>
      <w:r w:rsidRPr="00B9754A">
        <w:rPr>
          <w:rFonts w:ascii="Verdana" w:hAnsi="Verdana"/>
          <w:bCs/>
          <w:spacing w:val="-3"/>
        </w:rPr>
        <w:t>§</w:t>
      </w:r>
      <w:r>
        <w:rPr>
          <w:rFonts w:ascii="Verdana" w:hAnsi="Verdana"/>
        </w:rPr>
        <w:t> </w:t>
      </w:r>
      <w:r>
        <w:rPr>
          <w:rFonts w:ascii="Verdana" w:hAnsi="Verdana"/>
          <w:bCs/>
          <w:spacing w:val="-3"/>
        </w:rPr>
        <w:t xml:space="preserve">.... </w:t>
      </w:r>
      <w:r w:rsidRPr="00ED63B7">
        <w:rPr>
          <w:rFonts w:ascii="Verdana" w:hAnsi="Verdana"/>
          <w:bCs/>
          <w:spacing w:val="-3"/>
        </w:rPr>
        <w:t>(</w:t>
      </w:r>
      <w:r>
        <w:rPr>
          <w:rFonts w:ascii="Verdana" w:hAnsi="Verdana"/>
          <w:bCs/>
          <w:spacing w:val="-3"/>
        </w:rPr>
        <w:t>das sind Pflichten, die Sie im eigenen Interesse beachten müssen, um Ihren Versicherungsschutz zu erhalten)</w:t>
      </w:r>
      <w:r w:rsidRPr="00ED63B7">
        <w:rPr>
          <w:rFonts w:ascii="Verdana" w:hAnsi="Verdana"/>
          <w:bCs/>
          <w:spacing w:val="-3"/>
        </w:rPr>
        <w:t xml:space="preserve">. </w:t>
      </w:r>
    </w:p>
    <w:p w14:paraId="55D0A29A" w14:textId="77777777" w:rsidR="00515E92" w:rsidRPr="00ED63B7" w:rsidRDefault="00515E92" w:rsidP="00277DD3">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709"/>
        <w:jc w:val="both"/>
        <w:rPr>
          <w:rFonts w:ascii="Verdana" w:hAnsi="Verdana"/>
          <w:bCs/>
          <w:spacing w:val="-3"/>
        </w:rPr>
      </w:pPr>
    </w:p>
    <w:p w14:paraId="3FFAC04B"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sidRPr="00ED63B7">
        <w:rPr>
          <w:rFonts w:ascii="Verdana" w:hAnsi="Verdana"/>
          <w:bCs/>
          <w:spacing w:val="-3"/>
        </w:rPr>
        <w:t xml:space="preserve">Wir weisen </w:t>
      </w:r>
      <w:r w:rsidRPr="00ED63B7">
        <w:rPr>
          <w:rFonts w:ascii="Verdana" w:hAnsi="Verdana"/>
          <w:spacing w:val="-3"/>
        </w:rPr>
        <w:t>Sie</w:t>
      </w:r>
      <w:r w:rsidRPr="00ED63B7">
        <w:rPr>
          <w:rFonts w:ascii="Verdana" w:hAnsi="Verdana"/>
          <w:bCs/>
          <w:spacing w:val="-3"/>
        </w:rPr>
        <w:t xml:space="preserve"> ferner darauf hin, dass Sie auf dem Weg von und zur Prüfstelle nicht unfallversichert sind</w:t>
      </w:r>
      <w:r>
        <w:rPr>
          <w:rFonts w:ascii="Verdana" w:hAnsi="Verdana"/>
          <w:bCs/>
          <w:spacing w:val="-3"/>
        </w:rPr>
        <w:t xml:space="preserve"> </w:t>
      </w:r>
      <w:r w:rsidRPr="00ED63B7">
        <w:rPr>
          <w:rFonts w:ascii="Verdana" w:hAnsi="Verdana"/>
          <w:bCs/>
          <w:spacing w:val="-3"/>
        </w:rPr>
        <w:t>/</w:t>
      </w:r>
      <w:r>
        <w:rPr>
          <w:rFonts w:ascii="Verdana" w:hAnsi="Verdana"/>
          <w:bCs/>
          <w:spacing w:val="-3"/>
        </w:rPr>
        <w:t xml:space="preserve"> </w:t>
      </w:r>
      <w:r w:rsidRPr="00ED63B7">
        <w:rPr>
          <w:rFonts w:ascii="Verdana" w:hAnsi="Verdana"/>
          <w:bCs/>
          <w:spacing w:val="-3"/>
        </w:rPr>
        <w:t xml:space="preserve">in folgender Weise </w:t>
      </w:r>
      <w:r>
        <w:rPr>
          <w:rFonts w:ascii="Verdana" w:hAnsi="Verdana"/>
          <w:bCs/>
          <w:spacing w:val="-3"/>
        </w:rPr>
        <w:t xml:space="preserve">auf dem direkten Weg von und zur Prüfstelle </w:t>
      </w:r>
      <w:r w:rsidRPr="00ED63B7">
        <w:rPr>
          <w:rFonts w:ascii="Verdana" w:hAnsi="Verdana"/>
          <w:bCs/>
          <w:spacing w:val="-3"/>
        </w:rPr>
        <w:t xml:space="preserve">versichert sind </w:t>
      </w:r>
      <w:r>
        <w:rPr>
          <w:rFonts w:ascii="Verdana" w:hAnsi="Verdana"/>
          <w:bCs/>
          <w:i/>
          <w:spacing w:val="-3"/>
          <w:sz w:val="16"/>
        </w:rPr>
        <w:t>[</w:t>
      </w:r>
      <w:r w:rsidRPr="004C645E">
        <w:rPr>
          <w:rFonts w:ascii="Verdana" w:hAnsi="Verdana"/>
          <w:bCs/>
          <w:i/>
          <w:spacing w:val="-3"/>
          <w:sz w:val="16"/>
        </w:rPr>
        <w:t>sofern zutreffend, hier die Angaben zur Versicherung wie oben</w:t>
      </w:r>
      <w:r>
        <w:rPr>
          <w:rFonts w:ascii="Verdana" w:hAnsi="Verdana"/>
          <w:bCs/>
          <w:i/>
          <w:spacing w:val="-3"/>
          <w:sz w:val="16"/>
        </w:rPr>
        <w:t>]</w:t>
      </w:r>
      <w:r w:rsidRPr="00ED63B7">
        <w:rPr>
          <w:rFonts w:ascii="Verdana" w:hAnsi="Verdana"/>
          <w:bCs/>
          <w:spacing w:val="-3"/>
        </w:rPr>
        <w:t>.</w:t>
      </w:r>
    </w:p>
    <w:p w14:paraId="11AFC8A1"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I. 9</w:t>
      </w:r>
      <w:r w:rsidRPr="00ED63B7">
        <w:rPr>
          <w:rFonts w:ascii="Verdana" w:hAnsi="Verdana"/>
          <w:b/>
          <w:spacing w:val="-3"/>
        </w:rPr>
        <w:t>.</w:t>
      </w:r>
      <w:r>
        <w:rPr>
          <w:rFonts w:ascii="Verdana" w:hAnsi="Verdana"/>
          <w:b/>
          <w:spacing w:val="-3"/>
        </w:rPr>
        <w:t xml:space="preserve"> </w:t>
      </w:r>
      <w:r w:rsidRPr="00ED63B7">
        <w:rPr>
          <w:rFonts w:ascii="Verdana" w:hAnsi="Verdana"/>
          <w:b/>
          <w:spacing w:val="-3"/>
        </w:rPr>
        <w:t xml:space="preserve">Werden mir neue Erkenntnisse </w:t>
      </w:r>
      <w:r>
        <w:rPr>
          <w:rFonts w:ascii="Verdana" w:hAnsi="Verdana"/>
          <w:b/>
          <w:spacing w:val="-3"/>
        </w:rPr>
        <w:t>zu</w:t>
      </w:r>
      <w:r w:rsidRPr="00ED63B7">
        <w:rPr>
          <w:rFonts w:ascii="Verdana" w:hAnsi="Verdana"/>
          <w:b/>
          <w:spacing w:val="-3"/>
        </w:rPr>
        <w:t xml:space="preserve"> der klinischen Prüfung mitgeteilt?</w:t>
      </w:r>
    </w:p>
    <w:p w14:paraId="1FB071A0"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713D7F">
        <w:rPr>
          <w:rFonts w:ascii="Verdana" w:hAnsi="Verdana"/>
          <w:spacing w:val="-3"/>
        </w:rPr>
        <w:t>Sie werden während Ihrer Teilnahme über neue Erkenntnisse in Bezug auf diese klinische Prüfung informiert, die für Ihre Bereitschaft zur weiteren Teilnahme wesentlich sein können.</w:t>
      </w:r>
      <w:r w:rsidRPr="00ED63B7">
        <w:rPr>
          <w:rFonts w:ascii="Verdana" w:hAnsi="Verdana"/>
          <w:spacing w:val="-3"/>
        </w:rPr>
        <w:t xml:space="preserve"> </w:t>
      </w:r>
    </w:p>
    <w:p w14:paraId="4F03D640" w14:textId="77777777" w:rsidR="00515E92" w:rsidRDefault="00515E92" w:rsidP="003E4B75">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Cs/>
          <w:spacing w:val="-3"/>
        </w:rPr>
      </w:pPr>
      <w:r>
        <w:rPr>
          <w:rFonts w:ascii="Verdana" w:hAnsi="Verdana"/>
          <w:bCs/>
          <w:i/>
          <w:spacing w:val="-3"/>
          <w:sz w:val="16"/>
        </w:rPr>
        <w:t>[</w:t>
      </w:r>
      <w:r w:rsidRPr="004C645E">
        <w:rPr>
          <w:rFonts w:ascii="Verdana" w:hAnsi="Verdana"/>
          <w:bCs/>
          <w:i/>
          <w:spacing w:val="-3"/>
          <w:sz w:val="16"/>
        </w:rPr>
        <w:t>sofern zutreffend</w:t>
      </w:r>
      <w:r>
        <w:rPr>
          <w:rFonts w:ascii="Verdana" w:hAnsi="Verdana"/>
          <w:bCs/>
          <w:i/>
          <w:spacing w:val="-3"/>
          <w:sz w:val="16"/>
        </w:rPr>
        <w:t>]</w:t>
      </w:r>
      <w:r>
        <w:rPr>
          <w:rFonts w:ascii="Verdana" w:hAnsi="Verdana"/>
          <w:bCs/>
          <w:spacing w:val="-3"/>
        </w:rPr>
        <w:t>:</w:t>
      </w:r>
    </w:p>
    <w:p w14:paraId="613F27E5" w14:textId="2E9932B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Spätestens ein Jahr nach Beendigung der gesamten klinischen Prüfung müssen zusammenfassende Ergebnisse in der europäischen Datenbank für Medizinprodukte (Eudamed)</w:t>
      </w:r>
      <w:r w:rsidR="00A24D16">
        <w:rPr>
          <w:rFonts w:ascii="Verdana" w:hAnsi="Verdana"/>
          <w:spacing w:val="-3"/>
        </w:rPr>
        <w:t xml:space="preserve"> – auch in laienverständlicher Form - </w:t>
      </w:r>
      <w:r>
        <w:rPr>
          <w:rFonts w:ascii="Verdana" w:hAnsi="Verdana"/>
          <w:spacing w:val="-3"/>
        </w:rPr>
        <w:t>bereitgestellt werden und können von Ihnen unter der oben angegebenen Eudamed-Nr. eingesehen werden. Sie können sich zur Information über die Studienergebnisse zudem gerne an Ihren Prüfarzt wenden.</w:t>
      </w:r>
    </w:p>
    <w:p w14:paraId="4EEA6371" w14:textId="77777777" w:rsidR="00515E92" w:rsidRPr="00ED63B7" w:rsidRDefault="00515E92" w:rsidP="00947FBA">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397" w:hanging="397"/>
        <w:jc w:val="both"/>
        <w:outlineLvl w:val="0"/>
        <w:rPr>
          <w:rFonts w:ascii="Verdana" w:hAnsi="Verdana"/>
          <w:b/>
          <w:i/>
          <w:spacing w:val="-3"/>
        </w:rPr>
      </w:pPr>
      <w:r>
        <w:rPr>
          <w:rFonts w:ascii="Verdana" w:hAnsi="Verdana"/>
          <w:b/>
          <w:spacing w:val="-3"/>
        </w:rPr>
        <w:t xml:space="preserve">I. </w:t>
      </w:r>
      <w:r w:rsidRPr="00ED63B7">
        <w:rPr>
          <w:rFonts w:ascii="Verdana" w:hAnsi="Verdana"/>
          <w:b/>
          <w:spacing w:val="-3"/>
        </w:rPr>
        <w:t>1</w:t>
      </w:r>
      <w:r>
        <w:rPr>
          <w:rFonts w:ascii="Verdana" w:hAnsi="Verdana"/>
          <w:b/>
          <w:spacing w:val="-3"/>
        </w:rPr>
        <w:t>0</w:t>
      </w:r>
      <w:r w:rsidRPr="00ED63B7">
        <w:rPr>
          <w:rFonts w:ascii="Verdana" w:hAnsi="Verdana"/>
          <w:b/>
          <w:spacing w:val="-3"/>
        </w:rPr>
        <w:t>.</w:t>
      </w:r>
      <w:r>
        <w:rPr>
          <w:rFonts w:ascii="Verdana" w:hAnsi="Verdana"/>
          <w:b/>
          <w:spacing w:val="-3"/>
        </w:rPr>
        <w:t xml:space="preserve"> </w:t>
      </w:r>
      <w:r w:rsidRPr="00ED63B7">
        <w:rPr>
          <w:rFonts w:ascii="Verdana" w:hAnsi="Verdana"/>
          <w:b/>
          <w:spacing w:val="-3"/>
        </w:rPr>
        <w:t>Wer entscheidet, ob ich aus der klinischen Prüfung ausscheide?</w:t>
      </w:r>
    </w:p>
    <w:p w14:paraId="10F5CB6F"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316F50">
        <w:rPr>
          <w:rFonts w:ascii="Verdana" w:hAnsi="Verdana"/>
          <w:b/>
          <w:spacing w:val="-3"/>
        </w:rPr>
        <w:t>Sie können jederzeit, auch ohne Angabe von Gründen, Ihre Teilnahme beenden, ohne dass Ihnen dadurch Nachteile entstehen.</w:t>
      </w:r>
      <w:r>
        <w:rPr>
          <w:rFonts w:ascii="Verdana" w:hAnsi="Verdana"/>
          <w:b/>
          <w:spacing w:val="-3"/>
        </w:rPr>
        <w:t xml:space="preserve"> </w:t>
      </w:r>
    </w:p>
    <w:p w14:paraId="408A0B96" w14:textId="7070C2AF"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E</w:t>
      </w:r>
      <w:r w:rsidRPr="00ED63B7">
        <w:rPr>
          <w:rFonts w:ascii="Verdana" w:hAnsi="Verdana"/>
          <w:spacing w:val="-3"/>
        </w:rPr>
        <w:t xml:space="preserve">s </w:t>
      </w:r>
      <w:r>
        <w:rPr>
          <w:rFonts w:ascii="Verdana" w:hAnsi="Verdana"/>
          <w:spacing w:val="-3"/>
        </w:rPr>
        <w:t xml:space="preserve">ist </w:t>
      </w:r>
      <w:r w:rsidRPr="00ED63B7">
        <w:rPr>
          <w:rFonts w:ascii="Verdana" w:hAnsi="Verdana"/>
          <w:spacing w:val="-3"/>
        </w:rPr>
        <w:t>auch möglich, dass der Prüfarzt oder der Sponsor entscheide</w:t>
      </w:r>
      <w:r w:rsidR="000F424D">
        <w:rPr>
          <w:rFonts w:ascii="Verdana" w:hAnsi="Verdana"/>
          <w:spacing w:val="-3"/>
        </w:rPr>
        <w:t>t</w:t>
      </w:r>
      <w:r w:rsidRPr="00ED63B7">
        <w:rPr>
          <w:rFonts w:ascii="Verdana" w:hAnsi="Verdana"/>
          <w:spacing w:val="-3"/>
        </w:rPr>
        <w:t>, Ihre Teilnahme an der klinischen Prüfung vorzeitig zu beenden, ohne dass Sie auf die Entscheidung Einfluss haben. Die Gründe hierfür können z. B. sein:</w:t>
      </w:r>
    </w:p>
    <w:p w14:paraId="0AEB3E0E" w14:textId="77777777" w:rsidR="00515E92" w:rsidRPr="00ED63B7" w:rsidRDefault="00515E92" w:rsidP="00277D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DB85A47" w14:textId="77777777" w:rsidR="00515E92" w:rsidRPr="00551559"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Ihre weitere Teilnahme an der klinischen Prüfung ist ärztlich nicht mehr vertretbar;</w:t>
      </w:r>
      <w:r>
        <w:rPr>
          <w:rFonts w:ascii="Verdana" w:hAnsi="Verdana"/>
          <w:spacing w:val="-3"/>
        </w:rPr>
        <w:t xml:space="preserve"> </w:t>
      </w:r>
    </w:p>
    <w:p w14:paraId="246C42AA" w14:textId="77777777" w:rsidR="00515E92" w:rsidRPr="00DA7BB1" w:rsidRDefault="00515E92" w:rsidP="00277DD3">
      <w:pPr>
        <w:numPr>
          <w:ilvl w:val="0"/>
          <w:numId w:val="1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ED63B7">
        <w:rPr>
          <w:rFonts w:ascii="Verdana" w:hAnsi="Verdana"/>
          <w:spacing w:val="-3"/>
        </w:rPr>
        <w:t>es wird die gesamte klinische Prüfung abgebrochen.</w:t>
      </w:r>
      <w:r w:rsidRPr="000D42D6">
        <w:rPr>
          <w:rFonts w:ascii="Verdana" w:hAnsi="Verdana"/>
          <w:i/>
          <w:spacing w:val="-3"/>
          <w:sz w:val="16"/>
        </w:rPr>
        <w:t xml:space="preserve"> </w:t>
      </w:r>
    </w:p>
    <w:p w14:paraId="68464ABF" w14:textId="77777777" w:rsidR="00515E92" w:rsidRPr="00ED63B7"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6BAE7D2A" w14:textId="30E9B6A0"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Wenn Sie die klinische Prüfung vorzeitig beenden</w:t>
      </w:r>
      <w:r w:rsidRPr="00ED63B7">
        <w:rPr>
          <w:rFonts w:ascii="Verdana" w:hAnsi="Verdana"/>
          <w:spacing w:val="-3"/>
        </w:rPr>
        <w:t xml:space="preserve">, ist es für Ihre eigene Sicherheit wichtig, dass eine </w:t>
      </w:r>
      <w:r>
        <w:rPr>
          <w:rFonts w:ascii="Verdana" w:hAnsi="Verdana"/>
          <w:spacing w:val="-3"/>
        </w:rPr>
        <w:t>Abschluss</w:t>
      </w:r>
      <w:r w:rsidRPr="00ED63B7">
        <w:rPr>
          <w:rFonts w:ascii="Verdana" w:hAnsi="Verdana"/>
          <w:spacing w:val="-3"/>
        </w:rPr>
        <w:t xml:space="preserve">untersuchung </w:t>
      </w:r>
      <w:r>
        <w:rPr>
          <w:rFonts w:ascii="Verdana" w:hAnsi="Verdana"/>
          <w:spacing w:val="-3"/>
        </w:rPr>
        <w:t xml:space="preserve">durchgeführt wird </w:t>
      </w:r>
      <w:r>
        <w:rPr>
          <w:rFonts w:ascii="Verdana" w:hAnsi="Verdana"/>
          <w:i/>
          <w:spacing w:val="-3"/>
          <w:sz w:val="16"/>
        </w:rPr>
        <w:t>[</w:t>
      </w:r>
      <w:r w:rsidRPr="000D42D6">
        <w:rPr>
          <w:rFonts w:ascii="Verdana" w:hAnsi="Verdana"/>
          <w:i/>
          <w:spacing w:val="-3"/>
          <w:sz w:val="16"/>
        </w:rPr>
        <w:t>evtl. sonstige studienspezifische Angaben ergänzen, insbesondere zu etwaigen weiteren Maßnahmen zur Sicherheit der Studienteilnehmer</w:t>
      </w:r>
      <w:r>
        <w:rPr>
          <w:rFonts w:ascii="Verdana" w:hAnsi="Verdana"/>
          <w:i/>
          <w:spacing w:val="-3"/>
          <w:sz w:val="16"/>
        </w:rPr>
        <w:t>]</w:t>
      </w:r>
      <w:r w:rsidRPr="00ED63B7">
        <w:rPr>
          <w:rFonts w:ascii="Verdana" w:hAnsi="Verdana"/>
          <w:spacing w:val="-3"/>
        </w:rPr>
        <w:t>.</w:t>
      </w:r>
    </w:p>
    <w:p w14:paraId="6FF35FF5" w14:textId="77777777" w:rsidR="00515E92" w:rsidRPr="008A15D8" w:rsidRDefault="00515E92" w:rsidP="00947FBA">
      <w:pPr>
        <w:pStyle w:val="Listenabsatz"/>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600" w:after="240"/>
        <w:ind w:left="0"/>
        <w:outlineLvl w:val="0"/>
        <w:rPr>
          <w:rFonts w:ascii="Verdana" w:hAnsi="Verdana"/>
          <w:b/>
          <w:i/>
        </w:rPr>
      </w:pPr>
      <w:r w:rsidRPr="008A15D8">
        <w:rPr>
          <w:rFonts w:ascii="Verdana" w:hAnsi="Verdana"/>
          <w:b/>
          <w:spacing w:val="-3"/>
        </w:rPr>
        <w:t xml:space="preserve">I. </w:t>
      </w:r>
      <w:r w:rsidRPr="00316F50">
        <w:rPr>
          <w:rFonts w:ascii="Verdana" w:hAnsi="Verdana"/>
          <w:b/>
        </w:rPr>
        <w:t>1</w:t>
      </w:r>
      <w:r>
        <w:rPr>
          <w:rFonts w:ascii="Verdana" w:hAnsi="Verdana"/>
          <w:b/>
        </w:rPr>
        <w:t>1</w:t>
      </w:r>
      <w:r w:rsidRPr="00316F50">
        <w:rPr>
          <w:rFonts w:ascii="Verdana" w:hAnsi="Verdana"/>
          <w:b/>
        </w:rPr>
        <w:t>.</w:t>
      </w:r>
      <w:r w:rsidRPr="00316F50">
        <w:rPr>
          <w:rFonts w:ascii="Verdana" w:hAnsi="Verdana"/>
          <w:b/>
        </w:rPr>
        <w:tab/>
      </w:r>
      <w:r w:rsidRPr="008A15D8">
        <w:rPr>
          <w:rFonts w:ascii="Verdana" w:hAnsi="Verdana"/>
          <w:b/>
        </w:rPr>
        <w:t xml:space="preserve">An wen </w:t>
      </w:r>
      <w:r w:rsidRPr="008A15D8">
        <w:rPr>
          <w:rFonts w:ascii="Verdana" w:hAnsi="Verdana"/>
          <w:b/>
          <w:spacing w:val="-3"/>
        </w:rPr>
        <w:t>wende</w:t>
      </w:r>
      <w:r w:rsidRPr="008A15D8">
        <w:rPr>
          <w:rFonts w:ascii="Verdana" w:hAnsi="Verdana"/>
          <w:b/>
        </w:rPr>
        <w:t xml:space="preserve"> ich mich bei weiteren Fragen?</w:t>
      </w:r>
    </w:p>
    <w:p w14:paraId="66B51F74"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bCs/>
          <w:spacing w:val="-3"/>
        </w:rPr>
      </w:pPr>
      <w:r w:rsidRPr="00ED63B7">
        <w:rPr>
          <w:rFonts w:ascii="Verdana" w:hAnsi="Verdana"/>
          <w:b/>
          <w:spacing w:val="-3"/>
        </w:rPr>
        <w:t>Beratungsgespräche</w:t>
      </w:r>
      <w:r w:rsidRPr="00ED63B7">
        <w:rPr>
          <w:rFonts w:ascii="Verdana" w:hAnsi="Verdana"/>
          <w:b/>
          <w:bCs/>
          <w:spacing w:val="-3"/>
        </w:rPr>
        <w:t xml:space="preserve"> an der Prüfstelle </w:t>
      </w:r>
    </w:p>
    <w:p w14:paraId="4D84A33F"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Sie haben stets die Gelegenheit zu weiteren Beratungsgesprächen mit dem auf Seite</w:t>
      </w:r>
      <w:r>
        <w:rPr>
          <w:rFonts w:ascii="Verdana" w:hAnsi="Verdana"/>
          <w:spacing w:val="-3"/>
        </w:rPr>
        <w:t> </w:t>
      </w:r>
      <w:r w:rsidRPr="00ED63B7">
        <w:rPr>
          <w:rFonts w:ascii="Verdana" w:hAnsi="Verdana"/>
          <w:spacing w:val="-3"/>
        </w:rPr>
        <w:t xml:space="preserve">1 genannten oder einem anderen Prüfarzt. </w:t>
      </w:r>
    </w:p>
    <w:p w14:paraId="2600C208"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ED63B7">
        <w:rPr>
          <w:rFonts w:ascii="Verdana" w:hAnsi="Verdana"/>
          <w:b/>
          <w:spacing w:val="-3"/>
        </w:rPr>
        <w:t>Kontaktstelle</w:t>
      </w:r>
    </w:p>
    <w:p w14:paraId="062070B8" w14:textId="77777777" w:rsidR="00515E92" w:rsidRPr="00ED63B7"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ED63B7">
        <w:rPr>
          <w:rFonts w:ascii="Verdana" w:hAnsi="Verdana"/>
          <w:spacing w:val="-3"/>
        </w:rPr>
        <w:t>Es existiert außerdem eine Kontaktstelle bei der zuständigen Bundesoberbehörde. Teilnehmer an klinischen Prüfungen, ihre gesetzlichen Vertreter oder Bevollmächtigte</w:t>
      </w:r>
      <w:r w:rsidRPr="00ED63B7" w:rsidDel="00EE0341">
        <w:rPr>
          <w:rFonts w:ascii="Verdana" w:hAnsi="Verdana"/>
          <w:spacing w:val="-3"/>
        </w:rPr>
        <w:t xml:space="preserve"> </w:t>
      </w:r>
      <w:r w:rsidRPr="00ED63B7">
        <w:rPr>
          <w:rFonts w:ascii="Verdana" w:hAnsi="Verdana"/>
          <w:spacing w:val="-3"/>
        </w:rPr>
        <w:t>können sic</w:t>
      </w:r>
      <w:r>
        <w:rPr>
          <w:rFonts w:ascii="Verdana" w:hAnsi="Verdana"/>
          <w:spacing w:val="-3"/>
        </w:rPr>
        <w:t>h an diese Kontaktstelle wenden:</w:t>
      </w:r>
    </w:p>
    <w:p w14:paraId="477CBFFC"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Bundesinstitut für Arzneimittel und Medizinprodukte</w:t>
      </w:r>
    </w:p>
    <w:p w14:paraId="17DDF9B8"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Fachgebiet Klinische Prüfung</w:t>
      </w:r>
      <w:r>
        <w:rPr>
          <w:rFonts w:ascii="Verdana" w:hAnsi="Verdana"/>
        </w:rPr>
        <w:t xml:space="preserve"> mit Medizinprodukten</w:t>
      </w:r>
    </w:p>
    <w:p w14:paraId="39C1D326" w14:textId="77777777" w:rsidR="00515E92" w:rsidRPr="00711F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711F5B">
        <w:rPr>
          <w:rFonts w:ascii="Verdana" w:hAnsi="Verdana"/>
        </w:rPr>
        <w:t>Kurt-Georg-Kiesinger-Allee 3</w:t>
      </w:r>
    </w:p>
    <w:p w14:paraId="5BCE2155" w14:textId="77777777" w:rsidR="00515E92" w:rsidRPr="009C0A5B"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b/>
        </w:rPr>
      </w:pPr>
      <w:r w:rsidRPr="009C0A5B">
        <w:rPr>
          <w:rFonts w:ascii="Verdana" w:hAnsi="Verdana"/>
          <w:b/>
        </w:rPr>
        <w:t>53175 Bonn</w:t>
      </w:r>
    </w:p>
    <w:p w14:paraId="0DE1B37E" w14:textId="77777777" w:rsidR="00515E92"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p>
    <w:p w14:paraId="26AF94AF" w14:textId="77777777" w:rsidR="00515E92" w:rsidRPr="00632A35"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rPr>
      </w:pPr>
      <w:r w:rsidRPr="00632A35">
        <w:rPr>
          <w:rFonts w:ascii="Verdana" w:hAnsi="Verdana"/>
        </w:rPr>
        <w:t xml:space="preserve">Telefon: 0228 / 207-3975    </w:t>
      </w:r>
    </w:p>
    <w:p w14:paraId="38E7C1FC" w14:textId="30B4A054" w:rsidR="00CC14D0" w:rsidRDefault="00515E92" w:rsidP="00277DD3">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Style w:val="Hyperlink"/>
          <w:rFonts w:ascii="Verdana" w:hAnsi="Verdana"/>
          <w:color w:val="auto"/>
        </w:rPr>
      </w:pPr>
      <w:r w:rsidRPr="00632A35">
        <w:rPr>
          <w:rFonts w:ascii="Verdana" w:hAnsi="Verdana"/>
        </w:rPr>
        <w:t xml:space="preserve">Email: </w:t>
      </w:r>
      <w:hyperlink r:id="rId9" w:history="1">
        <w:r w:rsidRPr="00632A35">
          <w:rPr>
            <w:rStyle w:val="Hyperlink"/>
            <w:rFonts w:ascii="Verdana" w:hAnsi="Verdana"/>
            <w:color w:val="auto"/>
          </w:rPr>
          <w:t>MPKP-Kontaktstelle@bfarm.de</w:t>
        </w:r>
      </w:hyperlink>
    </w:p>
    <w:p w14:paraId="20B7F8B3" w14:textId="77777777" w:rsidR="00CC14D0" w:rsidRDefault="00CC14D0">
      <w:pPr>
        <w:spacing w:before="0" w:after="0" w:line="240" w:lineRule="auto"/>
        <w:rPr>
          <w:rStyle w:val="Hyperlink"/>
          <w:rFonts w:ascii="Verdana" w:hAnsi="Verdana"/>
          <w:color w:val="auto"/>
        </w:rPr>
      </w:pPr>
      <w:r>
        <w:rPr>
          <w:rStyle w:val="Hyperlink"/>
          <w:rFonts w:ascii="Verdana" w:hAnsi="Verdana"/>
          <w:color w:val="auto"/>
        </w:rPr>
        <w:br w:type="page"/>
      </w:r>
    </w:p>
    <w:p w14:paraId="681BA6AD" w14:textId="77777777" w:rsidR="00515E92" w:rsidRDefault="00515E92" w:rsidP="00632A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b/>
          <w:spacing w:val="-3"/>
        </w:rPr>
      </w:pPr>
      <w:r w:rsidRPr="00632A35">
        <w:rPr>
          <w:rFonts w:ascii="Verdana" w:hAnsi="Verdana"/>
          <w:b/>
          <w:spacing w:val="-3"/>
        </w:rPr>
        <w:t>Teil II: Informationen zum Datenschutz</w:t>
      </w:r>
    </w:p>
    <w:p w14:paraId="07D636B5" w14:textId="77777777" w:rsidR="00515E92" w:rsidRPr="00632A35" w:rsidRDefault="00515E92" w:rsidP="009E09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p>
    <w:p w14:paraId="3FFD7AE5" w14:textId="77777777" w:rsidR="00515E92" w:rsidRPr="00ED63B7" w:rsidRDefault="00515E92" w:rsidP="00277DD3">
      <w:pPr>
        <w:pBdr>
          <w:top w:val="single" w:sz="4" w:space="4" w:color="auto" w:shadow="1"/>
          <w:left w:val="single" w:sz="4" w:space="4" w:color="auto" w:shadow="1"/>
          <w:bottom w:val="single" w:sz="4" w:space="4" w:color="auto" w:shadow="1"/>
          <w:right w:val="single" w:sz="4" w:space="4" w:color="auto" w:shadow="1"/>
        </w:pBdr>
        <w:shd w:val="pct15" w:color="auto" w:fill="auto"/>
        <w:tabs>
          <w:tab w:val="left" w:pos="-720"/>
          <w:tab w:val="left" w:pos="0"/>
          <w:tab w:val="left" w:pos="397"/>
          <w:tab w:val="left" w:pos="45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400" w:after="240"/>
        <w:ind w:left="397" w:hanging="397"/>
        <w:jc w:val="both"/>
        <w:outlineLvl w:val="0"/>
        <w:rPr>
          <w:rFonts w:ascii="Verdana" w:hAnsi="Verdana"/>
          <w:b/>
          <w:i/>
          <w:spacing w:val="-3"/>
        </w:rPr>
      </w:pPr>
      <w:r>
        <w:rPr>
          <w:rFonts w:ascii="Verdana" w:hAnsi="Verdana"/>
          <w:b/>
          <w:spacing w:val="-3"/>
        </w:rPr>
        <w:t>II. 1</w:t>
      </w:r>
      <w:r w:rsidRPr="00ED63B7">
        <w:rPr>
          <w:rFonts w:ascii="Verdana" w:hAnsi="Verdana"/>
          <w:b/>
          <w:spacing w:val="-3"/>
        </w:rPr>
        <w:t>.</w:t>
      </w:r>
      <w:r>
        <w:rPr>
          <w:rFonts w:ascii="Verdana" w:hAnsi="Verdana"/>
          <w:b/>
          <w:spacing w:val="-3"/>
        </w:rPr>
        <w:tab/>
      </w:r>
      <w:r w:rsidRPr="00ED63B7">
        <w:rPr>
          <w:rFonts w:ascii="Verdana" w:hAnsi="Verdana"/>
          <w:b/>
          <w:spacing w:val="-3"/>
        </w:rPr>
        <w:t xml:space="preserve">Was geschieht mit </w:t>
      </w:r>
      <w:r>
        <w:rPr>
          <w:rFonts w:ascii="Verdana" w:hAnsi="Verdana"/>
          <w:b/>
          <w:spacing w:val="-3"/>
        </w:rPr>
        <w:t>den über mich erhobenen</w:t>
      </w:r>
      <w:r w:rsidRPr="00ED63B7">
        <w:rPr>
          <w:rFonts w:ascii="Verdana" w:hAnsi="Verdana"/>
          <w:b/>
          <w:spacing w:val="-3"/>
        </w:rPr>
        <w:t xml:space="preserve"> Daten?</w:t>
      </w:r>
      <w:r w:rsidRPr="006B6186">
        <w:rPr>
          <w:rFonts w:ascii="Verdana" w:hAnsi="Verdana"/>
          <w:b/>
          <w:i/>
          <w:spacing w:val="-3"/>
        </w:rPr>
        <w:t xml:space="preserve"> </w:t>
      </w:r>
    </w:p>
    <w:p w14:paraId="7A60856B" w14:textId="77777777" w:rsidR="00515E92" w:rsidRPr="00FF349D" w:rsidRDefault="00515E92" w:rsidP="00277DD3">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6" w:hanging="426"/>
        <w:jc w:val="both"/>
        <w:rPr>
          <w:rFonts w:ascii="Verdana" w:hAnsi="Verdana"/>
          <w:b/>
          <w:spacing w:val="-3"/>
        </w:rPr>
      </w:pPr>
      <w:r w:rsidRPr="00FF349D">
        <w:rPr>
          <w:rFonts w:ascii="Verdana" w:hAnsi="Verdana" w:cs="Arial"/>
          <w:b/>
        </w:rPr>
        <w:t>Allgemeine</w:t>
      </w:r>
      <w:r w:rsidRPr="00FF349D">
        <w:rPr>
          <w:rFonts w:ascii="Verdana" w:hAnsi="Verdana"/>
          <w:b/>
          <w:spacing w:val="-3"/>
        </w:rPr>
        <w:t xml:space="preserve"> Informationen</w:t>
      </w:r>
    </w:p>
    <w:p w14:paraId="63EB5F17" w14:textId="77777777" w:rsidR="00515E92" w:rsidRDefault="00515E92" w:rsidP="00277DD3">
      <w:pPr>
        <w:rPr>
          <w:rFonts w:ascii="Verdana" w:hAnsi="Verdana"/>
          <w:spacing w:val="-3"/>
        </w:rPr>
      </w:pPr>
      <w:r w:rsidRPr="00E358B9">
        <w:rPr>
          <w:rFonts w:ascii="Verdana" w:hAnsi="Verdana"/>
          <w:spacing w:val="-3"/>
        </w:rPr>
        <w:t xml:space="preserve">Während der klinischen Prüfung werden medizinische Befunde </w:t>
      </w:r>
      <w:r>
        <w:rPr>
          <w:rFonts w:ascii="Verdana" w:hAnsi="Verdana"/>
          <w:spacing w:val="-3"/>
        </w:rPr>
        <w:t>(Gesundheitsdaten etc.) einschließlich genetischer Daten sowie</w:t>
      </w:r>
      <w:r w:rsidRPr="00E358B9">
        <w:rPr>
          <w:rFonts w:ascii="Verdana" w:hAnsi="Verdana"/>
          <w:spacing w:val="-3"/>
        </w:rPr>
        <w:t xml:space="preserve"> persönliche Informationen (etwa Alter, Geschlecht, ethnische Herkunft</w:t>
      </w:r>
      <w:r>
        <w:rPr>
          <w:rFonts w:ascii="Verdana" w:hAnsi="Verdana"/>
          <w:spacing w:val="-3"/>
        </w:rPr>
        <w:t xml:space="preserve"> </w:t>
      </w:r>
      <w:r w:rsidRPr="00E358B9">
        <w:rPr>
          <w:rFonts w:ascii="Verdana" w:hAnsi="Verdana"/>
          <w:spacing w:val="-3"/>
        </w:rPr>
        <w:t xml:space="preserve">etc.) von Ihnen erhoben und in der Prüfstelle in </w:t>
      </w:r>
      <w:r>
        <w:rPr>
          <w:rFonts w:ascii="Verdana" w:hAnsi="Verdana" w:cs="Arial"/>
        </w:rPr>
        <w:t>den Sie betreffenden Studienunterlagen</w:t>
      </w:r>
      <w:r w:rsidRPr="00E358B9">
        <w:rPr>
          <w:rFonts w:ascii="Verdana" w:hAnsi="Verdana"/>
          <w:spacing w:val="-3"/>
        </w:rPr>
        <w:t xml:space="preserve"> niedergeschrieben oder elektronisch gespeichert.</w:t>
      </w:r>
    </w:p>
    <w:p w14:paraId="57ABF40F" w14:textId="77777777" w:rsidR="00515E92" w:rsidRDefault="00515E92" w:rsidP="00277DD3">
      <w:pPr>
        <w:rPr>
          <w:rFonts w:ascii="Verdana" w:hAnsi="Verdana"/>
          <w:spacing w:val="-3"/>
        </w:rPr>
      </w:pPr>
      <w:r w:rsidRPr="00B13F88">
        <w:rPr>
          <w:rFonts w:ascii="Verdana" w:hAnsi="Verdana"/>
          <w:spacing w:val="-3"/>
        </w:rPr>
        <w:t xml:space="preserve">Die für die klinische Prüfung wichtigen Daten werden zusätzlich in pseudonymisierter Form gespeichert. </w:t>
      </w:r>
    </w:p>
    <w:p w14:paraId="7ABEC334" w14:textId="77777777" w:rsidR="00515E92" w:rsidRDefault="00515E92" w:rsidP="00277DD3">
      <w:pPr>
        <w:rPr>
          <w:rFonts w:ascii="Verdana" w:hAnsi="Verdana"/>
          <w:spacing w:val="-3"/>
        </w:rPr>
      </w:pPr>
    </w:p>
    <w:p w14:paraId="0353A758" w14:textId="77777777" w:rsidR="00515E92" w:rsidRPr="00B13F88" w:rsidRDefault="00515E92" w:rsidP="00277DD3">
      <w:pPr>
        <w:rPr>
          <w:rFonts w:ascii="Verdana" w:hAnsi="Verdana"/>
          <w:spacing w:val="-3"/>
        </w:rPr>
      </w:pPr>
      <w:r w:rsidRPr="00B13F88">
        <w:rPr>
          <w:rFonts w:ascii="Verdana" w:hAnsi="Verdana"/>
          <w:spacing w:val="-3"/>
        </w:rPr>
        <w:t xml:space="preserve">Pseudonymisiert bedeutet, dass keine Angaben, mit denen Sie direkt identifiziert werden können (z.B. Namen, Kontaktinformationen, Geburtsdatum, etc.) verwendet werden, sondern nur ein Nummern- und/oder Buchstabencode. </w:t>
      </w:r>
    </w:p>
    <w:p w14:paraId="3B477B6A" w14:textId="77777777" w:rsidR="00515E92" w:rsidRPr="00551559"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Verdana" w:hAnsi="Verdana"/>
          <w:i/>
          <w:spacing w:val="-3"/>
          <w:sz w:val="16"/>
        </w:rPr>
      </w:pPr>
      <w:r w:rsidRPr="00B13F88">
        <w:rPr>
          <w:rFonts w:ascii="Verdana" w:hAnsi="Verdana"/>
          <w:spacing w:val="-3"/>
        </w:rPr>
        <w:t xml:space="preserve"> </w:t>
      </w:r>
      <w:r w:rsidRPr="00551559">
        <w:rPr>
          <w:rFonts w:ascii="Verdana" w:hAnsi="Verdana"/>
          <w:i/>
          <w:spacing w:val="-3"/>
          <w:sz w:val="16"/>
        </w:rPr>
        <w:t xml:space="preserve">Sofern </w:t>
      </w:r>
      <w:r>
        <w:rPr>
          <w:rFonts w:ascii="Verdana" w:hAnsi="Verdana"/>
          <w:i/>
          <w:spacing w:val="-3"/>
          <w:sz w:val="16"/>
        </w:rPr>
        <w:t xml:space="preserve">der Geburtsmonat oder sogar </w:t>
      </w:r>
      <w:r w:rsidRPr="00551559">
        <w:rPr>
          <w:rFonts w:ascii="Verdana" w:hAnsi="Verdana"/>
          <w:i/>
          <w:spacing w:val="-3"/>
          <w:sz w:val="16"/>
        </w:rPr>
        <w:t>das vollständige Geburt</w:t>
      </w:r>
      <w:r>
        <w:rPr>
          <w:rFonts w:ascii="Verdana" w:hAnsi="Verdana"/>
          <w:i/>
          <w:spacing w:val="-3"/>
          <w:sz w:val="16"/>
        </w:rPr>
        <w:t>sd</w:t>
      </w:r>
      <w:r w:rsidRPr="00551559">
        <w:rPr>
          <w:rFonts w:ascii="Verdana" w:hAnsi="Verdana"/>
          <w:i/>
          <w:spacing w:val="-3"/>
          <w:sz w:val="16"/>
        </w:rPr>
        <w:t>atum</w:t>
      </w:r>
      <w:r>
        <w:rPr>
          <w:rFonts w:ascii="Verdana" w:hAnsi="Verdana"/>
          <w:i/>
          <w:spacing w:val="-3"/>
          <w:sz w:val="16"/>
        </w:rPr>
        <w:t xml:space="preserve"> ausnahmsweise </w:t>
      </w:r>
      <w:r w:rsidRPr="00551559">
        <w:rPr>
          <w:rFonts w:ascii="Verdana" w:hAnsi="Verdana"/>
          <w:i/>
          <w:spacing w:val="-3"/>
          <w:sz w:val="16"/>
        </w:rPr>
        <w:t xml:space="preserve">aus </w:t>
      </w:r>
      <w:r>
        <w:rPr>
          <w:rFonts w:ascii="Verdana" w:hAnsi="Verdana"/>
          <w:i/>
          <w:spacing w:val="-3"/>
          <w:sz w:val="16"/>
        </w:rPr>
        <w:t>triftigen</w:t>
      </w:r>
      <w:r w:rsidRPr="00551559">
        <w:rPr>
          <w:rFonts w:ascii="Verdana" w:hAnsi="Verdana"/>
          <w:i/>
          <w:spacing w:val="-3"/>
          <w:sz w:val="16"/>
        </w:rPr>
        <w:t xml:space="preserve"> Gründen Teil des Datensatzes sein muss, </w:t>
      </w:r>
      <w:r>
        <w:rPr>
          <w:rFonts w:ascii="Verdana" w:hAnsi="Verdana"/>
          <w:i/>
          <w:spacing w:val="-3"/>
          <w:sz w:val="16"/>
        </w:rPr>
        <w:t>ist</w:t>
      </w:r>
      <w:r w:rsidRPr="00551559">
        <w:rPr>
          <w:rFonts w:ascii="Verdana" w:hAnsi="Verdana"/>
          <w:i/>
          <w:spacing w:val="-3"/>
          <w:sz w:val="16"/>
        </w:rPr>
        <w:t xml:space="preserve"> das im Einzelfall entsprechend </w:t>
      </w:r>
      <w:r>
        <w:rPr>
          <w:rFonts w:ascii="Verdana" w:hAnsi="Verdana"/>
          <w:i/>
          <w:spacing w:val="-3"/>
          <w:sz w:val="16"/>
        </w:rPr>
        <w:t>darzustellen</w:t>
      </w:r>
      <w:r w:rsidRPr="00551559">
        <w:rPr>
          <w:rFonts w:ascii="Verdana" w:hAnsi="Verdana"/>
          <w:i/>
          <w:spacing w:val="-3"/>
          <w:sz w:val="16"/>
        </w:rPr>
        <w:t>.</w:t>
      </w:r>
    </w:p>
    <w:p w14:paraId="40565DF0"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8A15D8">
        <w:rPr>
          <w:rFonts w:ascii="Verdana" w:hAnsi="Verdana"/>
          <w:iCs/>
          <w:color w:val="000000"/>
          <w:spacing w:val="-3"/>
        </w:rPr>
        <w:t xml:space="preserve">Ihr Prüfarzt erstellt eine Pseudonymisierungsliste, die </w:t>
      </w:r>
      <w:r w:rsidRPr="00316F50">
        <w:rPr>
          <w:rFonts w:ascii="Verdana" w:hAnsi="Verdana"/>
          <w:color w:val="000000"/>
          <w:spacing w:val="-3"/>
        </w:rPr>
        <w:t xml:space="preserve">gegen unbefugten Zugriff </w:t>
      </w:r>
      <w:r w:rsidRPr="008A15D8">
        <w:rPr>
          <w:rFonts w:ascii="Verdana" w:hAnsi="Verdana"/>
          <w:iCs/>
          <w:color w:val="000000"/>
          <w:spacing w:val="-3"/>
        </w:rPr>
        <w:t xml:space="preserve">geschützt am </w:t>
      </w:r>
      <w:r>
        <w:rPr>
          <w:rFonts w:ascii="Verdana" w:hAnsi="Verdana"/>
          <w:iCs/>
          <w:color w:val="000000"/>
          <w:spacing w:val="-3"/>
        </w:rPr>
        <w:t xml:space="preserve">jeweiligen </w:t>
      </w:r>
      <w:r w:rsidRPr="008A15D8">
        <w:rPr>
          <w:rFonts w:ascii="Verdana" w:hAnsi="Verdana"/>
          <w:iCs/>
          <w:color w:val="000000"/>
          <w:spacing w:val="-3"/>
        </w:rPr>
        <w:t>Prüfzentrum verbleibt. Das ist notwendig, damit Ihnen diese personenbeziehbaren Daten, falls erforderlich, wieder zugeordnet werden können.</w:t>
      </w:r>
      <w:r w:rsidRPr="00316F50">
        <w:rPr>
          <w:rFonts w:ascii="Verdana" w:hAnsi="Verdana"/>
          <w:color w:val="000000"/>
          <w:spacing w:val="-3"/>
        </w:rPr>
        <w:t xml:space="preserve"> Eine </w:t>
      </w:r>
      <w:r w:rsidRPr="008A15D8">
        <w:rPr>
          <w:rFonts w:ascii="Verdana" w:hAnsi="Verdana"/>
          <w:iCs/>
          <w:color w:val="000000"/>
          <w:spacing w:val="-3"/>
        </w:rPr>
        <w:t xml:space="preserve">solche </w:t>
      </w:r>
      <w:r w:rsidRPr="00316F50">
        <w:rPr>
          <w:rFonts w:ascii="Verdana" w:hAnsi="Verdana"/>
          <w:color w:val="000000"/>
          <w:spacing w:val="-3"/>
        </w:rPr>
        <w:t>Entschlüsselung erfolgt nur</w:t>
      </w:r>
      <w:r w:rsidRPr="008A15D8">
        <w:rPr>
          <w:rFonts w:ascii="Verdana" w:hAnsi="Verdana"/>
          <w:iCs/>
          <w:color w:val="000000"/>
          <w:spacing w:val="-3"/>
        </w:rPr>
        <w:t xml:space="preserve">, soweit rechtlich zulässig, insbesondere </w:t>
      </w:r>
      <w:r w:rsidRPr="00316F50">
        <w:rPr>
          <w:rFonts w:ascii="Verdana" w:hAnsi="Verdana"/>
          <w:color w:val="000000"/>
          <w:spacing w:val="-3"/>
        </w:rPr>
        <w:t xml:space="preserve">in folgenden Fällen </w:t>
      </w:r>
      <w:r w:rsidRPr="00316F50">
        <w:rPr>
          <w:rFonts w:ascii="Verdana" w:hAnsi="Verdana"/>
          <w:color w:val="000000"/>
        </w:rPr>
        <w:t>...........</w:t>
      </w:r>
      <w:r w:rsidRPr="00316F50">
        <w:rPr>
          <w:rFonts w:ascii="Verdana" w:hAnsi="Verdana"/>
          <w:i/>
          <w:color w:val="000000"/>
          <w:spacing w:val="-3"/>
        </w:rPr>
        <w:t xml:space="preserve"> </w:t>
      </w:r>
      <w:r>
        <w:rPr>
          <w:rFonts w:ascii="Verdana" w:hAnsi="Verdana"/>
          <w:i/>
          <w:iCs/>
          <w:color w:val="000000"/>
          <w:spacing w:val="-3"/>
          <w:sz w:val="16"/>
        </w:rPr>
        <w:t>[</w:t>
      </w:r>
      <w:r w:rsidRPr="00316F50">
        <w:rPr>
          <w:rFonts w:ascii="Verdana" w:hAnsi="Verdana"/>
          <w:i/>
          <w:color w:val="000000"/>
          <w:spacing w:val="-3"/>
          <w:sz w:val="16"/>
        </w:rPr>
        <w:t>Angaben aus dem Studienprotokoll</w:t>
      </w:r>
      <w:r>
        <w:rPr>
          <w:rFonts w:ascii="Verdana" w:hAnsi="Verdana"/>
          <w:i/>
          <w:iCs/>
          <w:color w:val="000000"/>
          <w:spacing w:val="-3"/>
          <w:sz w:val="16"/>
        </w:rPr>
        <w:t>]</w:t>
      </w:r>
      <w:r w:rsidRPr="008A15D8">
        <w:rPr>
          <w:rFonts w:ascii="Verdana" w:hAnsi="Verdana"/>
          <w:i/>
          <w:iCs/>
          <w:color w:val="000000"/>
          <w:spacing w:val="-3"/>
        </w:rPr>
        <w:t xml:space="preserve">. </w:t>
      </w:r>
      <w:r>
        <w:rPr>
          <w:rFonts w:ascii="Verdana" w:hAnsi="Verdana"/>
        </w:rPr>
        <w:t xml:space="preserve">Es lässt sich allerdings niemals völlig ausschließen, dass auch ohne diese Liste Rückschlüsse auf Ihre Person gezogen werden könnten. </w:t>
      </w:r>
    </w:p>
    <w:p w14:paraId="4C5E9528"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sidRPr="008A15D8">
        <w:rPr>
          <w:rFonts w:ascii="Verdana" w:hAnsi="Verdana"/>
          <w:i/>
          <w:iCs/>
          <w:color w:val="000000"/>
          <w:spacing w:val="-3"/>
        </w:rPr>
        <w:t xml:space="preserve">Die pseudonymisierten Daten </w:t>
      </w:r>
      <w:r w:rsidRPr="008A15D8">
        <w:rPr>
          <w:rFonts w:ascii="Verdana" w:hAnsi="Verdana"/>
          <w:color w:val="000000"/>
          <w:spacing w:val="-3"/>
        </w:rPr>
        <w:t>werden</w:t>
      </w:r>
      <w:r w:rsidRPr="00316F50">
        <w:rPr>
          <w:rFonts w:ascii="Verdana" w:hAnsi="Verdana"/>
          <w:color w:val="000000"/>
          <w:spacing w:val="-3"/>
        </w:rPr>
        <w:t xml:space="preserve"> insbesondere </w:t>
      </w:r>
      <w:r w:rsidRPr="008A15D8">
        <w:rPr>
          <w:rFonts w:ascii="Verdana" w:hAnsi="Verdana"/>
          <w:color w:val="000000"/>
          <w:spacing w:val="-3"/>
        </w:rPr>
        <w:t>an den Sponsor dieser klinischen Prüfung weitergegeben und dort gespeichert</w:t>
      </w:r>
      <w:r>
        <w:rPr>
          <w:rFonts w:ascii="Verdana" w:hAnsi="Verdana"/>
          <w:color w:val="000000"/>
          <w:spacing w:val="-3"/>
        </w:rPr>
        <w:t xml:space="preserve"> </w:t>
      </w:r>
      <w:r>
        <w:rPr>
          <w:rFonts w:ascii="Verdana" w:hAnsi="Verdana"/>
          <w:spacing w:val="-3"/>
        </w:rPr>
        <w:t>(siehe II. 1. Buchst. e) Weitergabe/Empfänger)</w:t>
      </w:r>
      <w:r w:rsidRPr="008A15D8">
        <w:rPr>
          <w:rFonts w:ascii="Verdana" w:hAnsi="Verdana"/>
          <w:color w:val="000000"/>
          <w:spacing w:val="-3"/>
        </w:rPr>
        <w:t>.</w:t>
      </w:r>
    </w:p>
    <w:p w14:paraId="638CF89F" w14:textId="77777777" w:rsidR="00515E92" w:rsidRPr="00FD2D54"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z w:val="16"/>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wenn zwingend erforderlich]</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erforderlich, </w:t>
      </w:r>
      <w:r w:rsidR="000F424D">
        <w:rPr>
          <w:rFonts w:ascii="Verdana" w:hAnsi="Verdana" w:cs="Arial"/>
        </w:rPr>
        <w:t>dass</w:t>
      </w:r>
      <w:r>
        <w:rPr>
          <w:rFonts w:ascii="Verdana" w:hAnsi="Verdana" w:cs="Arial"/>
        </w:rPr>
        <w:t xml:space="preserve">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 </w:t>
      </w:r>
      <w:r>
        <w:rPr>
          <w:rFonts w:ascii="Verdana" w:hAnsi="Verdana" w:cs="Arial"/>
        </w:rPr>
        <w:t>Daher</w:t>
      </w:r>
      <w:r w:rsidRPr="008B4712">
        <w:rPr>
          <w:rFonts w:ascii="Verdana" w:hAnsi="Verdana" w:cs="Arial"/>
        </w:rPr>
        <w:t xml:space="preserve"> kann Ihr Prüfarzt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sidRPr="008B4712">
        <w:rPr>
          <w:rFonts w:ascii="Verdana" w:hAnsi="Verdana" w:cs="Arial"/>
        </w:rPr>
        <w:t xml:space="preserve">kontaktieren, um diese Informationen zu ergänzen. </w:t>
      </w:r>
      <w:r>
        <w:rPr>
          <w:rFonts w:ascii="Verdana" w:hAnsi="Verdana" w:cs="Arial"/>
        </w:rPr>
        <w:t xml:space="preserve">Mit Ihrer Einwilligung zur Teilnahme an der klinischen Prüfung entbinden Sie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p>
    <w:p w14:paraId="322AC47A"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18"/>
        </w:rPr>
      </w:pPr>
    </w:p>
    <w:p w14:paraId="2DC0588F" w14:textId="77777777" w:rsidR="00515E92" w:rsidRPr="00316F50"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cs="Arial"/>
          <w:i/>
          <w:sz w:val="14"/>
        </w:rPr>
        <w:t>[</w:t>
      </w:r>
      <w:r w:rsidRPr="008B4712">
        <w:rPr>
          <w:rFonts w:ascii="Verdana" w:hAnsi="Verdana" w:cs="Arial"/>
          <w:i/>
          <w:sz w:val="14"/>
        </w:rPr>
        <w:t>sofern zutreffend</w:t>
      </w:r>
      <w:r>
        <w:rPr>
          <w:rFonts w:ascii="Verdana" w:hAnsi="Verdana" w:cs="Arial"/>
          <w:i/>
          <w:sz w:val="14"/>
        </w:rPr>
        <w:t xml:space="preserve">, wenn optional] </w:t>
      </w:r>
      <w:r w:rsidRPr="008B4712">
        <w:rPr>
          <w:rFonts w:ascii="Verdana" w:hAnsi="Verdana" w:cs="Arial"/>
          <w:sz w:val="16"/>
        </w:rPr>
        <w:t xml:space="preserve"> </w:t>
      </w:r>
      <w:r w:rsidRPr="008B4712">
        <w:rPr>
          <w:rFonts w:ascii="Verdana" w:hAnsi="Verdana" w:cs="Arial"/>
        </w:rPr>
        <w:t xml:space="preserve">Es </w:t>
      </w:r>
      <w:r>
        <w:rPr>
          <w:rFonts w:ascii="Verdana" w:hAnsi="Verdana" w:cs="Arial"/>
        </w:rPr>
        <w:t xml:space="preserve">ist für die Durchführung der klinischen Prüfung von erheblichem Vorteil, wenn </w:t>
      </w:r>
      <w:r w:rsidRPr="008B4712">
        <w:rPr>
          <w:rFonts w:ascii="Verdana" w:hAnsi="Verdana" w:cs="Arial"/>
        </w:rPr>
        <w:t xml:space="preserve">personenbezogene Daten aus vorangegangenen Untersuchungen </w:t>
      </w:r>
      <w:r>
        <w:rPr>
          <w:rFonts w:ascii="Verdana" w:hAnsi="Verdana" w:cs="Arial"/>
        </w:rPr>
        <w:t xml:space="preserve">an Ihnen </w:t>
      </w:r>
      <w:r w:rsidRPr="008B4712">
        <w:rPr>
          <w:rFonts w:ascii="Verdana" w:hAnsi="Verdana" w:cs="Arial"/>
        </w:rPr>
        <w:t xml:space="preserve">oder aus Untersuchungen von Ärzten außerhalb der Prüfstelle zu </w:t>
      </w:r>
      <w:r>
        <w:rPr>
          <w:rFonts w:ascii="Verdana" w:hAnsi="Verdana" w:cs="Arial"/>
        </w:rPr>
        <w:t>den Sie betreffenden Studienunterlagen</w:t>
      </w:r>
      <w:r w:rsidRPr="008B4712">
        <w:rPr>
          <w:rFonts w:ascii="Verdana" w:hAnsi="Verdana" w:cs="Arial"/>
        </w:rPr>
        <w:t xml:space="preserve"> hinzugefügt werden</w:t>
      </w:r>
      <w:r>
        <w:rPr>
          <w:rFonts w:ascii="Verdana" w:hAnsi="Verdana" w:cs="Arial"/>
        </w:rPr>
        <w:t xml:space="preserve"> können, indem </w:t>
      </w:r>
      <w:r w:rsidRPr="008B4712">
        <w:rPr>
          <w:rFonts w:ascii="Verdana" w:hAnsi="Verdana" w:cs="Arial"/>
        </w:rPr>
        <w:t>Ihr Prüfarzt Ihren Hausarzt und/oder mitbehandelnde Ärzte</w:t>
      </w:r>
      <w:r>
        <w:rPr>
          <w:rFonts w:ascii="Verdana" w:hAnsi="Verdana" w:cs="Arial"/>
        </w:rPr>
        <w:t xml:space="preserve"> </w:t>
      </w:r>
      <w:r>
        <w:rPr>
          <w:rFonts w:ascii="Verdana" w:hAnsi="Verdana" w:cs="Arial"/>
          <w:i/>
          <w:sz w:val="16"/>
        </w:rPr>
        <w:t>[</w:t>
      </w:r>
      <w:r w:rsidRPr="00B14E4A">
        <w:rPr>
          <w:rFonts w:ascii="Verdana" w:hAnsi="Verdana" w:cs="Arial"/>
          <w:i/>
          <w:sz w:val="16"/>
        </w:rPr>
        <w:t>ggf. weitere Einrichtungen anführen</w:t>
      </w:r>
      <w:r>
        <w:rPr>
          <w:rFonts w:ascii="Verdana" w:hAnsi="Verdana" w:cs="Arial"/>
          <w:i/>
          <w:sz w:val="16"/>
        </w:rPr>
        <w:t>]</w:t>
      </w:r>
      <w:r w:rsidRPr="00B14E4A">
        <w:rPr>
          <w:rFonts w:ascii="Verdana" w:hAnsi="Verdana" w:cs="Arial"/>
          <w:sz w:val="16"/>
        </w:rPr>
        <w:t xml:space="preserve"> </w:t>
      </w:r>
      <w:r>
        <w:rPr>
          <w:rFonts w:ascii="Verdana" w:hAnsi="Verdana" w:cs="Arial"/>
        </w:rPr>
        <w:t>kontaktiert</w:t>
      </w:r>
      <w:r w:rsidRPr="008B4712">
        <w:rPr>
          <w:rFonts w:ascii="Verdana" w:hAnsi="Verdana" w:cs="Arial"/>
        </w:rPr>
        <w:t xml:space="preserve">, um diese Informationen zu ergänzen. </w:t>
      </w:r>
      <w:r w:rsidRPr="007B1304">
        <w:rPr>
          <w:rFonts w:ascii="Verdana" w:hAnsi="Verdana"/>
          <w:bCs/>
        </w:rPr>
        <w:t xml:space="preserve">Sofern </w:t>
      </w:r>
      <w:r>
        <w:rPr>
          <w:rFonts w:ascii="Verdana" w:hAnsi="Verdana"/>
          <w:bCs/>
        </w:rPr>
        <w:t xml:space="preserve">Sie einer Erfassung Ihrer Daten im Rahmen der Studie </w:t>
      </w:r>
      <w:r w:rsidRPr="007B1304">
        <w:rPr>
          <w:rFonts w:ascii="Verdana" w:hAnsi="Verdana"/>
          <w:bCs/>
        </w:rPr>
        <w:t>zustimmen, kreuzen</w:t>
      </w:r>
      <w:r w:rsidRPr="00316F50">
        <w:rPr>
          <w:rFonts w:ascii="Verdana" w:hAnsi="Verdana"/>
        </w:rPr>
        <w:t xml:space="preserve"> Sie bitte </w:t>
      </w:r>
      <w:r w:rsidRPr="007B1304">
        <w:rPr>
          <w:rFonts w:ascii="Verdana" w:hAnsi="Verdana"/>
          <w:bCs/>
        </w:rPr>
        <w:t xml:space="preserve">das entsprechende Kontrollkästchen in </w:t>
      </w:r>
      <w:r w:rsidRPr="00316F50">
        <w:rPr>
          <w:rFonts w:ascii="Verdana" w:hAnsi="Verdana"/>
        </w:rPr>
        <w:t>der Einwilligungserklärung</w:t>
      </w:r>
      <w:r w:rsidRPr="007B1304">
        <w:rPr>
          <w:rFonts w:ascii="Verdana" w:hAnsi="Verdana"/>
          <w:bCs/>
        </w:rPr>
        <w:t xml:space="preserve"> an.</w:t>
      </w:r>
      <w:r>
        <w:rPr>
          <w:rFonts w:ascii="Verdana" w:hAnsi="Verdana"/>
          <w:bCs/>
        </w:rPr>
        <w:t xml:space="preserve"> </w:t>
      </w:r>
      <w:r>
        <w:rPr>
          <w:rFonts w:ascii="Verdana" w:hAnsi="Verdana" w:cs="Arial"/>
        </w:rPr>
        <w:t xml:space="preserve">Sie entbinden damit </w:t>
      </w:r>
      <w:r w:rsidRPr="008B4712">
        <w:rPr>
          <w:rFonts w:ascii="Verdana" w:hAnsi="Verdana" w:cs="Arial"/>
        </w:rPr>
        <w:t>Ihr</w:t>
      </w:r>
      <w:r>
        <w:rPr>
          <w:rFonts w:ascii="Verdana" w:hAnsi="Verdana" w:cs="Arial"/>
        </w:rPr>
        <w:t>en</w:t>
      </w:r>
      <w:r w:rsidRPr="008B4712">
        <w:rPr>
          <w:rFonts w:ascii="Verdana" w:hAnsi="Verdana" w:cs="Arial"/>
        </w:rPr>
        <w:t xml:space="preserve"> Hausarzt bzw. </w:t>
      </w:r>
      <w:r>
        <w:rPr>
          <w:rFonts w:ascii="Verdana" w:hAnsi="Verdana" w:cs="Arial"/>
        </w:rPr>
        <w:t>die</w:t>
      </w:r>
      <w:r w:rsidRPr="008B4712">
        <w:rPr>
          <w:rFonts w:ascii="Verdana" w:hAnsi="Verdana" w:cs="Arial"/>
        </w:rPr>
        <w:t xml:space="preserve"> behandelnde</w:t>
      </w:r>
      <w:r>
        <w:rPr>
          <w:rFonts w:ascii="Verdana" w:hAnsi="Verdana" w:cs="Arial"/>
        </w:rPr>
        <w:t>n</w:t>
      </w:r>
      <w:r w:rsidRPr="008B4712">
        <w:rPr>
          <w:rFonts w:ascii="Verdana" w:hAnsi="Verdana" w:cs="Arial"/>
        </w:rPr>
        <w:t xml:space="preserve"> </w:t>
      </w:r>
      <w:r>
        <w:rPr>
          <w:rFonts w:ascii="Verdana" w:hAnsi="Verdana" w:cs="Arial"/>
        </w:rPr>
        <w:t>Ärzte</w:t>
      </w:r>
      <w:r w:rsidRPr="008B4712">
        <w:rPr>
          <w:rFonts w:ascii="Verdana" w:hAnsi="Verdana" w:cs="Arial"/>
        </w:rPr>
        <w:t xml:space="preserve"> von </w:t>
      </w:r>
      <w:r>
        <w:rPr>
          <w:rFonts w:ascii="Verdana" w:hAnsi="Verdana" w:cs="Arial"/>
        </w:rPr>
        <w:t>ihrer</w:t>
      </w:r>
      <w:r w:rsidRPr="008B4712">
        <w:rPr>
          <w:rFonts w:ascii="Verdana" w:hAnsi="Verdana" w:cs="Arial"/>
        </w:rPr>
        <w:t xml:space="preserve"> Schweigepflicht</w:t>
      </w:r>
      <w:r w:rsidRPr="00316F50">
        <w:rPr>
          <w:rFonts w:ascii="Verdana" w:hAnsi="Verdana"/>
        </w:rPr>
        <w:t>.</w:t>
      </w:r>
    </w:p>
    <w:p w14:paraId="4712306E" w14:textId="77777777" w:rsidR="00515E92" w:rsidRDefault="00515E92" w:rsidP="00277DD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 w:val="22"/>
        </w:rPr>
      </w:pPr>
    </w:p>
    <w:p w14:paraId="1FD8B492" w14:textId="77777777" w:rsidR="00515E92" w:rsidRPr="002305FB" w:rsidRDefault="00515E92" w:rsidP="00277DD3">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5" w:hanging="425"/>
        <w:jc w:val="both"/>
        <w:rPr>
          <w:rFonts w:ascii="Verdana" w:hAnsi="Verdana" w:cs="Arial"/>
          <w:b/>
        </w:rPr>
      </w:pPr>
      <w:r>
        <w:rPr>
          <w:rFonts w:ascii="Verdana" w:hAnsi="Verdana" w:cs="Arial"/>
          <w:b/>
        </w:rPr>
        <w:t>Rechtsgrundlage</w:t>
      </w:r>
    </w:p>
    <w:p w14:paraId="5793F8E3" w14:textId="77777777" w:rsidR="00515E92" w:rsidRPr="00B13F88" w:rsidRDefault="00515E92" w:rsidP="00771358">
      <w:pPr>
        <w:rPr>
          <w:rFonts w:ascii="Verdana" w:hAnsi="Verdana"/>
          <w:spacing w:val="-3"/>
        </w:rPr>
      </w:pPr>
      <w:r w:rsidRPr="00B13F88">
        <w:rPr>
          <w:rFonts w:ascii="Verdana" w:hAnsi="Verdana"/>
          <w:spacing w:val="-3"/>
        </w:rPr>
        <w:t xml:space="preserve">Rechtsgrundlage für die Datenverarbeitung ist Ihre informierte Einwilligung gemäß Art. 6 Abs. 1 </w:t>
      </w:r>
      <w:r>
        <w:rPr>
          <w:rFonts w:ascii="Verdana" w:hAnsi="Verdana"/>
          <w:spacing w:val="-3"/>
        </w:rPr>
        <w:t>Buchst</w:t>
      </w:r>
      <w:r w:rsidRPr="00B13F88">
        <w:rPr>
          <w:rFonts w:ascii="Verdana" w:hAnsi="Verdana"/>
          <w:spacing w:val="-3"/>
        </w:rPr>
        <w:t xml:space="preserve">. a und Art. 9 Abs. 2 </w:t>
      </w:r>
      <w:r>
        <w:rPr>
          <w:rFonts w:ascii="Verdana" w:hAnsi="Verdana"/>
          <w:spacing w:val="-3"/>
        </w:rPr>
        <w:t xml:space="preserve">Buchst. </w:t>
      </w:r>
      <w:r w:rsidRPr="00B13F88">
        <w:rPr>
          <w:rFonts w:ascii="Verdana" w:hAnsi="Verdana"/>
          <w:spacing w:val="-3"/>
        </w:rPr>
        <w:t xml:space="preserve">a </w:t>
      </w:r>
      <w:r>
        <w:rPr>
          <w:rFonts w:ascii="Verdana" w:hAnsi="Verdana"/>
          <w:spacing w:val="-3"/>
        </w:rPr>
        <w:t>der EU Datenschutzgrundverordnung (</w:t>
      </w:r>
      <w:r w:rsidRPr="00B13F88">
        <w:rPr>
          <w:rFonts w:ascii="Verdana" w:hAnsi="Verdana"/>
          <w:spacing w:val="-3"/>
        </w:rPr>
        <w:t>DSGVO</w:t>
      </w:r>
      <w:r>
        <w:rPr>
          <w:rFonts w:ascii="Verdana" w:hAnsi="Verdana"/>
          <w:spacing w:val="-3"/>
        </w:rPr>
        <w:t>)</w:t>
      </w:r>
      <w:r w:rsidRPr="00B13F88">
        <w:rPr>
          <w:rFonts w:ascii="Verdana" w:hAnsi="Verdana"/>
          <w:spacing w:val="-3"/>
        </w:rPr>
        <w:t xml:space="preserve"> sowie § 29 Medizinprodukterecht-Durchführungsgesetz (MPDG). </w:t>
      </w:r>
    </w:p>
    <w:p w14:paraId="62C010FA" w14:textId="77777777" w:rsidR="00515E92" w:rsidRDefault="00515E92" w:rsidP="00771358">
      <w:pPr>
        <w:rPr>
          <w:rFonts w:ascii="Verdana" w:hAnsi="Verdana"/>
          <w:spacing w:val="-3"/>
        </w:rPr>
      </w:pPr>
      <w:r w:rsidRPr="00B13F88">
        <w:rPr>
          <w:rFonts w:ascii="Verdana" w:hAnsi="Verdana"/>
          <w:spacing w:val="-3"/>
        </w:rPr>
        <w:t>Die Bereitstellung Ihrer personenbezogenen Daten ist freiwillig. Ohne Ihre ausdrückliche Einwilligung in die Verarbeitung Ihrer Daten können Sie allerdings nicht an dieser klinischen Prüfung teilnehmen.</w:t>
      </w:r>
    </w:p>
    <w:p w14:paraId="7D5831F7" w14:textId="77777777" w:rsidR="00515E92" w:rsidRPr="00B13F88" w:rsidRDefault="00515E92" w:rsidP="00771358">
      <w:pPr>
        <w:rPr>
          <w:rFonts w:ascii="Verdana" w:hAnsi="Verdana"/>
          <w:spacing w:val="-3"/>
        </w:rPr>
      </w:pPr>
    </w:p>
    <w:p w14:paraId="3B81C731" w14:textId="77777777" w:rsidR="00515E92" w:rsidRPr="00277DD3" w:rsidRDefault="00515E92" w:rsidP="00771358">
      <w:pPr>
        <w:pStyle w:val="berschrift4"/>
        <w:numPr>
          <w:ilvl w:val="0"/>
          <w:numId w:val="13"/>
        </w:numPr>
        <w:spacing w:before="120" w:after="120"/>
        <w:ind w:left="426" w:hanging="426"/>
        <w:rPr>
          <w:rFonts w:ascii="Verdana" w:hAnsi="Verdana"/>
          <w:iCs w:val="0"/>
          <w:spacing w:val="-3"/>
        </w:rPr>
      </w:pPr>
      <w:r w:rsidRPr="00277DD3">
        <w:rPr>
          <w:rFonts w:ascii="Verdana" w:hAnsi="Verdana"/>
          <w:iCs w:val="0"/>
          <w:spacing w:val="-3"/>
        </w:rPr>
        <w:t>Verantwortlichkeit</w:t>
      </w:r>
    </w:p>
    <w:p w14:paraId="7CC38361"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sz w:val="24"/>
          <w:szCs w:val="24"/>
        </w:rPr>
      </w:pPr>
      <w:r w:rsidRPr="00771358">
        <w:rPr>
          <w:rFonts w:ascii="Verdana" w:hAnsi="Verdana" w:cs="Arial"/>
          <w:sz w:val="24"/>
          <w:szCs w:val="24"/>
        </w:rPr>
        <w:t xml:space="preserve">Verantwortlich im Sinne des Datenschutzrechts ist ... </w:t>
      </w:r>
    </w:p>
    <w:p w14:paraId="7394259C" w14:textId="77777777" w:rsidR="00515E92" w:rsidRPr="00114707"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16"/>
          <w:szCs w:val="16"/>
        </w:rPr>
      </w:pPr>
      <w:r w:rsidRPr="00114707">
        <w:rPr>
          <w:rFonts w:ascii="Verdana" w:hAnsi="Verdana" w:cs="Arial"/>
          <w:i/>
          <w:sz w:val="16"/>
          <w:szCs w:val="16"/>
        </w:rPr>
        <w:t>[Hier ist darzustellen, ob eine gemeinsame Verantwortung vorliegt oder nur der Sponsor Verantwortlicher und die Forschungseinrichtung Auftragsverarbeiter ist.]</w:t>
      </w:r>
    </w:p>
    <w:p w14:paraId="1573B7CD" w14:textId="77777777" w:rsidR="00515E92" w:rsidRPr="00771358"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0"/>
        <w:jc w:val="both"/>
        <w:rPr>
          <w:rFonts w:ascii="Verdana" w:hAnsi="Verdana" w:cs="Arial"/>
          <w:i/>
          <w:sz w:val="24"/>
          <w:szCs w:val="24"/>
        </w:rPr>
      </w:pPr>
      <w:r w:rsidRPr="00771358">
        <w:rPr>
          <w:rFonts w:ascii="Verdana" w:hAnsi="Verdana" w:cs="Arial"/>
          <w:sz w:val="24"/>
          <w:szCs w:val="24"/>
        </w:rPr>
        <w:t>Die Prüfstelle bleibt davon unabhängig für Ihre Behandlungsdaten verantwortlich (unkodierte Patient</w:t>
      </w:r>
      <w:r>
        <w:rPr>
          <w:rFonts w:ascii="Verdana" w:hAnsi="Verdana" w:cs="Arial"/>
          <w:sz w:val="24"/>
          <w:szCs w:val="24"/>
        </w:rPr>
        <w:t>en</w:t>
      </w:r>
      <w:r w:rsidRPr="00771358">
        <w:rPr>
          <w:rFonts w:ascii="Verdana" w:hAnsi="Verdana" w:cs="Arial"/>
          <w:sz w:val="24"/>
          <w:szCs w:val="24"/>
        </w:rPr>
        <w:t>daten).</w:t>
      </w:r>
    </w:p>
    <w:p w14:paraId="135EFD21" w14:textId="77777777" w:rsidR="00515E92" w:rsidRDefault="00515E92" w:rsidP="00771358"/>
    <w:p w14:paraId="3E21A3AB" w14:textId="77777777" w:rsidR="00515E92" w:rsidRPr="00771358" w:rsidRDefault="00515E92" w:rsidP="00771358">
      <w:pPr>
        <w:pStyle w:val="berschrift4"/>
        <w:numPr>
          <w:ilvl w:val="0"/>
          <w:numId w:val="13"/>
        </w:numPr>
        <w:spacing w:before="120" w:after="120"/>
        <w:ind w:left="426" w:hanging="426"/>
        <w:rPr>
          <w:rFonts w:ascii="Verdana" w:hAnsi="Verdana"/>
          <w:iCs w:val="0"/>
          <w:spacing w:val="-3"/>
        </w:rPr>
      </w:pPr>
      <w:r w:rsidRPr="00771358">
        <w:rPr>
          <w:rFonts w:ascii="Verdana" w:hAnsi="Verdana"/>
          <w:iCs w:val="0"/>
          <w:spacing w:val="-3"/>
        </w:rPr>
        <w:t>Zweck</w:t>
      </w:r>
    </w:p>
    <w:p w14:paraId="2B90B84E" w14:textId="110FE621" w:rsidR="00515E92" w:rsidRPr="00B13F88" w:rsidRDefault="00515E92" w:rsidP="00771358">
      <w:pPr>
        <w:rPr>
          <w:rFonts w:ascii="Verdana" w:hAnsi="Verdana"/>
          <w:spacing w:val="-3"/>
        </w:rPr>
      </w:pPr>
      <w:r w:rsidRPr="00B13F88">
        <w:rPr>
          <w:rFonts w:ascii="Verdana" w:hAnsi="Verdana"/>
          <w:spacing w:val="-3"/>
        </w:rPr>
        <w:t xml:space="preserve">Mit Hilfe der erhobenen Daten soll die Sicherheit </w:t>
      </w:r>
      <w:r w:rsidR="0030451B">
        <w:rPr>
          <w:rFonts w:ascii="Verdana" w:hAnsi="Verdana"/>
          <w:spacing w:val="-3"/>
        </w:rPr>
        <w:t>und Leistungsfähigkeit</w:t>
      </w:r>
      <w:r w:rsidRPr="00B13F88">
        <w:rPr>
          <w:rFonts w:ascii="Verdana" w:hAnsi="Verdana"/>
          <w:spacing w:val="-3"/>
        </w:rPr>
        <w:t xml:space="preserve"> von </w:t>
      </w:r>
      <w:r>
        <w:rPr>
          <w:rFonts w:ascii="Verdana" w:hAnsi="Verdana" w:cs="Arial"/>
          <w:i/>
          <w:sz w:val="16"/>
        </w:rPr>
        <w:t>[Prüfprodukt]</w:t>
      </w:r>
      <w:r>
        <w:rPr>
          <w:rFonts w:ascii="Verdana" w:hAnsi="Verdana" w:cs="Arial"/>
        </w:rPr>
        <w:t xml:space="preserve"> </w:t>
      </w:r>
      <w:r w:rsidRPr="00B13F88">
        <w:rPr>
          <w:rFonts w:ascii="Verdana" w:hAnsi="Verdana"/>
          <w:spacing w:val="-3"/>
        </w:rPr>
        <w:t xml:space="preserve">klinisch untersucht werden. </w:t>
      </w:r>
    </w:p>
    <w:p w14:paraId="69FB525D" w14:textId="77777777" w:rsidR="00515E92" w:rsidRPr="00B13F88" w:rsidRDefault="00515E92" w:rsidP="00771358">
      <w:pPr>
        <w:rPr>
          <w:rFonts w:ascii="Verdana" w:hAnsi="Verdana"/>
          <w:spacing w:val="-3"/>
        </w:rPr>
      </w:pPr>
      <w:r w:rsidRPr="00B13F88">
        <w:rPr>
          <w:rFonts w:ascii="Verdana" w:hAnsi="Verdana"/>
          <w:spacing w:val="-3"/>
        </w:rPr>
        <w:t>Zudem werden die erhobenen Daten auch bei den notwendigen Zulassungsverfahren für das zu untersuchende Prüfprodukt verwendet.</w:t>
      </w:r>
    </w:p>
    <w:p w14:paraId="6993A54E" w14:textId="77777777" w:rsidR="00515E92" w:rsidRPr="007B130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rPr>
      </w:pPr>
      <w:r>
        <w:rPr>
          <w:rFonts w:ascii="Verdana" w:hAnsi="Verdana" w:cs="Arial"/>
          <w:i/>
          <w:sz w:val="16"/>
        </w:rPr>
        <w:t>[</w:t>
      </w:r>
      <w:r w:rsidRPr="007B1304">
        <w:rPr>
          <w:rFonts w:ascii="Verdana" w:hAnsi="Verdana" w:cs="Arial"/>
          <w:i/>
          <w:sz w:val="16"/>
        </w:rPr>
        <w:t>Optional, sofern weitere vom Hauptzweck unabhängige Zwecke definiert sind</w:t>
      </w:r>
      <w:r>
        <w:rPr>
          <w:rFonts w:ascii="Verdana" w:hAnsi="Verdana" w:cs="Arial"/>
          <w:i/>
          <w:sz w:val="16"/>
        </w:rPr>
        <w:t>, z.B. Biobanking, zukünftige Weiternutzung von Daten, Nachbeobachtung einer Schwangerschaft]</w:t>
      </w:r>
    </w:p>
    <w:p w14:paraId="60399446" w14:textId="77777777" w:rsidR="00515E92" w:rsidRDefault="00515E92" w:rsidP="00771358">
      <w:pPr>
        <w:rPr>
          <w:rFonts w:ascii="Verdana" w:hAnsi="Verdana"/>
          <w:spacing w:val="-3"/>
        </w:rPr>
      </w:pPr>
      <w:r w:rsidRPr="00B13F88">
        <w:rPr>
          <w:rFonts w:ascii="Verdana" w:hAnsi="Verdana"/>
          <w:spacing w:val="-3"/>
        </w:rPr>
        <w:t>G</w:t>
      </w:r>
      <w:r>
        <w:rPr>
          <w:rFonts w:ascii="Verdana" w:hAnsi="Verdana"/>
          <w:spacing w:val="-3"/>
        </w:rPr>
        <w:t xml:space="preserve">gf. </w:t>
      </w:r>
      <w:r w:rsidRPr="00B13F88">
        <w:rPr>
          <w:rFonts w:ascii="Verdana" w:hAnsi="Verdana"/>
          <w:spacing w:val="-3"/>
        </w:rPr>
        <w:t xml:space="preserve"> werden Sie zu weiteren optionalen Verwendungszwecken gesondert angesprochen und entsprechend aufgeklärt und um eine separate Einwilligung gebeten.</w:t>
      </w:r>
    </w:p>
    <w:p w14:paraId="1BFA33B3" w14:textId="77777777" w:rsidR="00515E92" w:rsidRPr="00B13F88" w:rsidRDefault="00515E92" w:rsidP="00771358">
      <w:pPr>
        <w:rPr>
          <w:rFonts w:ascii="Verdana" w:hAnsi="Verdana"/>
          <w:spacing w:val="-3"/>
        </w:rPr>
      </w:pPr>
    </w:p>
    <w:p w14:paraId="689E0D93" w14:textId="77777777" w:rsidR="00515E92" w:rsidRPr="00771358" w:rsidRDefault="00515E92" w:rsidP="00771358">
      <w:pPr>
        <w:pStyle w:val="berschrift4"/>
        <w:numPr>
          <w:ilvl w:val="0"/>
          <w:numId w:val="13"/>
        </w:numPr>
        <w:spacing w:before="120" w:after="120"/>
        <w:ind w:left="426" w:hanging="426"/>
        <w:rPr>
          <w:rFonts w:ascii="Verdana" w:hAnsi="Verdana"/>
          <w:iCs w:val="0"/>
          <w:spacing w:val="-3"/>
        </w:rPr>
      </w:pPr>
      <w:r w:rsidRPr="00771358">
        <w:rPr>
          <w:rFonts w:ascii="Verdana" w:hAnsi="Verdana"/>
          <w:iCs w:val="0"/>
          <w:spacing w:val="-3"/>
        </w:rPr>
        <w:t>Weitergabe/Empfänger</w:t>
      </w:r>
    </w:p>
    <w:p w14:paraId="127BBF69"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8B4712">
        <w:rPr>
          <w:rFonts w:ascii="Verdana" w:hAnsi="Verdana"/>
          <w:spacing w:val="-3"/>
        </w:rPr>
        <w:t>Die für die klinische Prüfung wichtigen Daten</w:t>
      </w:r>
      <w:r>
        <w:rPr>
          <w:rFonts w:ascii="Verdana" w:hAnsi="Verdana"/>
          <w:spacing w:val="-3"/>
        </w:rPr>
        <w:t>,</w:t>
      </w:r>
      <w:r w:rsidRPr="008B4712">
        <w:rPr>
          <w:rFonts w:ascii="Verdana" w:hAnsi="Verdana"/>
          <w:spacing w:val="-3"/>
        </w:rPr>
        <w:t xml:space="preserve"> </w:t>
      </w:r>
      <w:r>
        <w:rPr>
          <w:rFonts w:ascii="Verdana" w:hAnsi="Verdana"/>
          <w:i/>
          <w:spacing w:val="-3"/>
          <w:sz w:val="16"/>
        </w:rPr>
        <w:t>[</w:t>
      </w:r>
      <w:r w:rsidRPr="00E83C12">
        <w:rPr>
          <w:rFonts w:ascii="Verdana" w:hAnsi="Verdana"/>
          <w:i/>
          <w:spacing w:val="-3"/>
          <w:sz w:val="16"/>
        </w:rPr>
        <w:t>sofern zutreffend</w:t>
      </w:r>
      <w:r>
        <w:rPr>
          <w:rFonts w:ascii="Verdana" w:hAnsi="Verdana"/>
          <w:i/>
          <w:spacing w:val="-3"/>
          <w:sz w:val="16"/>
        </w:rPr>
        <w:t>]</w:t>
      </w:r>
      <w:r>
        <w:rPr>
          <w:rFonts w:ascii="Verdana" w:hAnsi="Verdana"/>
          <w:spacing w:val="-3"/>
        </w:rPr>
        <w:t xml:space="preserve"> Biomaterial und Aufnahmen aus bildgebenden Verfahren </w:t>
      </w:r>
      <w:r w:rsidRPr="008B4712">
        <w:rPr>
          <w:rFonts w:ascii="Verdana" w:hAnsi="Verdana"/>
          <w:spacing w:val="-3"/>
        </w:rPr>
        <w:t xml:space="preserve">werden zusätzlich in pseudonymisierter Form </w:t>
      </w:r>
      <w:r>
        <w:rPr>
          <w:rFonts w:ascii="Verdana" w:hAnsi="Verdana"/>
          <w:spacing w:val="-3"/>
        </w:rPr>
        <w:t>verarbeitet</w:t>
      </w:r>
      <w:r w:rsidRPr="008B4712">
        <w:rPr>
          <w:rFonts w:ascii="Verdana" w:hAnsi="Verdana"/>
          <w:spacing w:val="-3"/>
        </w:rPr>
        <w:t xml:space="preserve"> und gegebenenfalls weitergegeben.</w:t>
      </w:r>
    </w:p>
    <w:p w14:paraId="306ACE0D" w14:textId="77777777" w:rsidR="00515E92" w:rsidRPr="008B4712"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91621">
        <w:rPr>
          <w:rFonts w:ascii="Verdana" w:hAnsi="Verdana"/>
          <w:spacing w:val="-3"/>
        </w:rPr>
        <w:t>Die von Ihnen erhobenen Daten werden, soweit erforderlich, pseudonymisiert weitergegeben an</w:t>
      </w:r>
      <w:r w:rsidRPr="008B4712">
        <w:rPr>
          <w:rFonts w:ascii="Verdana" w:hAnsi="Verdana" w:cs="Arial"/>
          <w:spacing w:val="-3"/>
        </w:rPr>
        <w:t xml:space="preserve"> </w:t>
      </w:r>
      <w:r w:rsidRPr="00713D7F">
        <w:rPr>
          <w:rFonts w:ascii="Verdana" w:hAnsi="Verdana"/>
          <w:i/>
          <w:spacing w:val="-3"/>
          <w:sz w:val="16"/>
        </w:rPr>
        <w:t>[ggf. ergänzen]</w:t>
      </w:r>
      <w:r w:rsidRPr="008B4712">
        <w:rPr>
          <w:rFonts w:ascii="Verdana" w:hAnsi="Verdana" w:cs="Arial"/>
          <w:spacing w:val="-3"/>
        </w:rPr>
        <w:t xml:space="preserve">: </w:t>
      </w:r>
    </w:p>
    <w:p w14:paraId="0C6F9753" w14:textId="6AAED9E8" w:rsidR="00515E92" w:rsidRPr="00C91621" w:rsidRDefault="00515E92" w:rsidP="00771358">
      <w:pPr>
        <w:pStyle w:val="Listenabsatz"/>
        <w:numPr>
          <w:ilvl w:val="0"/>
          <w:numId w:val="15"/>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pacing w:val="-3"/>
          <w:sz w:val="24"/>
        </w:rPr>
      </w:pPr>
      <w:r w:rsidRPr="00C91621">
        <w:rPr>
          <w:rFonts w:ascii="Verdana" w:hAnsi="Verdana"/>
          <w:spacing w:val="-3"/>
          <w:sz w:val="24"/>
        </w:rPr>
        <w:t>den Sponsor [Name, Sitz] und von diesem beauftragte</w:t>
      </w:r>
      <w:r w:rsidR="00370549">
        <w:rPr>
          <w:rFonts w:ascii="Verdana" w:hAnsi="Verdana"/>
          <w:spacing w:val="-3"/>
          <w:sz w:val="24"/>
        </w:rPr>
        <w:t>n</w:t>
      </w:r>
      <w:r w:rsidRPr="00C91621">
        <w:rPr>
          <w:rFonts w:ascii="Verdana" w:hAnsi="Verdana"/>
          <w:spacing w:val="-3"/>
          <w:sz w:val="24"/>
        </w:rPr>
        <w:t xml:space="preserve"> Stellen zum Zweck der Durchführung und wissenschaftlichen Auswertung,</w:t>
      </w:r>
    </w:p>
    <w:p w14:paraId="300D1362" w14:textId="77777777" w:rsidR="00515E92" w:rsidRPr="00C91621" w:rsidRDefault="00515E92" w:rsidP="00771358">
      <w:pPr>
        <w:pStyle w:val="Listenabsatz"/>
        <w:numPr>
          <w:ilvl w:val="0"/>
          <w:numId w:val="15"/>
        </w:numPr>
        <w:spacing w:before="120" w:after="120" w:line="276" w:lineRule="auto"/>
        <w:rPr>
          <w:rFonts w:ascii="Verdana" w:hAnsi="Verdana"/>
          <w:spacing w:val="-3"/>
          <w:sz w:val="24"/>
        </w:rPr>
      </w:pPr>
      <w:r w:rsidRPr="00C91621">
        <w:rPr>
          <w:rFonts w:ascii="Verdana" w:hAnsi="Verdana"/>
          <w:spacing w:val="-3"/>
          <w:sz w:val="24"/>
        </w:rPr>
        <w:t>an den Hersteller, wenn die Prüfungsergebnisse verwendet werden sollen, um zu bewerten, ob das Produkt die europäischen Vorschriften dafür erfüllt, um in Verkehr gebracht zu werden (sog. Konformitätsbewertung)</w:t>
      </w:r>
      <w:r>
        <w:rPr>
          <w:rFonts w:ascii="Verdana" w:hAnsi="Verdana"/>
          <w:spacing w:val="-3"/>
          <w:sz w:val="24"/>
        </w:rPr>
        <w:t xml:space="preserve">, sowie, sofern zutreffend, an Expertengremien nach Artikel 106 der Verordnung (EU) 2017/745, </w:t>
      </w:r>
      <w:r w:rsidRPr="00C91621">
        <w:rPr>
          <w:rFonts w:ascii="Verdana" w:hAnsi="Verdana"/>
          <w:spacing w:val="-3"/>
          <w:sz w:val="24"/>
        </w:rPr>
        <w:t xml:space="preserve"> </w:t>
      </w:r>
    </w:p>
    <w:p w14:paraId="00AD7457" w14:textId="77777777" w:rsidR="00515E92" w:rsidRPr="00C91621" w:rsidRDefault="00515E92" w:rsidP="00771358">
      <w:pPr>
        <w:pStyle w:val="Listenabsatz"/>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360"/>
        <w:jc w:val="both"/>
        <w:rPr>
          <w:rFonts w:ascii="Verdana" w:hAnsi="Verdana"/>
          <w:spacing w:val="-3"/>
          <w:sz w:val="24"/>
        </w:rPr>
      </w:pPr>
    </w:p>
    <w:p w14:paraId="1954EA00" w14:textId="77777777"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C91621">
        <w:rPr>
          <w:rFonts w:ascii="Verdana" w:hAnsi="Verdana"/>
          <w:spacing w:val="-3"/>
          <w:sz w:val="24"/>
        </w:rPr>
        <w:t>im Falle unerwünschter Ereignisse</w:t>
      </w:r>
      <w:r>
        <w:rPr>
          <w:rFonts w:ascii="Verdana" w:hAnsi="Verdana"/>
          <w:spacing w:val="-3"/>
          <w:sz w:val="24"/>
        </w:rPr>
        <w:t>, schwerwiegender unerwünschter Ereignisse und von Produktmängeln</w:t>
      </w:r>
      <w:r w:rsidRPr="00C91621">
        <w:rPr>
          <w:rFonts w:ascii="Verdana" w:hAnsi="Verdana"/>
          <w:spacing w:val="-3"/>
          <w:sz w:val="24"/>
        </w:rPr>
        <w:t>: an den Sponsor</w:t>
      </w:r>
      <w:r>
        <w:rPr>
          <w:rFonts w:ascii="Verdana" w:hAnsi="Verdana"/>
          <w:spacing w:val="-3"/>
          <w:sz w:val="24"/>
        </w:rPr>
        <w:t xml:space="preserve"> zur Aufzeichnung nach Artikel 80 Absatz 1 Buchstabe a bis c der Verordnung (EU) 2017/745, </w:t>
      </w:r>
    </w:p>
    <w:p w14:paraId="69A1C4E9" w14:textId="77777777" w:rsidR="00515E92" w:rsidRDefault="00515E92" w:rsidP="001942EF">
      <w:pPr>
        <w:pStyle w:val="Listenabsatz"/>
        <w:tabs>
          <w:tab w:val="left" w:pos="-1440"/>
          <w:tab w:val="left" w:pos="-720"/>
          <w:tab w:val="left" w:pos="0"/>
          <w:tab w:val="left" w:pos="567"/>
        </w:tabs>
        <w:suppressAutoHyphens/>
        <w:spacing w:before="120" w:after="120" w:line="276" w:lineRule="auto"/>
        <w:ind w:left="0"/>
        <w:jc w:val="both"/>
        <w:rPr>
          <w:rFonts w:ascii="Verdana" w:hAnsi="Verdana"/>
          <w:spacing w:val="-3"/>
          <w:sz w:val="24"/>
        </w:rPr>
      </w:pPr>
    </w:p>
    <w:p w14:paraId="7E0C0BD9" w14:textId="0348A0CA" w:rsidR="00515E92" w:rsidRDefault="00515E92"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Pr>
          <w:rFonts w:ascii="Verdana" w:hAnsi="Verdana"/>
          <w:spacing w:val="-3"/>
          <w:sz w:val="24"/>
        </w:rPr>
        <w:t xml:space="preserve">im Fall eines schwerwiegenden unerwünschten Ereignisses, das einen Kausalzusammenhang mit dem Prüfprodukt, einem </w:t>
      </w:r>
      <w:r w:rsidR="001602ED">
        <w:rPr>
          <w:rFonts w:ascii="Verdana" w:hAnsi="Verdana"/>
          <w:spacing w:val="-3"/>
          <w:sz w:val="24"/>
        </w:rPr>
        <w:t>Vergleichsprodukt</w:t>
      </w:r>
      <w:r>
        <w:rPr>
          <w:rFonts w:ascii="Verdana" w:hAnsi="Verdana"/>
          <w:spacing w:val="-3"/>
          <w:sz w:val="24"/>
        </w:rPr>
        <w:t xml:space="preserve"> oder dem Prüfverfahren aufweist, oder bei dem ein Kausalzusammenhang durchaus möglich ist, nach Artikel 80 Absatz 2 der Verordnung (EU) 2017/745 vom Sponsor über das elektronische System nach Artikel 73 der Verordnung (EU) 2017/745 an die </w:t>
      </w:r>
      <w:r w:rsidRPr="00C91621">
        <w:rPr>
          <w:rFonts w:ascii="Verdana" w:hAnsi="Verdana"/>
          <w:spacing w:val="-3"/>
          <w:sz w:val="24"/>
        </w:rPr>
        <w:t>Behörden anderer Mitgliedstaaten der Europäischen Union</w:t>
      </w:r>
      <w:r>
        <w:rPr>
          <w:rFonts w:ascii="Verdana" w:hAnsi="Verdana"/>
          <w:spacing w:val="-3"/>
          <w:sz w:val="24"/>
        </w:rPr>
        <w:t xml:space="preserve">, </w:t>
      </w:r>
    </w:p>
    <w:p w14:paraId="2F2F8D40" w14:textId="77777777" w:rsidR="00A70A7F" w:rsidRDefault="00A70A7F" w:rsidP="00A70A7F">
      <w:pPr>
        <w:pStyle w:val="Listenabsatz"/>
        <w:rPr>
          <w:rFonts w:ascii="Verdana" w:hAnsi="Verdana"/>
          <w:spacing w:val="-3"/>
          <w:sz w:val="24"/>
        </w:rPr>
      </w:pPr>
    </w:p>
    <w:p w14:paraId="4E4AAF2F" w14:textId="77777777" w:rsidR="00A70A7F" w:rsidRPr="00C91621" w:rsidRDefault="00A70A7F" w:rsidP="000613D1">
      <w:pPr>
        <w:pStyle w:val="Listenabsatz"/>
        <w:numPr>
          <w:ilvl w:val="0"/>
          <w:numId w:val="15"/>
        </w:numPr>
        <w:tabs>
          <w:tab w:val="left" w:pos="-1440"/>
          <w:tab w:val="left" w:pos="-720"/>
          <w:tab w:val="left" w:pos="0"/>
          <w:tab w:val="left" w:pos="567"/>
        </w:tabs>
        <w:suppressAutoHyphens/>
        <w:spacing w:before="120" w:after="120" w:line="276" w:lineRule="auto"/>
        <w:ind w:left="357" w:hanging="357"/>
        <w:jc w:val="both"/>
        <w:rPr>
          <w:rFonts w:ascii="Verdana" w:hAnsi="Verdana"/>
          <w:spacing w:val="-3"/>
          <w:sz w:val="24"/>
        </w:rPr>
      </w:pPr>
      <w:r w:rsidRPr="000613D1">
        <w:rPr>
          <w:rFonts w:ascii="Verdana" w:hAnsi="Verdana"/>
          <w:spacing w:val="-3"/>
        </w:rPr>
        <w:t>an die Behörden, die an der Bewertung des Produktes beteiligt sind</w:t>
      </w:r>
    </w:p>
    <w:p w14:paraId="222F7D3C" w14:textId="77777777" w:rsidR="00515E92" w:rsidRPr="00E30ED3" w:rsidRDefault="00515E92" w:rsidP="00A70A7F">
      <w:pPr>
        <w:pStyle w:val="Default"/>
        <w:spacing w:before="120" w:after="120" w:line="276" w:lineRule="auto"/>
        <w:ind w:left="360"/>
        <w:rPr>
          <w:rFonts w:ascii="Verdana" w:hAnsi="Verdana"/>
          <w:i/>
          <w:sz w:val="20"/>
          <w:szCs w:val="22"/>
        </w:rPr>
      </w:pPr>
      <w:r w:rsidRPr="00713D7F">
        <w:rPr>
          <w:rFonts w:ascii="Verdana" w:hAnsi="Verdana"/>
          <w:i/>
          <w:sz w:val="16"/>
        </w:rPr>
        <w:t>[die Liste ist ggf. zu vervollständigen; z.B. Aufnahme in wissenschaftliche Datenbanken, Abrechnungsdienste]</w:t>
      </w:r>
    </w:p>
    <w:p w14:paraId="12E43480" w14:textId="77777777" w:rsidR="00515E92" w:rsidRPr="003A0FE4"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7BED3D6" w14:textId="77777777" w:rsidR="00515E92" w:rsidRPr="003A0FE4"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A0FE4">
        <w:rPr>
          <w:rFonts w:ascii="Verdana" w:hAnsi="Verdana" w:cs="Arial"/>
        </w:rPr>
        <w:t>Die im Rahmen der oben genannten klinischen Studie erhobenen und gespeicherten</w:t>
      </w:r>
      <w:r>
        <w:rPr>
          <w:rFonts w:ascii="Verdana" w:hAnsi="Verdana" w:cs="Arial"/>
        </w:rPr>
        <w:t xml:space="preserve"> Daten (auch die originalen Klardaten) können,</w:t>
      </w:r>
      <w:r w:rsidRPr="003A0FE4">
        <w:rPr>
          <w:rFonts w:ascii="Verdana" w:hAnsi="Verdana" w:cs="Arial"/>
        </w:rPr>
        <w:t xml:space="preserve"> soweit erforderlich und gesetzlich erlaubt, durch die zuständige Überwachungsbehörde oder Beauftragte des Sponsors </w:t>
      </w:r>
      <w:r>
        <w:rPr>
          <w:rFonts w:ascii="Verdana" w:hAnsi="Verdana" w:cs="Arial"/>
        </w:rPr>
        <w:t xml:space="preserve">(sog. Auditoren oder Monitore) </w:t>
      </w:r>
      <w:r w:rsidRPr="003A0FE4">
        <w:rPr>
          <w:rFonts w:ascii="Verdana" w:hAnsi="Verdana" w:cs="Arial"/>
        </w:rPr>
        <w:t xml:space="preserve">zur Überprüfung der ordnungsgemäßen Durchführung der klinischen Prüfung </w:t>
      </w:r>
      <w:r>
        <w:rPr>
          <w:rFonts w:ascii="Verdana" w:hAnsi="Verdana" w:cs="Arial"/>
        </w:rPr>
        <w:t xml:space="preserve">oder der sonstigen klinischen Prüfung in der Prüfstelle </w:t>
      </w:r>
      <w:r w:rsidRPr="003A0FE4">
        <w:rPr>
          <w:rFonts w:ascii="Verdana" w:hAnsi="Verdana" w:cs="Arial"/>
        </w:rPr>
        <w:t xml:space="preserve">eingesehen werden. </w:t>
      </w:r>
      <w:r w:rsidRPr="00A03A9E">
        <w:rPr>
          <w:rFonts w:ascii="Verdana" w:hAnsi="Verdana" w:cs="Arial"/>
          <w:i/>
          <w:sz w:val="16"/>
        </w:rPr>
        <w:t>[Falls eine Einsichtnahme durch Zulassungs- oder Überwachungsbehörden von außereuropäischen Drittländern erfolgen soll, ist darauf – auch in der Einwilligungserklärung –</w:t>
      </w:r>
      <w:r>
        <w:rPr>
          <w:rFonts w:ascii="Verdana" w:hAnsi="Verdana" w:cs="Arial"/>
          <w:i/>
          <w:sz w:val="16"/>
        </w:rPr>
        <w:t xml:space="preserve"> </w:t>
      </w:r>
      <w:r w:rsidRPr="00A03A9E">
        <w:rPr>
          <w:rFonts w:ascii="Verdana" w:hAnsi="Verdana" w:cs="Arial"/>
          <w:i/>
          <w:sz w:val="16"/>
        </w:rPr>
        <w:t>hinzuweisen]</w:t>
      </w:r>
      <w:r>
        <w:rPr>
          <w:rFonts w:ascii="Verdana" w:hAnsi="Verdana" w:cs="Arial"/>
        </w:rPr>
        <w:t xml:space="preserve"> </w:t>
      </w:r>
      <w:r w:rsidRPr="003A0FE4">
        <w:rPr>
          <w:rFonts w:ascii="Verdana" w:hAnsi="Verdana" w:cs="Arial"/>
        </w:rPr>
        <w:t xml:space="preserve">Diese sind zur Vertraulichkeit verpflichtet, eine Weitergabe </w:t>
      </w:r>
      <w:r>
        <w:rPr>
          <w:rFonts w:ascii="Verdana" w:hAnsi="Verdana" w:cs="Arial"/>
        </w:rPr>
        <w:t>der erhobenen</w:t>
      </w:r>
      <w:r w:rsidRPr="003A0FE4">
        <w:rPr>
          <w:rFonts w:ascii="Verdana" w:hAnsi="Verdana" w:cs="Arial"/>
        </w:rPr>
        <w:t xml:space="preserve"> Daten erfolgt in diesem Zusammenhang nicht.</w:t>
      </w:r>
    </w:p>
    <w:p w14:paraId="4ED1A191" w14:textId="77777777" w:rsidR="00515E92" w:rsidRPr="00B90B00" w:rsidRDefault="00515E92" w:rsidP="007713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5B3015EF" w14:textId="77777777" w:rsidR="00515E92" w:rsidRPr="00C43871" w:rsidRDefault="00515E92" w:rsidP="000613D1">
      <w:pPr>
        <w:jc w:val="both"/>
        <w:rPr>
          <w:rFonts w:ascii="Verdana" w:hAnsi="Verdana"/>
        </w:rPr>
      </w:pPr>
      <w:r w:rsidRPr="00DB000B">
        <w:rPr>
          <w:rFonts w:ascii="Verdana" w:hAnsi="Verdana" w:cs="Arial"/>
          <w:i/>
          <w:sz w:val="16"/>
        </w:rPr>
        <w:t>[Entweder</w:t>
      </w:r>
      <w:r>
        <w:rPr>
          <w:rFonts w:ascii="Verdana" w:hAnsi="Verdana" w:cs="Arial"/>
          <w:i/>
          <w:sz w:val="16"/>
        </w:rPr>
        <w:t>:</w:t>
      </w:r>
      <w:r w:rsidRPr="00DB000B">
        <w:rPr>
          <w:rFonts w:ascii="Verdana" w:hAnsi="Verdana" w:cs="Arial"/>
          <w:i/>
          <w:sz w:val="16"/>
        </w:rPr>
        <w:t>]</w:t>
      </w:r>
      <w:r>
        <w:rPr>
          <w:rFonts w:ascii="Arial" w:eastAsia="Malgun Gothic" w:hAnsi="Arial" w:cs="Arial"/>
          <w:sz w:val="22"/>
        </w:rPr>
        <w:t xml:space="preserve"> </w:t>
      </w:r>
      <w:r w:rsidRPr="00C43871">
        <w:rPr>
          <w:rFonts w:ascii="Verdana" w:hAnsi="Verdana"/>
        </w:rPr>
        <w:t>Im Rahmen dieser klinischen Prüfung erfolgt eine Weitergabe Ihrer pseudonymisierten Daten zum Zweck der Datenauswertung, Zulassung und Überwachun</w:t>
      </w:r>
      <w:r>
        <w:rPr>
          <w:rFonts w:ascii="Verdana" w:hAnsi="Verdana"/>
        </w:rPr>
        <w:t>g</w:t>
      </w:r>
      <w:r w:rsidRPr="00C43871">
        <w:rPr>
          <w:rFonts w:ascii="Verdana" w:hAnsi="Verdana"/>
        </w:rPr>
        <w:t xml:space="preserve"> nur innerhalb der Europäischen Union und des Europäischen Wirtschaftsraumes.</w:t>
      </w:r>
    </w:p>
    <w:p w14:paraId="5EC65EFE" w14:textId="77777777" w:rsidR="00515E92" w:rsidRPr="00C43871" w:rsidRDefault="00515E92" w:rsidP="00771358">
      <w:pPr>
        <w:jc w:val="both"/>
        <w:rPr>
          <w:rFonts w:ascii="Verdana" w:hAnsi="Verdana"/>
        </w:rPr>
      </w:pPr>
    </w:p>
    <w:p w14:paraId="7B37290F" w14:textId="77777777" w:rsidR="00515E92" w:rsidRPr="0019620D" w:rsidRDefault="00515E92" w:rsidP="000613D1">
      <w:pPr>
        <w:jc w:val="both"/>
        <w:rPr>
          <w:rFonts w:ascii="Verdana" w:hAnsi="Verdana"/>
        </w:rPr>
      </w:pPr>
      <w:r w:rsidRPr="000613D1">
        <w:rPr>
          <w:rFonts w:ascii="Verdana" w:hAnsi="Verdana" w:cs="Arial"/>
          <w:i/>
          <w:sz w:val="16"/>
        </w:rPr>
        <w:t>[Oder:]</w:t>
      </w:r>
      <w:r w:rsidRPr="00C43871">
        <w:rPr>
          <w:rFonts w:ascii="Verdana" w:hAnsi="Verdana"/>
        </w:rPr>
        <w:t xml:space="preserve"> Im Rahmen dieser klinischen Prüfung erfolgt eine Weitergabe Ihrer pseudonymisierten Daten auch in Drittländer außerhalb der Europäischen Union und des Europäischen Wirtschaftsraumes zum Zweck der Datenauswertung, Zulassung und Überwachung. </w:t>
      </w:r>
      <w:r>
        <w:rPr>
          <w:rFonts w:ascii="Verdana" w:hAnsi="Verdana"/>
        </w:rPr>
        <w:t>Es handelt sich um</w:t>
      </w:r>
      <w:r w:rsidRPr="00384C56">
        <w:rPr>
          <w:rFonts w:ascii="Verdana" w:hAnsi="Verdana"/>
        </w:rPr>
        <w:t xml:space="preserve"> Länder</w:t>
      </w:r>
      <w:r w:rsidRPr="008B13D6">
        <w:rPr>
          <w:rFonts w:ascii="Verdana" w:hAnsi="Verdana"/>
        </w:rPr>
        <w:t xml:space="preserve">, </w:t>
      </w:r>
      <w:r w:rsidRPr="00384C56">
        <w:rPr>
          <w:rFonts w:ascii="Verdana" w:hAnsi="Verdana"/>
        </w:rPr>
        <w:t xml:space="preserve">für </w:t>
      </w:r>
      <w:r w:rsidRPr="008B13D6">
        <w:rPr>
          <w:rFonts w:ascii="Verdana" w:hAnsi="Verdana"/>
        </w:rPr>
        <w:t>die</w:t>
      </w:r>
      <w:r w:rsidRPr="0019620D">
        <w:rPr>
          <w:rFonts w:ascii="Verdana" w:hAnsi="Verdana"/>
        </w:rPr>
        <w:t xml:space="preserve"> </w:t>
      </w:r>
      <w:r w:rsidRPr="00B90B00">
        <w:rPr>
          <w:rFonts w:ascii="Verdana" w:hAnsi="Verdana"/>
        </w:rPr>
        <w:t>die Europäische Kommission ein angemessenes gesetzliches Datenschutzniveau festgestellt</w:t>
      </w:r>
      <w:r>
        <w:rPr>
          <w:rFonts w:ascii="Verdana" w:hAnsi="Verdana"/>
        </w:rPr>
        <w:t xml:space="preserve"> hat</w:t>
      </w:r>
      <w:r w:rsidRPr="003A0FE4">
        <w:rPr>
          <w:rFonts w:ascii="Verdana" w:hAnsi="Verdana"/>
        </w:rPr>
        <w:t>.</w:t>
      </w:r>
      <w:r w:rsidRPr="00384C56">
        <w:rPr>
          <w:rFonts w:ascii="Verdana" w:hAnsi="Verdana"/>
        </w:rPr>
        <w:t xml:space="preserve"> </w:t>
      </w:r>
    </w:p>
    <w:p w14:paraId="0E2F2F25" w14:textId="77777777" w:rsidR="00515E92" w:rsidRDefault="00515E92" w:rsidP="000613D1">
      <w:pPr>
        <w:pStyle w:val="Default"/>
        <w:spacing w:before="120" w:after="120" w:line="276" w:lineRule="auto"/>
        <w:jc w:val="both"/>
        <w:rPr>
          <w:i/>
          <w:iCs/>
          <w:sz w:val="22"/>
          <w:szCs w:val="22"/>
        </w:rPr>
      </w:pPr>
    </w:p>
    <w:p w14:paraId="43305A4F" w14:textId="77777777" w:rsidR="00515E92" w:rsidRDefault="00515E92" w:rsidP="0065527B">
      <w:pPr>
        <w:jc w:val="both"/>
        <w:rPr>
          <w:rFonts w:ascii="Arial" w:hAnsi="Arial" w:cs="Arial"/>
          <w:b/>
          <w:i/>
          <w:sz w:val="22"/>
        </w:rPr>
      </w:pPr>
      <w:r>
        <w:rPr>
          <w:rFonts w:ascii="Verdana" w:hAnsi="Verdana" w:cs="Arial"/>
          <w:i/>
          <w:sz w:val="16"/>
        </w:rPr>
        <w:t>[Falls tatsächlich zutreffend:]</w:t>
      </w:r>
    </w:p>
    <w:p w14:paraId="3105678F" w14:textId="77777777" w:rsidR="00515E92" w:rsidRPr="00C43871" w:rsidRDefault="00515E92" w:rsidP="000613D1">
      <w:pPr>
        <w:pStyle w:val="Default"/>
        <w:spacing w:before="120" w:after="120" w:line="276" w:lineRule="auto"/>
        <w:jc w:val="both"/>
        <w:rPr>
          <w:rFonts w:ascii="Verdana" w:hAnsi="Verdana"/>
          <w:sz w:val="20"/>
          <w:szCs w:val="20"/>
        </w:rPr>
      </w:pPr>
      <w:r w:rsidRPr="000613D1">
        <w:rPr>
          <w:rFonts w:ascii="Verdana" w:hAnsi="Verdana"/>
        </w:rPr>
        <w:t>Mit Empfängern in anderen Ländern werden geeignete Garantien vereinbart in Form von</w:t>
      </w:r>
      <w:r w:rsidRPr="003A0FE4">
        <w:rPr>
          <w:rFonts w:ascii="Verdana" w:hAnsi="Verdana"/>
          <w:sz w:val="20"/>
          <w:szCs w:val="20"/>
        </w:rPr>
        <w:t xml:space="preserve"> </w:t>
      </w:r>
      <w:r>
        <w:rPr>
          <w:rFonts w:ascii="Verdana" w:hAnsi="Verdana"/>
          <w:i/>
          <w:sz w:val="16"/>
          <w:szCs w:val="20"/>
        </w:rPr>
        <w:t>[</w:t>
      </w:r>
      <w:r w:rsidRPr="003A0FE4">
        <w:rPr>
          <w:rFonts w:ascii="Verdana" w:hAnsi="Verdana"/>
          <w:i/>
          <w:sz w:val="16"/>
          <w:szCs w:val="20"/>
        </w:rPr>
        <w:t>benennen: vertragliche Datenschutzklauseln und / oder verbindlichen internen Datenschutzvorschriften</w:t>
      </w:r>
      <w:r>
        <w:rPr>
          <w:rFonts w:ascii="Verdana" w:hAnsi="Verdana"/>
          <w:i/>
          <w:sz w:val="16"/>
          <w:szCs w:val="20"/>
        </w:rPr>
        <w:t>]</w:t>
      </w:r>
      <w:r w:rsidRPr="003A0FE4">
        <w:rPr>
          <w:rFonts w:ascii="Verdana" w:hAnsi="Verdana"/>
          <w:sz w:val="20"/>
          <w:szCs w:val="20"/>
        </w:rPr>
        <w:t xml:space="preserve">, </w:t>
      </w:r>
      <w:r w:rsidRPr="000613D1">
        <w:rPr>
          <w:rFonts w:ascii="Verdana" w:hAnsi="Verdana"/>
        </w:rPr>
        <w:t>die von der Europäischen Kommission oder der zuständigen Aufsichtsbehörde beschlossen oder genehmigt wurden, so dass Ihnen vergleichbar durchsetzbare Rechte und wirksame Rechtsbehelfe wie innerhalb der EU zur Verfügung stehen. Sie können bei</w:t>
      </w:r>
      <w:r w:rsidRPr="00C43871">
        <w:rPr>
          <w:rFonts w:ascii="Verdana" w:hAnsi="Verdana"/>
          <w:sz w:val="20"/>
          <w:szCs w:val="20"/>
        </w:rPr>
        <w:t xml:space="preserve"> </w:t>
      </w:r>
      <w:r w:rsidRPr="00C43871">
        <w:rPr>
          <w:rFonts w:ascii="Verdana" w:hAnsi="Verdana"/>
          <w:i/>
          <w:sz w:val="16"/>
          <w:szCs w:val="20"/>
        </w:rPr>
        <w:t xml:space="preserve">[Ort angeben: Sponsor oder Prüfzentrum] </w:t>
      </w:r>
      <w:r w:rsidRPr="00C43871">
        <w:rPr>
          <w:rFonts w:ascii="Verdana" w:hAnsi="Verdana"/>
          <w:sz w:val="20"/>
          <w:szCs w:val="20"/>
        </w:rPr>
        <w:t>eine Kopie dieser und weitere</w:t>
      </w:r>
      <w:r w:rsidRPr="003A0FE4">
        <w:rPr>
          <w:rFonts w:ascii="Verdana" w:hAnsi="Verdana"/>
          <w:sz w:val="20"/>
          <w:szCs w:val="20"/>
        </w:rPr>
        <w:t xml:space="preserve"> Informationen hierzu erhalten.</w:t>
      </w:r>
    </w:p>
    <w:p w14:paraId="3762B124" w14:textId="77777777" w:rsidR="00515E92" w:rsidRDefault="00515E92" w:rsidP="0065527B">
      <w:pPr>
        <w:pStyle w:val="Default"/>
        <w:rPr>
          <w:sz w:val="22"/>
          <w:szCs w:val="22"/>
        </w:rPr>
      </w:pPr>
    </w:p>
    <w:p w14:paraId="603283E6" w14:textId="77777777" w:rsidR="00515E92" w:rsidRDefault="00515E92" w:rsidP="0065527B">
      <w:pPr>
        <w:jc w:val="both"/>
        <w:rPr>
          <w:rFonts w:ascii="Arial" w:hAnsi="Arial" w:cs="Arial"/>
          <w:b/>
          <w:i/>
          <w:sz w:val="22"/>
        </w:rPr>
      </w:pPr>
      <w:r>
        <w:rPr>
          <w:rFonts w:ascii="Verdana" w:hAnsi="Verdana" w:cs="Arial"/>
          <w:i/>
          <w:sz w:val="16"/>
        </w:rPr>
        <w:t>[Falls zutreffend und notwendig:]</w:t>
      </w:r>
    </w:p>
    <w:p w14:paraId="0CFAF5E2"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Es gibt allerdings auch Länder oder Empfänger von Studiendaten, mit denen solche Garantien nicht vereinbart werden können. In diesen Fällen ist nicht gewährleistet, dass die Datenverarbeitung in gleichwertiger Weise durch unabhängige Behörden und Gerichte kontrolliert werden kann und/oder Ihnen durchsetzbare Rechte und wirksame Rechtsbehelfe zur Verfügung stehen. Des Weiteren können umfangreichere Zugriffsrechte durch staatliche Organe und/oder private Stellen bestehen, wodurch Ihnen erhebliche persönliche Nachteile entstehen können.</w:t>
      </w:r>
    </w:p>
    <w:p w14:paraId="12B7A516" w14:textId="77777777" w:rsidR="00515E92" w:rsidRPr="000613D1" w:rsidRDefault="00515E92" w:rsidP="000613D1">
      <w:pPr>
        <w:pStyle w:val="Default"/>
        <w:spacing w:before="120" w:after="120" w:line="276" w:lineRule="auto"/>
        <w:jc w:val="both"/>
        <w:rPr>
          <w:rFonts w:ascii="Verdana" w:hAnsi="Verdana"/>
          <w:b/>
        </w:rPr>
      </w:pPr>
      <w:r w:rsidRPr="000613D1">
        <w:rPr>
          <w:rFonts w:ascii="Verdana" w:hAnsi="Verdana"/>
          <w:b/>
        </w:rPr>
        <w:t xml:space="preserve">Eine Weitergabe Ihrer pseudonymisierten Daten kann in diese Länder nur erfolgen, wenn Sie dem ausdrücklich zugestimmt haben. </w:t>
      </w:r>
    </w:p>
    <w:p w14:paraId="2A45097F" w14:textId="77777777" w:rsidR="00515E92" w:rsidRPr="000613D1" w:rsidRDefault="00515E92" w:rsidP="000613D1">
      <w:pPr>
        <w:pStyle w:val="Default"/>
        <w:spacing w:before="120" w:after="120" w:line="276" w:lineRule="auto"/>
        <w:jc w:val="both"/>
        <w:rPr>
          <w:rFonts w:ascii="Verdana" w:hAnsi="Verdana"/>
        </w:rPr>
      </w:pPr>
      <w:r w:rsidRPr="000613D1">
        <w:rPr>
          <w:rFonts w:ascii="Verdana" w:hAnsi="Verdana"/>
        </w:rPr>
        <w:t>Sie können bei</w:t>
      </w:r>
      <w:r w:rsidRPr="002305FB">
        <w:rPr>
          <w:rFonts w:ascii="Verdana" w:hAnsi="Verdana"/>
          <w:sz w:val="20"/>
          <w:szCs w:val="20"/>
        </w:rPr>
        <w:t xml:space="preserve"> </w:t>
      </w:r>
      <w:r>
        <w:rPr>
          <w:rFonts w:ascii="Verdana" w:hAnsi="Verdana"/>
          <w:i/>
          <w:sz w:val="16"/>
          <w:szCs w:val="20"/>
        </w:rPr>
        <w:t>[O</w:t>
      </w:r>
      <w:r w:rsidRPr="002305FB">
        <w:rPr>
          <w:rFonts w:ascii="Verdana" w:hAnsi="Verdana"/>
          <w:i/>
          <w:sz w:val="16"/>
          <w:szCs w:val="20"/>
        </w:rPr>
        <w:t>rt angeben: Sponsor oder Prüfzentrum</w:t>
      </w:r>
      <w:r>
        <w:rPr>
          <w:rFonts w:ascii="Verdana" w:hAnsi="Verdana"/>
          <w:i/>
          <w:sz w:val="16"/>
          <w:szCs w:val="20"/>
        </w:rPr>
        <w:t>]</w:t>
      </w:r>
      <w:r w:rsidRPr="002305FB">
        <w:rPr>
          <w:rFonts w:ascii="Verdana" w:hAnsi="Verdana"/>
          <w:sz w:val="20"/>
          <w:szCs w:val="20"/>
        </w:rPr>
        <w:t xml:space="preserve"> </w:t>
      </w:r>
      <w:r w:rsidRPr="000613D1">
        <w:rPr>
          <w:rFonts w:ascii="Verdana" w:hAnsi="Verdana"/>
        </w:rPr>
        <w:t>weitere Informationen hierzu, insbesondere auch zu den betreffenden Ländern, erhalten.</w:t>
      </w:r>
    </w:p>
    <w:p w14:paraId="358A1212" w14:textId="77777777" w:rsidR="00515E92" w:rsidRDefault="00515E92" w:rsidP="000613D1">
      <w:pPr>
        <w:pStyle w:val="Default"/>
        <w:spacing w:before="120" w:after="120" w:line="276" w:lineRule="auto"/>
        <w:jc w:val="both"/>
        <w:rPr>
          <w:rFonts w:ascii="Verdana" w:hAnsi="Verdana"/>
          <w:sz w:val="20"/>
          <w:szCs w:val="22"/>
        </w:rPr>
      </w:pPr>
    </w:p>
    <w:p w14:paraId="0CE41A94" w14:textId="77777777" w:rsidR="00515E92" w:rsidRDefault="00515E92" w:rsidP="000613D1">
      <w:pPr>
        <w:pStyle w:val="Default"/>
        <w:spacing w:before="120" w:after="120" w:line="276" w:lineRule="auto"/>
        <w:jc w:val="both"/>
        <w:rPr>
          <w:rFonts w:ascii="Verdana" w:hAnsi="Verdana"/>
        </w:rPr>
      </w:pPr>
      <w:r w:rsidRPr="00713D7F">
        <w:rPr>
          <w:rFonts w:ascii="Verdana" w:hAnsi="Verdana"/>
          <w:i/>
          <w:sz w:val="16"/>
        </w:rPr>
        <w:t>[</w:t>
      </w:r>
      <w:r>
        <w:rPr>
          <w:rFonts w:ascii="Verdana" w:hAnsi="Verdana"/>
          <w:i/>
          <w:sz w:val="16"/>
        </w:rPr>
        <w:t>Entweder:]</w:t>
      </w:r>
      <w:r w:rsidRPr="00A15E43">
        <w:rPr>
          <w:rFonts w:ascii="Verdana" w:hAnsi="Verdana"/>
          <w:i/>
          <w:sz w:val="20"/>
          <w:szCs w:val="22"/>
        </w:rPr>
        <w:t xml:space="preserve"> </w:t>
      </w:r>
      <w:r w:rsidRPr="000613D1">
        <w:rPr>
          <w:rFonts w:ascii="Verdana" w:hAnsi="Verdana"/>
        </w:rPr>
        <w:t>Ohne Ihre ausdrückliche Einwilligung in die Weitergabe Ihrer Daten in Länder ohne Angemessenheitsbeschluss und geeignete Garantien können Sie nicht an dieser klinischen Prüfung teilnehmen.</w:t>
      </w:r>
    </w:p>
    <w:p w14:paraId="25DC51AB" w14:textId="77777777" w:rsidR="00515E92" w:rsidRPr="000613D1" w:rsidRDefault="00515E92" w:rsidP="000613D1">
      <w:pPr>
        <w:pStyle w:val="Default"/>
        <w:spacing w:before="120" w:after="120" w:line="276" w:lineRule="auto"/>
        <w:jc w:val="both"/>
        <w:rPr>
          <w:rFonts w:ascii="Verdana" w:hAnsi="Verdana"/>
        </w:rPr>
      </w:pPr>
    </w:p>
    <w:p w14:paraId="1035E5EA" w14:textId="77777777" w:rsidR="00515E92" w:rsidRDefault="00515E92" w:rsidP="000613D1">
      <w:pPr>
        <w:pStyle w:val="Default"/>
        <w:spacing w:before="120" w:after="120" w:line="276" w:lineRule="auto"/>
        <w:jc w:val="both"/>
        <w:rPr>
          <w:rFonts w:ascii="Verdana" w:hAnsi="Verdana"/>
        </w:rPr>
      </w:pPr>
      <w:r w:rsidRPr="00A875AB">
        <w:rPr>
          <w:rFonts w:ascii="Verdana" w:hAnsi="Verdana"/>
          <w:i/>
          <w:sz w:val="16"/>
        </w:rPr>
        <w:t>[oder:</w:t>
      </w:r>
      <w:r>
        <w:rPr>
          <w:rFonts w:ascii="Verdana" w:hAnsi="Verdana"/>
          <w:i/>
          <w:sz w:val="16"/>
        </w:rPr>
        <w:t xml:space="preserve">] </w:t>
      </w:r>
      <w:r w:rsidRPr="000613D1">
        <w:rPr>
          <w:rFonts w:ascii="Verdana" w:hAnsi="Verdana"/>
        </w:rPr>
        <w:t>Dazu können Sie in der Einwilligungserklärung das entsprechende Kästchen ankreuzen.</w:t>
      </w:r>
    </w:p>
    <w:p w14:paraId="7EC1FED9" w14:textId="77777777" w:rsidR="00515E92" w:rsidRPr="000613D1" w:rsidRDefault="00515E92" w:rsidP="000613D1">
      <w:pPr>
        <w:pStyle w:val="Default"/>
        <w:spacing w:before="120" w:after="120" w:line="276" w:lineRule="auto"/>
        <w:jc w:val="both"/>
        <w:rPr>
          <w:rFonts w:ascii="Verdana" w:hAnsi="Verdana"/>
        </w:rPr>
      </w:pPr>
    </w:p>
    <w:p w14:paraId="735AB78D" w14:textId="77777777" w:rsidR="00515E92" w:rsidRPr="002305FB" w:rsidRDefault="00515E92" w:rsidP="000613D1">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5" w:hanging="425"/>
        <w:jc w:val="both"/>
        <w:rPr>
          <w:rFonts w:ascii="Verdana" w:hAnsi="Verdana" w:cs="Arial"/>
          <w:b/>
          <w:spacing w:val="-3"/>
        </w:rPr>
      </w:pPr>
      <w:r w:rsidRPr="002305FB">
        <w:rPr>
          <w:rFonts w:ascii="Verdana" w:hAnsi="Verdana" w:cs="Arial"/>
          <w:b/>
          <w:spacing w:val="-3"/>
        </w:rPr>
        <w:t>Ihre Rechte</w:t>
      </w:r>
    </w:p>
    <w:p w14:paraId="7A408BA3"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3538BD">
        <w:rPr>
          <w:rFonts w:ascii="Verdana" w:hAnsi="Verdana" w:cs="Arial"/>
          <w:spacing w:val="-3"/>
        </w:rPr>
        <w:t xml:space="preserve">Sie haben grundsätzlich folgende Rechte bezüglich </w:t>
      </w:r>
      <w:r>
        <w:rPr>
          <w:rFonts w:ascii="Verdana" w:hAnsi="Verdana" w:cs="Arial"/>
          <w:spacing w:val="-3"/>
        </w:rPr>
        <w:t>I</w:t>
      </w:r>
      <w:r w:rsidRPr="003538BD">
        <w:rPr>
          <w:rFonts w:ascii="Verdana" w:hAnsi="Verdana" w:cs="Arial"/>
          <w:spacing w:val="-3"/>
        </w:rPr>
        <w:t>hrer personenbezogenen Daten</w:t>
      </w:r>
      <w:r>
        <w:rPr>
          <w:rFonts w:ascii="Verdana" w:hAnsi="Verdana" w:cs="Arial"/>
          <w:spacing w:val="-3"/>
        </w:rPr>
        <w:t xml:space="preserve">, </w:t>
      </w:r>
      <w:r w:rsidRPr="008C7122">
        <w:rPr>
          <w:rFonts w:ascii="Verdana" w:hAnsi="Verdana"/>
        </w:rPr>
        <w:t>sofern dies nicht aufgrund einer zwischenzeitlich vorgenommenen Löschung der identifizierenden Merkmale zur Entschlüsselung technisch oder anderweitig gesetzlich unmöglich ist</w:t>
      </w:r>
      <w:r w:rsidRPr="003538BD">
        <w:rPr>
          <w:rFonts w:ascii="Verdana" w:hAnsi="Verdana" w:cs="Arial"/>
          <w:spacing w:val="-3"/>
        </w:rPr>
        <w:t xml:space="preserve">: </w:t>
      </w:r>
    </w:p>
    <w:p w14:paraId="1939F051" w14:textId="77777777" w:rsidR="00515E92" w:rsidRDefault="00515E92" w:rsidP="000613D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EC50FE4" w14:textId="77777777" w:rsidR="00515E92" w:rsidRPr="009742AA" w:rsidRDefault="00515E92" w:rsidP="00DF369D">
      <w:pPr>
        <w:pStyle w:val="Default"/>
        <w:jc w:val="both"/>
        <w:rPr>
          <w:rFonts w:ascii="Verdana" w:hAnsi="Verdana"/>
          <w:b/>
        </w:rPr>
      </w:pPr>
      <w:r w:rsidRPr="009742AA">
        <w:rPr>
          <w:rFonts w:ascii="Verdana" w:hAnsi="Verdana"/>
          <w:b/>
        </w:rPr>
        <w:t xml:space="preserve">Recht auf Widerruf ihrer Einwilligung </w:t>
      </w:r>
    </w:p>
    <w:p w14:paraId="48FF8E12"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So wie die Einwilligung zur Teilnahme an der klinischen Prüfung können Sie auch Ihre Einwilligung zur Verarbeitung der erhobenen Daten jederzeit widerrufen.  Gemäß § 29 Nr. 2 MPDG dürfen im Falle eines Widerrufs Ihre gespeicherten Daten jedoch weiterverwendet werden, soweit dies erforderlich ist, um </w:t>
      </w:r>
    </w:p>
    <w:p w14:paraId="0EFA2621"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sidRPr="009742AA">
        <w:rPr>
          <w:rFonts w:ascii="Verdana" w:hAnsi="Verdana"/>
          <w:sz w:val="24"/>
          <w:szCs w:val="24"/>
        </w:rPr>
        <w:t>Ziele der klinischen Prüfung oder der sonstigen klinischen Prüfung zu verwirklichen oder nicht ernsthaft zu beeinträchtigen oder</w:t>
      </w:r>
    </w:p>
    <w:p w14:paraId="2D956E72" w14:textId="77777777" w:rsidR="00515E92" w:rsidRPr="009742AA" w:rsidRDefault="00515E92" w:rsidP="009742AA">
      <w:pPr>
        <w:pStyle w:val="Listenabsatz"/>
        <w:numPr>
          <w:ilvl w:val="0"/>
          <w:numId w:val="17"/>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jc w:val="both"/>
        <w:rPr>
          <w:rFonts w:ascii="Verdana" w:hAnsi="Verdana"/>
          <w:sz w:val="24"/>
          <w:szCs w:val="24"/>
        </w:rPr>
      </w:pPr>
      <w:r>
        <w:rPr>
          <w:rFonts w:ascii="Verdana" w:hAnsi="Verdana"/>
          <w:sz w:val="24"/>
          <w:szCs w:val="24"/>
        </w:rPr>
        <w:t>s</w:t>
      </w:r>
      <w:r w:rsidRPr="009742AA">
        <w:rPr>
          <w:rFonts w:ascii="Verdana" w:hAnsi="Verdana"/>
          <w:sz w:val="24"/>
          <w:szCs w:val="24"/>
        </w:rPr>
        <w:t>icherzustellen, dass schutzwürdige Interessen der Prüfungsteilnehmer nicht beeinträchtigt werden</w:t>
      </w:r>
    </w:p>
    <w:p w14:paraId="58BAD691" w14:textId="77777777" w:rsidR="00515E92" w:rsidRPr="00BA6925"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BA6925">
        <w:rPr>
          <w:rFonts w:ascii="Verdana" w:hAnsi="Verdana"/>
        </w:rPr>
        <w:t>Im Falle eines Widerrufs Ihrer Einwilligung werden die verantwortlichen Stellen unverzüglich prüfen, inwieweit die gespeichert</w:t>
      </w:r>
      <w:r>
        <w:rPr>
          <w:rFonts w:ascii="Verdana" w:hAnsi="Verdana"/>
        </w:rPr>
        <w:t>en Daten noch erforderlich sind</w:t>
      </w:r>
      <w:r w:rsidRPr="00BA6925">
        <w:rPr>
          <w:rFonts w:ascii="Verdana" w:hAnsi="Verdana"/>
        </w:rPr>
        <w:t>. Nicht mehr benötig</w:t>
      </w:r>
      <w:r>
        <w:rPr>
          <w:rFonts w:ascii="Verdana" w:hAnsi="Verdana"/>
        </w:rPr>
        <w:t>t</w:t>
      </w:r>
      <w:r w:rsidRPr="00BA6925">
        <w:rPr>
          <w:rFonts w:ascii="Verdana" w:hAnsi="Verdana"/>
        </w:rPr>
        <w:t>e Daten werden unverzüglich gelöscht, sofern nicht gesetzliche und/oder behördliche Dokumentations- und Meldepflichten entgegenstehen.</w:t>
      </w:r>
      <w:r>
        <w:rPr>
          <w:rFonts w:ascii="Verdana" w:hAnsi="Verdana"/>
        </w:rPr>
        <w:t xml:space="preserve"> </w:t>
      </w:r>
      <w:r w:rsidRPr="003930FE">
        <w:rPr>
          <w:rFonts w:ascii="Verdana" w:hAnsi="Verdana"/>
        </w:rPr>
        <w:t>Die bis zum Widerruf erfolgte Datenverarbeitung bleibt jedoch rechtmäßig.</w:t>
      </w:r>
    </w:p>
    <w:p w14:paraId="12C659A3"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E697756"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67557">
        <w:rPr>
          <w:rFonts w:ascii="Verdana" w:hAnsi="Verdana" w:cs="Arial"/>
          <w:b/>
          <w:spacing w:val="-3"/>
        </w:rPr>
        <w:t>Sie haben weiterh</w:t>
      </w:r>
      <w:r w:rsidRPr="00D43895">
        <w:rPr>
          <w:rFonts w:ascii="Verdana" w:hAnsi="Verdana" w:cs="Arial"/>
          <w:b/>
          <w:spacing w:val="-3"/>
        </w:rPr>
        <w:t>in folgende Rechte</w:t>
      </w:r>
    </w:p>
    <w:p w14:paraId="0F141621"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Auskunft</w:t>
      </w:r>
      <w:r w:rsidRPr="00D67557">
        <w:rPr>
          <w:rFonts w:ascii="Verdana" w:hAnsi="Verdana" w:cs="Arial"/>
          <w:spacing w:val="-3"/>
        </w:rPr>
        <w:t xml:space="preserve"> (inkl. unentgeltlicher Überlassung einer Kopie) über Ihre personenbezogenen Daten, die im Rahmen der klinischen Prüfung erhoben, verarbeitet oder ggf. an Dritte übermittelt werden.</w:t>
      </w:r>
    </w:p>
    <w:p w14:paraId="10A1BB72" w14:textId="77777777"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Datenübertragung</w:t>
      </w:r>
      <w:r w:rsidRPr="00D67557">
        <w:rPr>
          <w:rFonts w:ascii="Verdana" w:hAnsi="Verdana" w:cs="Arial"/>
          <w:spacing w:val="-3"/>
        </w:rPr>
        <w:t xml:space="preserve"> der zu Ihrer Person erhobenen Daten an </w:t>
      </w:r>
      <w:r>
        <w:rPr>
          <w:rFonts w:ascii="Verdana" w:hAnsi="Verdana" w:cs="Arial"/>
          <w:spacing w:val="-3"/>
        </w:rPr>
        <w:t xml:space="preserve">Sie oder </w:t>
      </w:r>
      <w:r w:rsidRPr="00D67557">
        <w:rPr>
          <w:rFonts w:ascii="Verdana" w:hAnsi="Verdana" w:cs="Arial"/>
          <w:spacing w:val="-3"/>
        </w:rPr>
        <w:t xml:space="preserve">eine </w:t>
      </w:r>
      <w:r>
        <w:rPr>
          <w:rFonts w:ascii="Verdana" w:hAnsi="Verdana" w:cs="Arial"/>
          <w:spacing w:val="-3"/>
        </w:rPr>
        <w:t xml:space="preserve">von Ihnen </w:t>
      </w:r>
      <w:r w:rsidRPr="00D67557">
        <w:rPr>
          <w:rFonts w:ascii="Verdana" w:hAnsi="Verdana" w:cs="Arial"/>
          <w:spacing w:val="-3"/>
        </w:rPr>
        <w:t xml:space="preserve">bestimmte Stelle. </w:t>
      </w:r>
    </w:p>
    <w:p w14:paraId="27A0B485" w14:textId="79FA2A69" w:rsidR="00515E92" w:rsidRPr="00D67557"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C12616">
        <w:rPr>
          <w:rFonts w:ascii="Verdana" w:hAnsi="Verdana" w:cs="Arial"/>
          <w:spacing w:val="-3"/>
          <w:u w:val="single"/>
        </w:rPr>
        <w:t>Recht auf Berichtigung</w:t>
      </w:r>
      <w:r w:rsidRPr="009742AA">
        <w:rPr>
          <w:rFonts w:ascii="Verdana" w:hAnsi="Verdana" w:cs="Arial"/>
          <w:spacing w:val="-3"/>
        </w:rPr>
        <w:t xml:space="preserve"> </w:t>
      </w:r>
      <w:r w:rsidRPr="00D67557">
        <w:rPr>
          <w:rFonts w:ascii="Verdana" w:hAnsi="Verdana" w:cs="Arial"/>
          <w:spacing w:val="-3"/>
        </w:rPr>
        <w:t>unrichtiger personenbezogener Daten, auf Ein</w:t>
      </w:r>
      <w:r>
        <w:rPr>
          <w:rFonts w:ascii="Verdana" w:hAnsi="Verdana" w:cs="Arial"/>
          <w:spacing w:val="-3"/>
        </w:rPr>
        <w:t>-</w:t>
      </w:r>
      <w:r w:rsidRPr="00D67557">
        <w:rPr>
          <w:rFonts w:ascii="Verdana" w:hAnsi="Verdana" w:cs="Arial"/>
          <w:spacing w:val="-3"/>
        </w:rPr>
        <w:t xml:space="preserve">schränkung der Verarbeitung und auf Widerspruch gegen die Nutzung der Daten. </w:t>
      </w:r>
    </w:p>
    <w:p w14:paraId="5B3A1D51" w14:textId="77777777" w:rsidR="00515E92" w:rsidRPr="003538BD"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5F83A5CF" w14:textId="77777777"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D67557">
        <w:rPr>
          <w:rFonts w:ascii="Verdana" w:hAnsi="Verdana" w:cs="Arial"/>
          <w:b/>
          <w:spacing w:val="-3"/>
        </w:rPr>
        <w:t>Mögliche Einschränkungen Ihrer Rechte</w:t>
      </w:r>
    </w:p>
    <w:p w14:paraId="587CD9ED" w14:textId="6BF08AE8" w:rsidR="00515E92" w:rsidRPr="00C37A5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Pr>
          <w:rFonts w:ascii="Verdana" w:hAnsi="Verdana" w:cs="Arial"/>
          <w:spacing w:val="-3"/>
        </w:rPr>
        <w:t>Da die Daten im Rahmen einer k</w:t>
      </w:r>
      <w:r w:rsidRPr="00C37A54">
        <w:rPr>
          <w:rFonts w:ascii="Verdana" w:hAnsi="Verdana" w:cs="Arial"/>
          <w:spacing w:val="-3"/>
        </w:rPr>
        <w:t>linische</w:t>
      </w:r>
      <w:r>
        <w:rPr>
          <w:rFonts w:ascii="Verdana" w:hAnsi="Verdana" w:cs="Arial"/>
          <w:spacing w:val="-3"/>
        </w:rPr>
        <w:t>n</w:t>
      </w:r>
      <w:r w:rsidRPr="00C37A54">
        <w:rPr>
          <w:rFonts w:ascii="Verdana" w:hAnsi="Verdana" w:cs="Arial"/>
          <w:spacing w:val="-3"/>
        </w:rPr>
        <w:t xml:space="preserve"> Prüfung </w:t>
      </w:r>
      <w:r>
        <w:rPr>
          <w:rFonts w:ascii="Verdana" w:hAnsi="Verdana" w:cs="Arial"/>
          <w:spacing w:val="-3"/>
        </w:rPr>
        <w:t xml:space="preserve">mit einem Medizinprodukt </w:t>
      </w:r>
      <w:r w:rsidRPr="00C37A54">
        <w:rPr>
          <w:rFonts w:ascii="Verdana" w:hAnsi="Verdana" w:cs="Arial"/>
          <w:spacing w:val="-3"/>
        </w:rPr>
        <w:t xml:space="preserve"> gemäß den Bestimmungen des </w:t>
      </w:r>
      <w:r>
        <w:rPr>
          <w:rFonts w:ascii="Verdana" w:hAnsi="Verdana" w:cs="Arial"/>
          <w:spacing w:val="-3"/>
        </w:rPr>
        <w:t xml:space="preserve">Medizinprodukterecht-Durchführungsgesetzes </w:t>
      </w:r>
      <w:r w:rsidRPr="001F684C">
        <w:rPr>
          <w:rFonts w:ascii="Verdana" w:hAnsi="Verdana" w:cs="Arial"/>
          <w:spacing w:val="-3"/>
        </w:rPr>
        <w:t xml:space="preserve"> </w:t>
      </w:r>
      <w:r>
        <w:rPr>
          <w:rFonts w:ascii="Verdana" w:hAnsi="Verdana" w:cs="Arial"/>
          <w:spacing w:val="-3"/>
        </w:rPr>
        <w:t>verwendet werden</w:t>
      </w:r>
      <w:r w:rsidRPr="001F684C">
        <w:rPr>
          <w:rFonts w:ascii="Verdana" w:hAnsi="Verdana" w:cs="Arial"/>
          <w:spacing w:val="-3"/>
        </w:rPr>
        <w:t xml:space="preserve">, können die oben genannten Rechte unter Umständen </w:t>
      </w:r>
      <w:r>
        <w:rPr>
          <w:rFonts w:ascii="Verdana" w:hAnsi="Verdana" w:cs="Arial"/>
          <w:spacing w:val="-3"/>
        </w:rPr>
        <w:t xml:space="preserve">nach Prüfung des Einzelfalls </w:t>
      </w:r>
      <w:r w:rsidRPr="00860A08">
        <w:rPr>
          <w:rFonts w:ascii="Verdana" w:hAnsi="Verdana" w:cs="Arial"/>
          <w:spacing w:val="-3"/>
        </w:rPr>
        <w:t>eingeschränkt werden</w:t>
      </w:r>
      <w:r>
        <w:rPr>
          <w:rFonts w:ascii="Verdana" w:hAnsi="Verdana" w:cs="Arial"/>
          <w:spacing w:val="-3"/>
        </w:rPr>
        <w:t xml:space="preserve"> (insbesondere nach Art. 17 Abs. 3 Buchst. d und Art. 89 DSGVO)</w:t>
      </w:r>
      <w:r w:rsidRPr="00860A08">
        <w:rPr>
          <w:rFonts w:ascii="Verdana" w:hAnsi="Verdana" w:cs="Arial"/>
          <w:spacing w:val="-3"/>
        </w:rPr>
        <w:t xml:space="preserve">. Dies gilt insbesondere, wenn der Anwendung eines dieser Rechte vertragliche, </w:t>
      </w:r>
      <w:r w:rsidRPr="008C7122">
        <w:rPr>
          <w:rFonts w:ascii="Verdana" w:hAnsi="Verdana"/>
        </w:rPr>
        <w:t xml:space="preserve">gesetzliche und/oder behördliche </w:t>
      </w:r>
      <w:r w:rsidRPr="000E35B2">
        <w:rPr>
          <w:rFonts w:ascii="Verdana" w:hAnsi="Verdana"/>
        </w:rPr>
        <w:t>Dokumentations- und Meldepflichten entgegenstehen oder</w:t>
      </w:r>
      <w:r w:rsidRPr="000E35B2">
        <w:rPr>
          <w:rFonts w:ascii="Verdana" w:hAnsi="Verdana"/>
          <w:color w:val="333333"/>
          <w:shd w:val="clear" w:color="auto" w:fill="FFFFFF"/>
        </w:rPr>
        <w:t xml:space="preserve"> die Durchführung der </w:t>
      </w:r>
      <w:r w:rsidR="000F424D">
        <w:rPr>
          <w:rFonts w:ascii="Verdana" w:hAnsi="Verdana"/>
          <w:color w:val="333333"/>
          <w:shd w:val="clear" w:color="auto" w:fill="FFFFFF"/>
        </w:rPr>
        <w:t>k</w:t>
      </w:r>
      <w:r w:rsidRPr="00C37A54">
        <w:rPr>
          <w:rFonts w:ascii="Verdana" w:hAnsi="Verdana"/>
          <w:color w:val="333333"/>
          <w:shd w:val="clear" w:color="auto" w:fill="FFFFFF"/>
        </w:rPr>
        <w:t>linischen Prüfung hierdurch</w:t>
      </w:r>
      <w:r>
        <w:rPr>
          <w:rFonts w:ascii="Verdana" w:hAnsi="Verdana"/>
          <w:color w:val="333333"/>
          <w:shd w:val="clear" w:color="auto" w:fill="FFFFFF"/>
        </w:rPr>
        <w:t xml:space="preserve"> </w:t>
      </w:r>
      <w:r w:rsidRPr="00C37A54">
        <w:rPr>
          <w:rFonts w:ascii="Verdana" w:hAnsi="Verdana"/>
          <w:color w:val="333333"/>
          <w:shd w:val="clear" w:color="auto" w:fill="FFFFFF"/>
        </w:rPr>
        <w:t>unmöglich gemacht oder ernsthaft beeinträchtigt würde</w:t>
      </w:r>
      <w:r>
        <w:rPr>
          <w:rFonts w:ascii="Verdana" w:hAnsi="Verdana"/>
          <w:color w:val="333333"/>
          <w:shd w:val="clear" w:color="auto" w:fill="FFFFFF"/>
        </w:rPr>
        <w:t xml:space="preserve"> </w:t>
      </w:r>
      <w:r w:rsidRPr="0023172F">
        <w:rPr>
          <w:rFonts w:ascii="Verdana" w:hAnsi="Verdana"/>
          <w:i/>
          <w:color w:val="333333"/>
          <w:sz w:val="16"/>
          <w:shd w:val="clear" w:color="auto" w:fill="FFFFFF"/>
        </w:rPr>
        <w:t>[Die Rechteeinschränkung ist</w:t>
      </w:r>
      <w:r>
        <w:rPr>
          <w:rFonts w:ascii="Verdana" w:hAnsi="Verdana"/>
          <w:i/>
          <w:color w:val="333333"/>
          <w:sz w:val="16"/>
          <w:shd w:val="clear" w:color="auto" w:fill="FFFFFF"/>
        </w:rPr>
        <w:t xml:space="preserve"> </w:t>
      </w:r>
      <w:r w:rsidRPr="0023172F">
        <w:rPr>
          <w:rFonts w:ascii="Verdana" w:hAnsi="Verdana"/>
          <w:i/>
          <w:color w:val="333333"/>
          <w:sz w:val="16"/>
          <w:shd w:val="clear" w:color="auto" w:fill="FFFFFF"/>
        </w:rPr>
        <w:t>– dem Prüfplan entsprechend - möglichst konkret zu begründen, z.B. Aufrechterhaltung der Verblindung]</w:t>
      </w:r>
      <w:r w:rsidRPr="00C37A54">
        <w:rPr>
          <w:rFonts w:ascii="Verdana" w:hAnsi="Verdana"/>
          <w:color w:val="333333"/>
          <w:shd w:val="clear" w:color="auto" w:fill="FFFFFF"/>
        </w:rPr>
        <w:t>.</w:t>
      </w:r>
    </w:p>
    <w:p w14:paraId="48C1503C" w14:textId="77777777" w:rsidR="00515E92" w:rsidRPr="000E35B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B2FE04B" w14:textId="77777777" w:rsidR="00515E92" w:rsidRPr="00D67557"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b/>
          <w:spacing w:val="-3"/>
        </w:rPr>
      </w:pPr>
      <w:r w:rsidRPr="00D43895">
        <w:rPr>
          <w:rFonts w:ascii="Verdana" w:hAnsi="Verdana" w:cs="Arial"/>
          <w:b/>
          <w:spacing w:val="-3"/>
        </w:rPr>
        <w:t>Wahrnehmung Ihrer Rechte</w:t>
      </w:r>
    </w:p>
    <w:p w14:paraId="36BC7690" w14:textId="060DCC7D" w:rsidR="00515E92"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r w:rsidRPr="001D0A09">
        <w:rPr>
          <w:rFonts w:ascii="Verdana" w:hAnsi="Verdana" w:cs="Arial"/>
          <w:spacing w:val="-3"/>
        </w:rPr>
        <w:t xml:space="preserve">Wollen Sie von </w:t>
      </w:r>
      <w:r>
        <w:rPr>
          <w:rFonts w:ascii="Verdana" w:hAnsi="Verdana" w:cs="Arial"/>
          <w:spacing w:val="-3"/>
        </w:rPr>
        <w:t>einem oder mehreren der</w:t>
      </w:r>
      <w:r w:rsidRPr="001D0A09">
        <w:rPr>
          <w:rFonts w:ascii="Verdana" w:hAnsi="Verdana" w:cs="Arial"/>
          <w:spacing w:val="-3"/>
        </w:rPr>
        <w:t xml:space="preserve"> genannten Rechte Gebrauch machen, kontaktieren Sie bitte Ihren </w:t>
      </w:r>
      <w:r w:rsidRPr="00E816A3">
        <w:rPr>
          <w:rFonts w:ascii="Verdana" w:hAnsi="Verdana" w:cs="Arial"/>
          <w:spacing w:val="-3"/>
        </w:rPr>
        <w:t>Prüf</w:t>
      </w:r>
      <w:r>
        <w:rPr>
          <w:rFonts w:ascii="Verdana" w:hAnsi="Verdana" w:cs="Arial"/>
          <w:spacing w:val="-3"/>
        </w:rPr>
        <w:t>er</w:t>
      </w:r>
      <w:r w:rsidRPr="001D0A09">
        <w:rPr>
          <w:rFonts w:ascii="Verdana" w:hAnsi="Verdana" w:cs="Arial"/>
          <w:spacing w:val="-3"/>
        </w:rPr>
        <w:t>. Bei Anliegen zur Datenverarbeitung und zur Einhaltung der datenschutzrechtlichen Anforderungen können Sie sich auch an folgende Datenschutzbeauftragte wenden:</w:t>
      </w:r>
    </w:p>
    <w:p w14:paraId="771D3991" w14:textId="77777777" w:rsidR="00515E92" w:rsidRPr="001D0A09"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rPr>
      </w:pPr>
    </w:p>
    <w:p w14:paraId="373665EA" w14:textId="77777777" w:rsidR="00515E92" w:rsidRPr="00713D7F"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1D0A09">
        <w:rPr>
          <w:rFonts w:ascii="Verdana" w:hAnsi="Verdana" w:cs="Arial"/>
          <w:spacing w:val="-3"/>
        </w:rPr>
        <w:t>Datenschutzbe</w:t>
      </w:r>
      <w:r>
        <w:rPr>
          <w:rFonts w:ascii="Verdana" w:hAnsi="Verdana" w:cs="Arial"/>
          <w:spacing w:val="-3"/>
        </w:rPr>
        <w:t xml:space="preserve">auftragter des Prüfzentrums: </w:t>
      </w:r>
      <w:r w:rsidRPr="00713D7F">
        <w:rPr>
          <w:rFonts w:ascii="Verdana" w:hAnsi="Verdana"/>
          <w:i/>
          <w:spacing w:val="-3"/>
          <w:sz w:val="16"/>
        </w:rPr>
        <w:t>[</w:t>
      </w:r>
      <w:r w:rsidRPr="0023172F">
        <w:rPr>
          <w:rFonts w:ascii="Verdana" w:hAnsi="Verdana" w:cs="Arial"/>
          <w:i/>
          <w:spacing w:val="-3"/>
          <w:sz w:val="16"/>
        </w:rPr>
        <w:t>Kontaktdaten einfügen</w:t>
      </w:r>
      <w:r w:rsidRPr="00713D7F">
        <w:rPr>
          <w:rFonts w:ascii="Verdana" w:hAnsi="Verdana"/>
          <w:i/>
          <w:spacing w:val="-3"/>
          <w:sz w:val="16"/>
        </w:rPr>
        <w:t>]</w:t>
      </w:r>
    </w:p>
    <w:p w14:paraId="3CF08DC3" w14:textId="77777777" w:rsidR="00515E92" w:rsidRPr="001D0A09"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i/>
          <w:spacing w:val="-3"/>
          <w:sz w:val="16"/>
        </w:rPr>
      </w:pPr>
      <w:r w:rsidRPr="001D0A09">
        <w:rPr>
          <w:rFonts w:ascii="Verdana" w:hAnsi="Verdana" w:cs="Arial"/>
          <w:spacing w:val="-3"/>
        </w:rPr>
        <w:t>Datenschutzbeauftragter des Sponsors:</w:t>
      </w:r>
      <w:r>
        <w:rPr>
          <w:rFonts w:ascii="Verdana" w:hAnsi="Verdana" w:cs="Arial"/>
          <w:spacing w:val="-3"/>
        </w:rPr>
        <w:t xml:space="preserve"> </w:t>
      </w:r>
      <w:r>
        <w:rPr>
          <w:rFonts w:ascii="Verdana" w:hAnsi="Verdana" w:cs="Arial"/>
          <w:i/>
          <w:spacing w:val="-3"/>
          <w:sz w:val="16"/>
        </w:rPr>
        <w:t>[</w:t>
      </w:r>
      <w:r w:rsidRPr="001D0A09">
        <w:rPr>
          <w:rFonts w:ascii="Verdana" w:hAnsi="Verdana" w:cs="Arial"/>
          <w:i/>
          <w:spacing w:val="-3"/>
          <w:sz w:val="16"/>
        </w:rPr>
        <w:t>Kontaktdaten einfügen</w:t>
      </w:r>
      <w:r>
        <w:rPr>
          <w:rFonts w:ascii="Verdana" w:hAnsi="Verdana" w:cs="Arial"/>
          <w:i/>
          <w:spacing w:val="-3"/>
          <w:sz w:val="16"/>
        </w:rPr>
        <w:t>]</w:t>
      </w:r>
    </w:p>
    <w:p w14:paraId="737B3DD0"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59FF5BCF"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r w:rsidRPr="009742AA">
        <w:rPr>
          <w:rFonts w:ascii="Verdana" w:hAnsi="Verdana" w:cs="Arial"/>
          <w:spacing w:val="-3"/>
          <w:szCs w:val="24"/>
        </w:rPr>
        <w:t xml:space="preserve">Sie haben grundsätzlich auch das Recht jederzeit den Sponsor selbst zu kontaktieren. Bitte wenden Sie sich jedoch im Regelfall an den Prüfer bzw. den Datenschutzbeauftragten Ihres Prüfzentrums, da aufgrund der Pseudonymisierung nur hier Ihre Identität bekannt ist und damit sinnvollerweise weitere Schritte unternommen werden können, bzw. eine unbeabsichtigte Identifikation Ihrer Person durch den Sponsor vermieden werden kann. </w:t>
      </w:r>
    </w:p>
    <w:p w14:paraId="3471E8CB" w14:textId="77777777" w:rsidR="00515E92" w:rsidRPr="009742AA"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s="Arial"/>
          <w:spacing w:val="-3"/>
          <w:szCs w:val="24"/>
        </w:rPr>
      </w:pPr>
    </w:p>
    <w:p w14:paraId="10FC905C" w14:textId="77777777" w:rsidR="00515E92" w:rsidRPr="009742AA" w:rsidRDefault="00515E92" w:rsidP="009742AA">
      <w:pPr>
        <w:pStyle w:val="Default"/>
        <w:spacing w:before="120" w:after="120" w:line="276" w:lineRule="auto"/>
        <w:jc w:val="both"/>
        <w:rPr>
          <w:rFonts w:ascii="Verdana" w:hAnsi="Verdana"/>
        </w:rPr>
      </w:pPr>
      <w:r w:rsidRPr="009742AA">
        <w:rPr>
          <w:rFonts w:ascii="Verdana" w:hAnsi="Verdana"/>
        </w:rPr>
        <w:t xml:space="preserve">Sie haben außerdem ein Beschwerderecht bei einer Datenschutzaufsichtsbehörde. Sollten Sie Bedenken hinsichtlich des Umgangs mit Ihren personenbezogenen Daten haben, können Sie sich an folgende Stellen wenden: </w:t>
      </w:r>
    </w:p>
    <w:p w14:paraId="443AE061" w14:textId="77777777" w:rsidR="00515E92" w:rsidRPr="009742AA" w:rsidRDefault="00515E92" w:rsidP="009742AA">
      <w:pPr>
        <w:pStyle w:val="Default"/>
        <w:spacing w:before="120" w:after="120" w:line="276" w:lineRule="auto"/>
        <w:jc w:val="both"/>
        <w:rPr>
          <w:rFonts w:ascii="Verdana" w:hAnsi="Verdana"/>
        </w:rPr>
      </w:pPr>
    </w:p>
    <w:p w14:paraId="21BEC39B" w14:textId="77777777" w:rsidR="00515E92" w:rsidRPr="00713D7F" w:rsidDel="00B8694D"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Datenschutzaufsichtsbehörde des Bundeslandes, in dem Ihr Prüfzentrum liegt: </w:t>
      </w:r>
      <w:r w:rsidRPr="00713D7F" w:rsidDel="00B8694D">
        <w:rPr>
          <w:rFonts w:ascii="Verdana" w:hAnsi="Verdana"/>
          <w:i/>
          <w:spacing w:val="-3"/>
          <w:sz w:val="16"/>
        </w:rPr>
        <w:t>[</w:t>
      </w:r>
      <w:r w:rsidRPr="0023172F" w:rsidDel="00B8694D">
        <w:rPr>
          <w:rFonts w:ascii="Verdana" w:hAnsi="Verdana"/>
          <w:i/>
          <w:spacing w:val="-3"/>
          <w:sz w:val="16"/>
        </w:rPr>
        <w:t>Kontaktdaten einfügen</w:t>
      </w:r>
      <w:r w:rsidRPr="00713D7F" w:rsidDel="00B8694D">
        <w:rPr>
          <w:rFonts w:ascii="Verdana" w:hAnsi="Verdana"/>
          <w:i/>
          <w:spacing w:val="-3"/>
          <w:sz w:val="16"/>
        </w:rPr>
        <w:t>]</w:t>
      </w:r>
    </w:p>
    <w:p w14:paraId="2E62C709" w14:textId="77777777" w:rsidR="00515E92" w:rsidRDefault="00515E92" w:rsidP="00DF369D">
      <w:pPr>
        <w:pStyle w:val="Default"/>
        <w:jc w:val="both"/>
        <w:rPr>
          <w:rFonts w:ascii="Verdana" w:hAnsi="Verdana"/>
          <w:sz w:val="20"/>
          <w:szCs w:val="20"/>
        </w:rPr>
      </w:pPr>
    </w:p>
    <w:p w14:paraId="1E7A60D0" w14:textId="77777777" w:rsidR="00515E92" w:rsidRPr="00713D7F" w:rsidRDefault="00515E92" w:rsidP="009742AA">
      <w:pPr>
        <w:pStyle w:val="Default"/>
        <w:spacing w:before="120" w:after="120" w:line="276" w:lineRule="auto"/>
        <w:jc w:val="both"/>
        <w:rPr>
          <w:rFonts w:ascii="Verdana" w:hAnsi="Verdana"/>
          <w:i/>
          <w:spacing w:val="-3"/>
        </w:rPr>
      </w:pPr>
      <w:r w:rsidRPr="009742AA">
        <w:rPr>
          <w:rFonts w:ascii="Verdana" w:hAnsi="Verdana"/>
        </w:rPr>
        <w:t xml:space="preserve">Für den Sponsor bzw. dessen Vertreter innerhalb der EU zuständige Datenschutzaufsichtsbehörde: </w:t>
      </w:r>
      <w:r w:rsidRPr="00713D7F">
        <w:rPr>
          <w:rFonts w:ascii="Verdana" w:hAnsi="Verdana"/>
          <w:i/>
          <w:spacing w:val="-3"/>
          <w:sz w:val="16"/>
        </w:rPr>
        <w:t>[</w:t>
      </w:r>
      <w:r w:rsidRPr="0023172F">
        <w:rPr>
          <w:rFonts w:ascii="Verdana" w:hAnsi="Verdana"/>
          <w:i/>
          <w:spacing w:val="-3"/>
          <w:sz w:val="16"/>
        </w:rPr>
        <w:t>Kontaktdaten einfügen</w:t>
      </w:r>
      <w:r w:rsidRPr="00713D7F">
        <w:rPr>
          <w:rFonts w:ascii="Verdana" w:hAnsi="Verdana"/>
          <w:i/>
          <w:spacing w:val="-3"/>
          <w:sz w:val="16"/>
        </w:rPr>
        <w:t>]</w:t>
      </w:r>
    </w:p>
    <w:p w14:paraId="57E0DC69"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p>
    <w:p w14:paraId="6874819B"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r>
        <w:rPr>
          <w:rFonts w:ascii="Verdana" w:hAnsi="Verdana"/>
          <w:iCs/>
          <w:spacing w:val="-3"/>
        </w:rPr>
        <w:t xml:space="preserve">Eine Liste aller in Deutschland und der Europäischen Union zuständigen </w:t>
      </w:r>
      <w:r>
        <w:rPr>
          <w:rFonts w:ascii="Verdana" w:hAnsi="Verdana"/>
        </w:rPr>
        <w:t>Datenschutzaufsichtsbehörde</w:t>
      </w:r>
      <w:r w:rsidRPr="002B3455">
        <w:rPr>
          <w:rFonts w:ascii="Verdana" w:hAnsi="Verdana"/>
        </w:rPr>
        <w:t xml:space="preserve">n </w:t>
      </w:r>
      <w:r>
        <w:rPr>
          <w:rFonts w:ascii="Verdana" w:hAnsi="Verdana"/>
        </w:rPr>
        <w:t>finden Sie hier:</w:t>
      </w:r>
    </w:p>
    <w:p w14:paraId="589D12DD" w14:textId="77777777" w:rsidR="00515E92" w:rsidRDefault="00D520CB"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Cs/>
          <w:spacing w:val="-3"/>
        </w:rPr>
      </w:pPr>
      <w:hyperlink r:id="rId10" w:history="1">
        <w:r w:rsidR="00515E92" w:rsidRPr="00C56849">
          <w:rPr>
            <w:rStyle w:val="Hyperlink"/>
            <w:rFonts w:ascii="Arial" w:hAnsi="Arial" w:cs="Arial"/>
            <w:spacing w:val="-3"/>
            <w:sz w:val="22"/>
          </w:rPr>
          <w:t>https://www.bfdi.bund.de/DE/Infothek/Anschriften_Links/anschriften_links-node.html</w:t>
        </w:r>
      </w:hyperlink>
    </w:p>
    <w:p w14:paraId="1CE99648" w14:textId="77777777" w:rsidR="00515E92" w:rsidRPr="001F684C"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8371482" w14:textId="77777777" w:rsidR="00515E92" w:rsidRPr="00B16D08" w:rsidRDefault="00515E92" w:rsidP="009742AA">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iCs/>
          <w:spacing w:val="-3"/>
        </w:rPr>
      </w:pPr>
      <w:r w:rsidRPr="00B16D08">
        <w:rPr>
          <w:rFonts w:ascii="Verdana" w:hAnsi="Verdana"/>
          <w:b/>
          <w:iCs/>
          <w:spacing w:val="-3"/>
        </w:rPr>
        <w:t>Dauer der Speicherung der Daten:</w:t>
      </w:r>
    </w:p>
    <w:p w14:paraId="041A9C97"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w:t>
      </w:r>
      <w:r w:rsidRPr="00A8583A">
        <w:rPr>
          <w:rFonts w:ascii="Verdana" w:hAnsi="Verdana"/>
          <w:i/>
          <w:spacing w:val="-3"/>
          <w:sz w:val="16"/>
        </w:rPr>
        <w:t xml:space="preserve">bei </w:t>
      </w:r>
      <w:r>
        <w:rPr>
          <w:rFonts w:ascii="Verdana" w:hAnsi="Verdana"/>
          <w:i/>
          <w:spacing w:val="-3"/>
          <w:sz w:val="16"/>
        </w:rPr>
        <w:t>gleicher</w:t>
      </w:r>
      <w:r w:rsidRPr="00A8583A">
        <w:rPr>
          <w:rFonts w:ascii="Verdana" w:hAnsi="Verdana"/>
          <w:i/>
          <w:spacing w:val="-3"/>
          <w:sz w:val="16"/>
        </w:rPr>
        <w:t xml:space="preserve"> Speicherdauer bei Prüfstelle und Sponsor</w:t>
      </w:r>
      <w:r>
        <w:rPr>
          <w:rFonts w:ascii="Verdana" w:hAnsi="Verdana"/>
          <w:i/>
          <w:spacing w:val="-3"/>
          <w:sz w:val="16"/>
        </w:rPr>
        <w:t>]</w:t>
      </w:r>
    </w:p>
    <w:p w14:paraId="0BF60CC6" w14:textId="77777777" w:rsidR="00515E92" w:rsidRPr="00A70A7F" w:rsidRDefault="00515E92" w:rsidP="00D33485">
      <w:pPr>
        <w:rPr>
          <w:rFonts w:ascii="Verdana" w:hAnsi="Verdana"/>
          <w:color w:val="70AD47"/>
          <w:szCs w:val="24"/>
        </w:rPr>
      </w:pPr>
      <w:r w:rsidRPr="00A70A7F">
        <w:t xml:space="preserve">Die erhobenen Daten sind vom Sponsor auf Grund der Vorgaben in Anhang XV Kapitel III Abschnitt 3 der Verordnung (EU) 2017/745 über einen Zeitraum von mindestens zehn Jahren nach Beendigung der klinischen Prüfung mit dem betreffenden Produkt oder — falls das Produkt anschließend in Verkehr gebracht wird — mindestens zehn Jahren nach dem Inverkehrbringen des letzten Produkts aufzubewahren. Bei implantierbaren Produkten beträgt dieser Zeitraum mindestens 15 Jahre. </w:t>
      </w:r>
    </w:p>
    <w:p w14:paraId="7954B914" w14:textId="77777777" w:rsidR="00515E92" w:rsidRPr="00584671"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4"/>
          <w:highlight w:val="yellow"/>
        </w:rPr>
      </w:pPr>
    </w:p>
    <w:p w14:paraId="424D3A76" w14:textId="77777777" w:rsidR="00515E92" w:rsidRPr="00584671"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zCs w:val="24"/>
          <w:highlight w:val="yellow"/>
        </w:rPr>
      </w:pPr>
    </w:p>
    <w:p w14:paraId="27C8A6FF" w14:textId="77777777" w:rsidR="00515E92" w:rsidRPr="00696884" w:rsidRDefault="00515E92" w:rsidP="009742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rsidRPr="00A70A7F">
        <w:rPr>
          <w:rFonts w:ascii="Verdana" w:hAnsi="Verdana"/>
        </w:rPr>
        <w:t>Danach werden Ihre personenbezogenen Daten gelöscht.</w:t>
      </w:r>
    </w:p>
    <w:p w14:paraId="57BB4E37" w14:textId="77777777" w:rsidR="00515E92" w:rsidRPr="00A8583A" w:rsidRDefault="00515E92" w:rsidP="00470E3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Pr>
          <w:rFonts w:ascii="Verdana" w:hAnsi="Verdana"/>
          <w:i/>
          <w:spacing w:val="-3"/>
          <w:sz w:val="16"/>
        </w:rPr>
        <w:t>[Regelfall ist die Löschung. Ggf. hier abweichendes Vorgehen im Einklang mit der DSGVO beschreiben.]</w:t>
      </w:r>
    </w:p>
    <w:p w14:paraId="47B47C0E"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72080A63" w14:textId="77777777" w:rsidR="00515E92" w:rsidRPr="00A8583A"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rPr>
      </w:pPr>
      <w:r w:rsidRPr="00A70A7F">
        <w:rPr>
          <w:rFonts w:ascii="Verdana" w:hAnsi="Verdana"/>
          <w:i/>
          <w:spacing w:val="-3"/>
          <w:sz w:val="16"/>
        </w:rPr>
        <w:t>[bei abweichender Speicherdauer bei Prüfstelle und Sponsor]</w:t>
      </w:r>
    </w:p>
    <w:p w14:paraId="398367FC"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Die erhobenen</w:t>
      </w:r>
      <w:r w:rsidRPr="00696884">
        <w:rPr>
          <w:rFonts w:ascii="Verdana" w:hAnsi="Verdana"/>
        </w:rPr>
        <w:t xml:space="preserve"> Daten werden </w:t>
      </w:r>
      <w:r>
        <w:rPr>
          <w:rFonts w:ascii="Verdana" w:hAnsi="Verdana"/>
        </w:rPr>
        <w:t>von</w:t>
      </w:r>
      <w:r w:rsidRPr="00696884">
        <w:rPr>
          <w:rFonts w:ascii="Verdana" w:hAnsi="Verdana"/>
        </w:rPr>
        <w:t xml:space="preserve"> der Prüfstelle und dem Sponsor für die Dauer von </w:t>
      </w:r>
      <w:r>
        <w:rPr>
          <w:rFonts w:ascii="Verdana" w:hAnsi="Verdana"/>
          <w:i/>
          <w:sz w:val="16"/>
        </w:rPr>
        <w:t>[</w:t>
      </w:r>
      <w:r w:rsidRPr="00A8583A">
        <w:rPr>
          <w:rFonts w:ascii="Verdana" w:hAnsi="Verdana"/>
          <w:i/>
          <w:sz w:val="16"/>
        </w:rPr>
        <w:t>XX</w:t>
      </w:r>
      <w:r>
        <w:rPr>
          <w:rFonts w:ascii="Verdana" w:hAnsi="Verdana"/>
          <w:i/>
          <w:sz w:val="16"/>
        </w:rPr>
        <w:t>]</w:t>
      </w:r>
      <w:r w:rsidRPr="00A8583A">
        <w:rPr>
          <w:rFonts w:ascii="Verdana" w:hAnsi="Verdana"/>
          <w:sz w:val="16"/>
        </w:rPr>
        <w:t xml:space="preserve"> </w:t>
      </w:r>
      <w:r w:rsidRPr="00696884">
        <w:rPr>
          <w:rFonts w:ascii="Verdana" w:hAnsi="Verdana"/>
        </w:rPr>
        <w:t>Jahren nach Beendigung oder Abbruch der klinischen Prüfung gespeichert.</w:t>
      </w:r>
      <w:r>
        <w:rPr>
          <w:rFonts w:ascii="Verdana" w:hAnsi="Verdana"/>
        </w:rPr>
        <w:t xml:space="preserve"> </w:t>
      </w:r>
      <w:r w:rsidRPr="0023172F">
        <w:rPr>
          <w:rFonts w:ascii="Verdana" w:hAnsi="Verdana"/>
          <w:i/>
          <w:sz w:val="16"/>
          <w:szCs w:val="16"/>
        </w:rPr>
        <w:t>[</w:t>
      </w:r>
      <w:r w:rsidRPr="0023172F">
        <w:rPr>
          <w:rFonts w:ascii="Verdana" w:hAnsi="Verdana"/>
          <w:i/>
          <w:spacing w:val="-3"/>
          <w:sz w:val="16"/>
          <w:szCs w:val="16"/>
        </w:rPr>
        <w:t>ohne zukünftige Verwendung:</w:t>
      </w:r>
      <w:r w:rsidRPr="00B033FF">
        <w:rPr>
          <w:rFonts w:ascii="Verdana" w:hAnsi="Verdana"/>
          <w:i/>
          <w:spacing w:val="-3"/>
          <w:sz w:val="16"/>
          <w:szCs w:val="16"/>
        </w:rPr>
        <w:t>]</w:t>
      </w:r>
      <w:r>
        <w:rPr>
          <w:rFonts w:ascii="Verdana" w:hAnsi="Verdana"/>
        </w:rPr>
        <w:t xml:space="preserve"> Danach werden Ihre personenbezogenen Daten inkl. der Sie identifizierenden Merkmale an der Prüfstelle gelöscht. Dadurch kann eine Re-Identifikation Ihrer Person weitestgehend ausgeschlossen werden. Der Sponsor speichert die bei ihm in dieser Form noch vorhandenen Daten bis zu </w:t>
      </w:r>
      <w:r w:rsidRPr="00D44E58">
        <w:rPr>
          <w:rFonts w:ascii="Verdana" w:hAnsi="Verdana"/>
          <w:i/>
          <w:szCs w:val="24"/>
        </w:rPr>
        <w:t>[</w:t>
      </w:r>
      <w:r>
        <w:rPr>
          <w:rFonts w:ascii="Verdana" w:hAnsi="Verdana"/>
          <w:i/>
          <w:szCs w:val="24"/>
        </w:rPr>
        <w:t>XX</w:t>
      </w:r>
      <w:r w:rsidRPr="00D44E58">
        <w:rPr>
          <w:rFonts w:ascii="Verdana" w:hAnsi="Verdana"/>
          <w:i/>
          <w:szCs w:val="24"/>
        </w:rPr>
        <w:t>]</w:t>
      </w:r>
      <w:r w:rsidRPr="00A76407">
        <w:rPr>
          <w:rFonts w:ascii="Verdana" w:hAnsi="Verdana"/>
          <w:i/>
          <w:sz w:val="16"/>
        </w:rPr>
        <w:t xml:space="preserve"> </w:t>
      </w:r>
      <w:r>
        <w:rPr>
          <w:rFonts w:ascii="Verdana" w:hAnsi="Verdana"/>
        </w:rPr>
        <w:t xml:space="preserve">Jahre </w:t>
      </w:r>
      <w:r w:rsidRPr="00696884">
        <w:rPr>
          <w:rFonts w:ascii="Verdana" w:hAnsi="Verdana"/>
        </w:rPr>
        <w:t>nach Beendigung oder Abbruch der klinischen Prüfung</w:t>
      </w:r>
      <w:r>
        <w:rPr>
          <w:rFonts w:ascii="Verdana" w:hAnsi="Verdana"/>
        </w:rPr>
        <w:t xml:space="preserve"> aus folgenden Gründen </w:t>
      </w:r>
      <w:r>
        <w:rPr>
          <w:rFonts w:ascii="Verdana" w:hAnsi="Verdana"/>
          <w:i/>
          <w:sz w:val="16"/>
        </w:rPr>
        <w:t>[</w:t>
      </w:r>
      <w:r w:rsidRPr="00A76407">
        <w:rPr>
          <w:rFonts w:ascii="Verdana" w:hAnsi="Verdana"/>
          <w:i/>
          <w:sz w:val="16"/>
        </w:rPr>
        <w:t>Gründe nennen</w:t>
      </w:r>
      <w:r>
        <w:rPr>
          <w:rFonts w:ascii="Verdana" w:hAnsi="Verdana"/>
          <w:i/>
          <w:sz w:val="16"/>
        </w:rPr>
        <w:t>; Cave! Hier angegebene Gründe sollten sich unter die unter Buchstabe b) angegebenen Zwecke subsumieren lassen, andernfalls ist diese Zweckliste entsprechend zu ergänzen]</w:t>
      </w:r>
      <w:r>
        <w:rPr>
          <w:rFonts w:ascii="Verdana" w:hAnsi="Verdana"/>
        </w:rPr>
        <w:t>.</w:t>
      </w:r>
    </w:p>
    <w:p w14:paraId="0138F74E" w14:textId="77777777" w:rsidR="00515E92"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p>
    <w:p w14:paraId="01742D21" w14:textId="77777777" w:rsidR="00515E92" w:rsidRPr="00B16D08" w:rsidRDefault="00515E92" w:rsidP="00D44E58">
      <w:pPr>
        <w:pStyle w:val="Listenabsatz"/>
        <w:numPr>
          <w:ilvl w:val="0"/>
          <w:numId w:val="13"/>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B16D08">
        <w:rPr>
          <w:rFonts w:ascii="Verdana" w:hAnsi="Verdana"/>
          <w:b/>
          <w:spacing w:val="-3"/>
        </w:rPr>
        <w:t>Veröffentlichung</w:t>
      </w:r>
    </w:p>
    <w:p w14:paraId="60F3EA88" w14:textId="77777777" w:rsidR="00515E92" w:rsidRPr="00384C56" w:rsidRDefault="00515E92" w:rsidP="00DF369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2A4215">
        <w:rPr>
          <w:rFonts w:ascii="Verdana" w:hAnsi="Verdana"/>
        </w:rPr>
        <w:t xml:space="preserve">Wissenschaftliche Veröffentlichungen von Ergebnissen erfolgen in einer Form, die keine </w:t>
      </w:r>
      <w:r>
        <w:rPr>
          <w:rFonts w:ascii="Verdana" w:hAnsi="Verdana"/>
        </w:rPr>
        <w:t xml:space="preserve">direkten </w:t>
      </w:r>
      <w:r w:rsidRPr="002A4215">
        <w:rPr>
          <w:rFonts w:ascii="Verdana" w:hAnsi="Verdana"/>
        </w:rPr>
        <w:t xml:space="preserve">Rückschlüsse auf Ihre </w:t>
      </w:r>
      <w:r w:rsidRPr="008A15D8">
        <w:rPr>
          <w:rFonts w:ascii="Verdana" w:hAnsi="Verdana"/>
          <w:color w:val="000000"/>
        </w:rPr>
        <w:t xml:space="preserve">Person zulässt. </w:t>
      </w:r>
    </w:p>
    <w:p w14:paraId="08795ACE" w14:textId="77777777" w:rsidR="00515E92" w:rsidRDefault="00515E92" w:rsidP="0065527B">
      <w:pPr>
        <w:pStyle w:val="Default"/>
        <w:jc w:val="both"/>
        <w:rPr>
          <w:rFonts w:ascii="Verdana" w:hAnsi="Verdana"/>
          <w:spacing w:val="-3"/>
          <w:sz w:val="20"/>
          <w:szCs w:val="20"/>
        </w:rPr>
      </w:pPr>
    </w:p>
    <w:p w14:paraId="329D5193" w14:textId="77777777" w:rsidR="00515E92" w:rsidRDefault="00515E92" w:rsidP="001602ED">
      <w:pPr>
        <w:pStyle w:val="Default"/>
        <w:jc w:val="both"/>
        <w:rPr>
          <w:rFonts w:ascii="Verdana" w:hAnsi="Verdana"/>
          <w:b/>
          <w:spacing w:val="-3"/>
        </w:rPr>
      </w:pPr>
      <w:r>
        <w:rPr>
          <w:rFonts w:ascii="Verdana" w:hAnsi="Verdana"/>
          <w:b/>
          <w:spacing w:val="-3"/>
        </w:rPr>
        <w:t>II. 2</w:t>
      </w:r>
      <w:r w:rsidRPr="00ED63B7">
        <w:rPr>
          <w:rFonts w:ascii="Verdana" w:hAnsi="Verdana"/>
          <w:b/>
          <w:spacing w:val="-3"/>
        </w:rPr>
        <w:t>.</w:t>
      </w:r>
      <w:r>
        <w:rPr>
          <w:rFonts w:ascii="Verdana" w:hAnsi="Verdana"/>
          <w:b/>
          <w:spacing w:val="-3"/>
        </w:rPr>
        <w:t xml:space="preserve"> </w:t>
      </w:r>
      <w:r w:rsidRPr="008A15D8">
        <w:rPr>
          <w:rFonts w:ascii="Verdana" w:hAnsi="Verdana"/>
          <w:b/>
          <w:spacing w:val="-3"/>
        </w:rPr>
        <w:t>Was geschieht mit meinen</w:t>
      </w:r>
      <w:r>
        <w:rPr>
          <w:rFonts w:ascii="Verdana" w:hAnsi="Verdana"/>
          <w:b/>
          <w:spacing w:val="-3"/>
        </w:rPr>
        <w:t xml:space="preserve"> Biomaterialien </w:t>
      </w:r>
      <w:r w:rsidRPr="001602ED">
        <w:rPr>
          <w:rFonts w:ascii="Verdana" w:hAnsi="Verdana"/>
          <w:i/>
          <w:spacing w:val="-3"/>
          <w:sz w:val="16"/>
        </w:rPr>
        <w:t>[falls zutreffend]</w:t>
      </w:r>
    </w:p>
    <w:p w14:paraId="584F4BD8" w14:textId="5A6A8198"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Während dieser klinischen Prüfung wird Ihnen </w:t>
      </w:r>
      <w:r>
        <w:rPr>
          <w:rFonts w:ascii="Verdana" w:hAnsi="Verdana"/>
          <w:spacing w:val="-3"/>
        </w:rPr>
        <w:t>Biomaterial</w:t>
      </w:r>
      <w:r w:rsidRPr="00BA1EA2">
        <w:rPr>
          <w:rFonts w:ascii="Verdana" w:hAnsi="Verdana"/>
          <w:spacing w:val="-3"/>
        </w:rPr>
        <w:t xml:space="preserve"> </w:t>
      </w:r>
      <w:r>
        <w:rPr>
          <w:rFonts w:ascii="Verdana" w:hAnsi="Verdana"/>
          <w:spacing w:val="-3"/>
        </w:rPr>
        <w:t xml:space="preserve">(Blut / Gewebe / etc. </w:t>
      </w:r>
      <w:r>
        <w:rPr>
          <w:rFonts w:ascii="Verdana" w:hAnsi="Verdana"/>
          <w:b/>
          <w:i/>
          <w:spacing w:val="-3"/>
          <w:sz w:val="16"/>
        </w:rPr>
        <w:t>[</w:t>
      </w:r>
      <w:r w:rsidRPr="008A15D8">
        <w:rPr>
          <w:rFonts w:ascii="Verdana" w:hAnsi="Verdana"/>
          <w:b/>
          <w:i/>
          <w:spacing w:val="-3"/>
          <w:sz w:val="16"/>
        </w:rPr>
        <w:t>an die jeweilige Studie anpassen</w:t>
      </w:r>
      <w:r>
        <w:rPr>
          <w:rFonts w:ascii="Verdana" w:hAnsi="Verdana"/>
          <w:b/>
          <w:i/>
          <w:spacing w:val="-3"/>
          <w:sz w:val="16"/>
        </w:rPr>
        <w:t>]</w:t>
      </w:r>
      <w:r w:rsidR="008D659D">
        <w:rPr>
          <w:rFonts w:ascii="Verdana" w:hAnsi="Verdana"/>
          <w:spacing w:val="-3"/>
        </w:rPr>
        <w:t xml:space="preserve">) </w:t>
      </w:r>
      <w:r w:rsidRPr="00BA1EA2">
        <w:rPr>
          <w:rFonts w:ascii="Verdana" w:hAnsi="Verdana"/>
          <w:spacing w:val="-3"/>
        </w:rPr>
        <w:t>entnommen; die Proben werden ebenso wie die Daten in pseudonymisierter Form aufbewahrt</w:t>
      </w:r>
      <w:r>
        <w:rPr>
          <w:rFonts w:ascii="Verdana" w:hAnsi="Verdana"/>
          <w:spacing w:val="-3"/>
        </w:rPr>
        <w:t xml:space="preserve"> (siehe zur Pseudonymisierung oben II. 1. Buchst. a)</w:t>
      </w:r>
      <w:r w:rsidRPr="00BA1EA2">
        <w:rPr>
          <w:rFonts w:ascii="Verdana" w:hAnsi="Verdana"/>
          <w:spacing w:val="-3"/>
        </w:rPr>
        <w:t>.</w:t>
      </w:r>
    </w:p>
    <w:p w14:paraId="751D7655"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651850E" w14:textId="42FA882C"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sidRPr="00D20A9B">
        <w:rPr>
          <w:rFonts w:ascii="Verdana" w:hAnsi="Verdana"/>
        </w:rPr>
        <w:t xml:space="preserve">Die Pseudonymisierung </w:t>
      </w:r>
      <w:r w:rsidRPr="00050031">
        <w:rPr>
          <w:rFonts w:ascii="Verdana" w:hAnsi="Verdana"/>
        </w:rPr>
        <w:t xml:space="preserve">Ihres Biomaterials bietet </w:t>
      </w:r>
      <w:r>
        <w:rPr>
          <w:rFonts w:ascii="Verdana" w:hAnsi="Verdana"/>
        </w:rPr>
        <w:t>allerdings</w:t>
      </w:r>
      <w:r w:rsidRPr="00050031">
        <w:rPr>
          <w:rFonts w:ascii="Verdana" w:hAnsi="Verdana"/>
        </w:rPr>
        <w:t xml:space="preserve"> nicht zwangsläufig den gleichen Schutz wie die Pseudonymisierung </w:t>
      </w:r>
      <w:r>
        <w:rPr>
          <w:rFonts w:ascii="Verdana" w:hAnsi="Verdana"/>
        </w:rPr>
        <w:t>der erhobenen</w:t>
      </w:r>
      <w:r w:rsidRPr="00050031">
        <w:rPr>
          <w:rFonts w:ascii="Verdana" w:hAnsi="Verdana"/>
        </w:rPr>
        <w:t xml:space="preserve"> Daten. Ihr Biomaterial beinhaltet immer Informationen zu Ihrer Erbsubstanz, </w:t>
      </w:r>
      <w:r w:rsidRPr="000A1271">
        <w:rPr>
          <w:rFonts w:ascii="Verdana" w:hAnsi="Verdana"/>
        </w:rPr>
        <w:t>die eine Identifizierung</w:t>
      </w:r>
      <w:r>
        <w:rPr>
          <w:rFonts w:ascii="Verdana" w:hAnsi="Verdana"/>
        </w:rPr>
        <w:t xml:space="preserve"> ermöglichen könnte</w:t>
      </w:r>
      <w:r w:rsidR="008D659D">
        <w:rPr>
          <w:rFonts w:ascii="Verdana" w:hAnsi="Verdana"/>
        </w:rPr>
        <w:t>n</w:t>
      </w:r>
      <w:r w:rsidRPr="00050031">
        <w:rPr>
          <w:rFonts w:ascii="Verdana" w:hAnsi="Verdana"/>
        </w:rPr>
        <w:t xml:space="preserve">. </w:t>
      </w:r>
      <w:r>
        <w:rPr>
          <w:rFonts w:ascii="Verdana" w:hAnsi="Verdana"/>
        </w:rPr>
        <w:t xml:space="preserve">Zudem sind in Ihrem Biomaterial sensible genetische Informationen gespeichert, die </w:t>
      </w:r>
      <w:r w:rsidRPr="00295951">
        <w:rPr>
          <w:rFonts w:ascii="Verdana" w:hAnsi="Verdana"/>
        </w:rPr>
        <w:t xml:space="preserve">etwa </w:t>
      </w:r>
      <w:r w:rsidRPr="00D44E58">
        <w:rPr>
          <w:rFonts w:ascii="Verdana" w:hAnsi="Verdana"/>
        </w:rPr>
        <w:t xml:space="preserve">Aussagen zu Verwandtschaftsbeziehungen oder auch Erbkrankheiten zulassen. </w:t>
      </w:r>
      <w:r w:rsidRPr="00050031">
        <w:rPr>
          <w:rFonts w:ascii="Verdana" w:hAnsi="Verdana"/>
        </w:rPr>
        <w:t xml:space="preserve">Ein </w:t>
      </w:r>
      <w:r>
        <w:rPr>
          <w:rFonts w:ascii="Verdana" w:hAnsi="Verdana"/>
        </w:rPr>
        <w:t>Identifizierungsrisiko</w:t>
      </w:r>
      <w:r w:rsidRPr="00050031">
        <w:rPr>
          <w:rFonts w:ascii="Verdana" w:hAnsi="Verdana"/>
        </w:rPr>
        <w:t xml:space="preserve"> lässt sich nicht völlig ausschließen und steigt, je mehr Daten miteinander verknüpft werden können,</w:t>
      </w:r>
      <w:r w:rsidRPr="00D44E58">
        <w:rPr>
          <w:rFonts w:ascii="Verdana" w:hAnsi="Verdana"/>
        </w:rPr>
        <w:t xml:space="preserve"> [</w:t>
      </w:r>
      <w:r w:rsidRPr="0047064F">
        <w:rPr>
          <w:rFonts w:ascii="Verdana" w:hAnsi="Verdana"/>
          <w:i/>
          <w:sz w:val="16"/>
        </w:rPr>
        <w:t>sofern erforderlich</w:t>
      </w:r>
      <w:r>
        <w:rPr>
          <w:rFonts w:ascii="Verdana" w:hAnsi="Verdana"/>
          <w:i/>
          <w:sz w:val="16"/>
        </w:rPr>
        <w:t>]</w:t>
      </w:r>
      <w:r>
        <w:rPr>
          <w:rFonts w:ascii="Verdana" w:hAnsi="Verdana"/>
        </w:rPr>
        <w:t xml:space="preserve"> z.B.</w:t>
      </w:r>
      <w:r w:rsidRPr="00050031">
        <w:rPr>
          <w:rFonts w:ascii="Verdana" w:hAnsi="Verdana"/>
        </w:rPr>
        <w:t xml:space="preserve"> dann, wenn Sie selbst (z.B. zur Ahnenforschung) genetische Daten im Internet veröffentlichen.</w:t>
      </w:r>
      <w:r>
        <w:rPr>
          <w:rFonts w:ascii="Verdana" w:hAnsi="Verdana"/>
        </w:rPr>
        <w:t xml:space="preserve"> </w:t>
      </w:r>
    </w:p>
    <w:p w14:paraId="006A2C67"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04361562" w14:textId="77777777" w:rsidR="00515E92" w:rsidRPr="00023ADB"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color w:val="000000"/>
        </w:rPr>
      </w:pPr>
      <w:r w:rsidRPr="00023ADB">
        <w:rPr>
          <w:rFonts w:ascii="Verdana" w:hAnsi="Verdana"/>
          <w:b/>
          <w:color w:val="000000"/>
        </w:rPr>
        <w:t>Da somit aus Ihren Biomaterialien Informationen gewonnen werden können, gelten die oben unter II. 1. genannten datenschutzrechtlichen Aspekte entsprechend auch für Ihre Biomaterialien.</w:t>
      </w:r>
    </w:p>
    <w:p w14:paraId="29DEF94A" w14:textId="77777777" w:rsidR="00515E9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A0E630E" w14:textId="77777777" w:rsidR="00515E92" w:rsidRPr="00BA1EA2" w:rsidRDefault="00515E92" w:rsidP="002508DF">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120" w:after="120" w:line="276" w:lineRule="auto"/>
        <w:ind w:left="426" w:hanging="426"/>
        <w:jc w:val="both"/>
        <w:rPr>
          <w:rFonts w:ascii="Verdana" w:hAnsi="Verdana"/>
          <w:b/>
          <w:spacing w:val="-3"/>
        </w:rPr>
      </w:pPr>
      <w:r>
        <w:rPr>
          <w:rFonts w:ascii="Verdana" w:hAnsi="Verdana"/>
          <w:b/>
          <w:spacing w:val="-3"/>
        </w:rPr>
        <w:t>Verwendung Ihrer Biomaterialien</w:t>
      </w:r>
    </w:p>
    <w:p w14:paraId="44FB0277" w14:textId="77777777" w:rsidR="00515E92" w:rsidRPr="00BA1EA2" w:rsidRDefault="00515E92" w:rsidP="00D44E5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6C9A6073" w14:textId="620C3CC4"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Ihre Biomaterialien</w:t>
      </w:r>
      <w:r w:rsidRPr="00BA1EA2">
        <w:rPr>
          <w:rFonts w:ascii="Verdana" w:hAnsi="Verdana"/>
          <w:spacing w:val="-3"/>
        </w:rPr>
        <w:t xml:space="preserve"> werden für diese klinische Prüfung, möglicherweise aber auch für weitere Fragestellungen im Zusammenhang mit </w:t>
      </w:r>
      <w:r w:rsidRPr="00D70066">
        <w:rPr>
          <w:rFonts w:ascii="Verdana" w:hAnsi="Verdana"/>
          <w:i/>
          <w:spacing w:val="-3"/>
          <w:sz w:val="16"/>
        </w:rPr>
        <w:t>[</w:t>
      </w:r>
      <w:r>
        <w:rPr>
          <w:rFonts w:ascii="Verdana" w:hAnsi="Verdana"/>
          <w:i/>
          <w:spacing w:val="-3"/>
          <w:sz w:val="16"/>
        </w:rPr>
        <w:t>Prüfprodukt</w:t>
      </w:r>
      <w:r w:rsidRPr="00D70066">
        <w:rPr>
          <w:rFonts w:ascii="Verdana" w:hAnsi="Verdana"/>
          <w:i/>
          <w:spacing w:val="-3"/>
          <w:sz w:val="16"/>
        </w:rPr>
        <w:t xml:space="preserve"> der Hauptstudie]</w:t>
      </w:r>
      <w:r w:rsidRPr="005F2BCE">
        <w:rPr>
          <w:rFonts w:ascii="Verdana" w:hAnsi="Verdana"/>
          <w:spacing w:val="-3"/>
        </w:rPr>
        <w:t xml:space="preserve"> </w:t>
      </w:r>
      <w:r w:rsidRPr="00BA1EA2">
        <w:rPr>
          <w:rFonts w:ascii="Verdana" w:hAnsi="Verdana"/>
          <w:spacing w:val="-3"/>
        </w:rPr>
        <w:t xml:space="preserve">verwendet. Mit solchen weitergehenden Untersuchungen sollen Fragen geklärt werden, die sich </w:t>
      </w:r>
      <w:r>
        <w:rPr>
          <w:rFonts w:ascii="Verdana" w:hAnsi="Verdana"/>
          <w:spacing w:val="-3"/>
        </w:rPr>
        <w:t xml:space="preserve">z.B. </w:t>
      </w:r>
      <w:r w:rsidRPr="00BA1EA2">
        <w:rPr>
          <w:rFonts w:ascii="Verdana" w:hAnsi="Verdana"/>
          <w:spacing w:val="-3"/>
        </w:rPr>
        <w:t xml:space="preserve">noch im weiteren Verfahren der </w:t>
      </w:r>
      <w:r>
        <w:rPr>
          <w:rFonts w:ascii="Verdana" w:hAnsi="Verdana"/>
          <w:spacing w:val="-3"/>
        </w:rPr>
        <w:t>Konformitätsbewertung</w:t>
      </w:r>
      <w:r w:rsidRPr="00BA1EA2">
        <w:rPr>
          <w:rFonts w:ascii="Verdana" w:hAnsi="Verdana"/>
          <w:spacing w:val="-3"/>
        </w:rPr>
        <w:t xml:space="preserve"> stellen können.</w:t>
      </w:r>
      <w:r w:rsidRPr="00384C56">
        <w:rPr>
          <w:rFonts w:ascii="Verdana" w:hAnsi="Verdana"/>
          <w:i/>
          <w:spacing w:val="-3"/>
          <w:sz w:val="16"/>
        </w:rPr>
        <w:t xml:space="preserve"> </w:t>
      </w:r>
      <w:r>
        <w:rPr>
          <w:rFonts w:ascii="Verdana" w:hAnsi="Verdana"/>
          <w:i/>
          <w:spacing w:val="-3"/>
          <w:sz w:val="16"/>
        </w:rPr>
        <w:t>[</w:t>
      </w:r>
      <w:r w:rsidRPr="00D864B0">
        <w:rPr>
          <w:rFonts w:ascii="Verdana" w:hAnsi="Verdana"/>
          <w:i/>
          <w:spacing w:val="-3"/>
          <w:sz w:val="16"/>
        </w:rPr>
        <w:t xml:space="preserve">weitere Sekundärzwecke im unmittelbaren Zusammenhang mit der </w:t>
      </w:r>
      <w:r>
        <w:rPr>
          <w:rFonts w:ascii="Verdana" w:hAnsi="Verdana"/>
          <w:i/>
          <w:spacing w:val="-3"/>
          <w:sz w:val="16"/>
        </w:rPr>
        <w:t>k</w:t>
      </w:r>
      <w:r w:rsidRPr="00D864B0">
        <w:rPr>
          <w:rFonts w:ascii="Verdana" w:hAnsi="Verdana"/>
          <w:i/>
          <w:spacing w:val="-3"/>
          <w:sz w:val="16"/>
        </w:rPr>
        <w:t>linischen Prüfung sind zu nennen</w:t>
      </w:r>
      <w:r>
        <w:rPr>
          <w:rFonts w:ascii="Verdana" w:hAnsi="Verdana"/>
          <w:i/>
          <w:spacing w:val="-3"/>
          <w:sz w:val="16"/>
        </w:rPr>
        <w:t>.]</w:t>
      </w:r>
    </w:p>
    <w:p w14:paraId="79731815"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F6FC4A8" w14:textId="77777777" w:rsidR="00515E92" w:rsidRPr="0025684F"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70AD47"/>
          <w:spacing w:val="-3"/>
        </w:rPr>
      </w:pPr>
      <w:r>
        <w:rPr>
          <w:rFonts w:ascii="Verdana" w:hAnsi="Verdana"/>
          <w:i/>
          <w:spacing w:val="-3"/>
          <w:sz w:val="16"/>
        </w:rPr>
        <w:t>[Sofern zutreffend]</w:t>
      </w:r>
      <w:r>
        <w:rPr>
          <w:rFonts w:ascii="Verdana" w:hAnsi="Verdana"/>
          <w:spacing w:val="-3"/>
          <w:sz w:val="16"/>
        </w:rPr>
        <w:t xml:space="preserve"> </w:t>
      </w:r>
      <w:r>
        <w:rPr>
          <w:rFonts w:ascii="Verdana" w:hAnsi="Verdana"/>
          <w:b/>
          <w:spacing w:val="-3"/>
        </w:rPr>
        <w:t>An Ihren Proben werden auch genetische Untersuchungen durchgeführt, und zwar unter Umständen auch eine Untersuchung Ihrer gesamten Erbsubstanz (Genom)</w:t>
      </w:r>
      <w:r>
        <w:rPr>
          <w:rFonts w:ascii="Verdana" w:hAnsi="Verdana"/>
          <w:b/>
          <w:spacing w:val="-3"/>
          <w:sz w:val="16"/>
        </w:rPr>
        <w:t xml:space="preserve">. </w:t>
      </w:r>
    </w:p>
    <w:p w14:paraId="0DD83195"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39F2DEB8"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r w:rsidRPr="00713D7F">
        <w:rPr>
          <w:rFonts w:ascii="Verdana" w:hAnsi="Verdana"/>
          <w:i/>
          <w:spacing w:val="-3"/>
          <w:sz w:val="16"/>
        </w:rPr>
        <w:t>[Sofern genomweite Analysen stattfinden, ist darüber ausdrücklich aufzuklären</w:t>
      </w:r>
      <w:r>
        <w:rPr>
          <w:rFonts w:ascii="Verdana" w:hAnsi="Verdana"/>
          <w:i/>
          <w:spacing w:val="-3"/>
          <w:sz w:val="16"/>
        </w:rPr>
        <w:t>.</w:t>
      </w:r>
      <w:r w:rsidRPr="00713D7F">
        <w:rPr>
          <w:rFonts w:ascii="Verdana" w:hAnsi="Verdana"/>
          <w:i/>
          <w:spacing w:val="-3"/>
          <w:sz w:val="16"/>
        </w:rPr>
        <w:t xml:space="preserve"> </w:t>
      </w:r>
      <w:r>
        <w:rPr>
          <w:rFonts w:ascii="Verdana" w:hAnsi="Verdana"/>
          <w:i/>
          <w:spacing w:val="-3"/>
          <w:sz w:val="16"/>
        </w:rPr>
        <w:t>Gleiches gilt, wenn</w:t>
      </w:r>
      <w:r w:rsidRPr="00713D7F">
        <w:rPr>
          <w:rFonts w:ascii="Verdana" w:hAnsi="Verdana"/>
          <w:i/>
          <w:spacing w:val="-3"/>
          <w:sz w:val="16"/>
        </w:rPr>
        <w:t xml:space="preserve"> nach dem jeweiligen Stand des Wissens in der konkreten Studie Zusatzbefunde anfallen könne</w:t>
      </w:r>
      <w:r>
        <w:rPr>
          <w:rFonts w:ascii="Verdana" w:hAnsi="Verdana"/>
          <w:i/>
          <w:spacing w:val="-3"/>
          <w:sz w:val="16"/>
        </w:rPr>
        <w:t>n]</w:t>
      </w:r>
    </w:p>
    <w:p w14:paraId="35571E86" w14:textId="77777777" w:rsidR="00515E92" w:rsidRPr="00384C56"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spacing w:val="-3"/>
          <w:sz w:val="16"/>
        </w:rPr>
      </w:pPr>
    </w:p>
    <w:p w14:paraId="6A3AC0CF"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Ihre Proben werden Eigentum von … </w:t>
      </w:r>
    </w:p>
    <w:p w14:paraId="6B03C600"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ACFD10F"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Dessen ungeachtet bleiben Ihre Rechte, die Ihre Persönlichkeit im Zusammenhang mit dem Körpermaterial schützen, davon unberührt.</w:t>
      </w:r>
    </w:p>
    <w:p w14:paraId="6193E505"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01C5CFFB" w14:textId="77777777" w:rsidR="00515E92" w:rsidRPr="00C340BF" w:rsidRDefault="00515E92" w:rsidP="00755641">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C340BF">
        <w:rPr>
          <w:rFonts w:ascii="Verdana" w:hAnsi="Verdana"/>
          <w:b/>
          <w:spacing w:val="-3"/>
        </w:rPr>
        <w:t xml:space="preserve">Lagerung </w:t>
      </w:r>
    </w:p>
    <w:p w14:paraId="1CC87786" w14:textId="77777777" w:rsidR="00515E92" w:rsidRPr="00BA1EA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sidRPr="00BA1EA2">
        <w:rPr>
          <w:rFonts w:ascii="Verdana" w:hAnsi="Verdana"/>
          <w:spacing w:val="-3"/>
        </w:rPr>
        <w:t xml:space="preserve">Die Aufbewahrung der </w:t>
      </w:r>
      <w:r>
        <w:rPr>
          <w:rFonts w:ascii="Verdana" w:hAnsi="Verdana"/>
          <w:spacing w:val="-3"/>
        </w:rPr>
        <w:t>Biomaterialien</w:t>
      </w:r>
      <w:r w:rsidRPr="00BA1EA2">
        <w:rPr>
          <w:rFonts w:ascii="Verdana" w:hAnsi="Verdana"/>
          <w:spacing w:val="-3"/>
        </w:rPr>
        <w:t xml:space="preserve"> erfolgt </w:t>
      </w:r>
      <w:r>
        <w:rPr>
          <w:rFonts w:ascii="Verdana" w:hAnsi="Verdana"/>
          <w:spacing w:val="-3"/>
        </w:rPr>
        <w:t xml:space="preserve">unter Verantwortung von </w:t>
      </w:r>
      <w:r w:rsidRPr="00713D7F">
        <w:rPr>
          <w:rFonts w:ascii="Verdana" w:hAnsi="Verdana"/>
          <w:i/>
          <w:spacing w:val="-3"/>
          <w:sz w:val="16"/>
        </w:rPr>
        <w:t>[Angaben zum Verantwortlichen der Aufbewahrung]</w:t>
      </w:r>
      <w:r w:rsidRPr="00023ADB">
        <w:rPr>
          <w:rFonts w:ascii="Verdana" w:hAnsi="Verdana"/>
          <w:i/>
          <w:spacing w:val="-3"/>
        </w:rPr>
        <w:t>.</w:t>
      </w:r>
      <w:r w:rsidRPr="005F2BCE">
        <w:rPr>
          <w:rFonts w:ascii="Verdana" w:hAnsi="Verdana"/>
          <w:spacing w:val="-3"/>
        </w:rPr>
        <w:t xml:space="preserve"> </w:t>
      </w:r>
      <w:r w:rsidRPr="00BA1EA2">
        <w:rPr>
          <w:rFonts w:ascii="Verdana" w:hAnsi="Verdana"/>
          <w:spacing w:val="-3"/>
        </w:rPr>
        <w:t xml:space="preserve">Sie werden bei Abschluss der Prüfung </w:t>
      </w:r>
      <w:r w:rsidRPr="000433EA">
        <w:rPr>
          <w:rFonts w:ascii="Verdana" w:hAnsi="Verdana"/>
          <w:i/>
          <w:spacing w:val="-3"/>
        </w:rPr>
        <w:t>[</w:t>
      </w:r>
      <w:r w:rsidRPr="000433EA">
        <w:rPr>
          <w:rFonts w:ascii="Verdana" w:hAnsi="Verdana"/>
          <w:i/>
          <w:spacing w:val="-3"/>
          <w:sz w:val="16"/>
        </w:rPr>
        <w:t>alternativ falls zutreffend:</w:t>
      </w:r>
      <w:r w:rsidRPr="000433EA">
        <w:rPr>
          <w:rFonts w:ascii="Verdana" w:hAnsi="Verdana"/>
          <w:i/>
          <w:spacing w:val="-3"/>
        </w:rPr>
        <w:t xml:space="preserve"> </w:t>
      </w:r>
      <w:r w:rsidRPr="000433EA">
        <w:rPr>
          <w:rFonts w:ascii="Verdana" w:hAnsi="Verdana"/>
          <w:spacing w:val="-3"/>
        </w:rPr>
        <w:t xml:space="preserve">nach Vornahme der Untersuchung / nach Ablauf von </w:t>
      </w:r>
      <w:r w:rsidRPr="000433EA">
        <w:rPr>
          <w:rFonts w:ascii="Verdana" w:hAnsi="Verdana"/>
          <w:spacing w:val="-3"/>
          <w:sz w:val="16"/>
        </w:rPr>
        <w:t>[xx]</w:t>
      </w:r>
      <w:r w:rsidRPr="000433EA">
        <w:rPr>
          <w:rFonts w:ascii="Verdana" w:hAnsi="Verdana"/>
          <w:spacing w:val="-3"/>
        </w:rPr>
        <w:t xml:space="preserve"> Jahren nach Abschluss der klinischen Prüfung vernichtet,</w:t>
      </w:r>
      <w:r w:rsidRPr="00BA1EA2">
        <w:rPr>
          <w:rFonts w:ascii="Verdana" w:hAnsi="Verdana"/>
          <w:spacing w:val="-3"/>
        </w:rPr>
        <w:t xml:space="preserve"> soweit keine gesetzliche Aufbewahrungspflicht besteht. </w:t>
      </w:r>
    </w:p>
    <w:p w14:paraId="519E1105"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rPr>
      </w:pPr>
    </w:p>
    <w:p w14:paraId="37FFC648" w14:textId="77777777" w:rsidR="00515E92" w:rsidRPr="008A15D8"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color w:val="000000"/>
          <w:spacing w:val="-3"/>
        </w:rPr>
      </w:pPr>
      <w:r>
        <w:rPr>
          <w:rFonts w:ascii="Verdana" w:hAnsi="Verdana"/>
          <w:i/>
          <w:color w:val="000000"/>
          <w:sz w:val="16"/>
        </w:rPr>
        <w:t>[</w:t>
      </w:r>
      <w:r w:rsidRPr="008A15D8">
        <w:rPr>
          <w:rFonts w:ascii="Verdana" w:hAnsi="Verdana"/>
          <w:i/>
          <w:color w:val="000000"/>
          <w:sz w:val="16"/>
        </w:rPr>
        <w:t>Entweder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ausschließlich innerhalb der Europäischen Union gelagert.</w:t>
      </w:r>
    </w:p>
    <w:p w14:paraId="6A668D59" w14:textId="77777777" w:rsidR="00515E92" w:rsidRPr="00023ADB"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i/>
          <w:color w:val="000000"/>
        </w:rPr>
      </w:pPr>
      <w:r>
        <w:rPr>
          <w:rFonts w:ascii="Verdana" w:hAnsi="Verdana"/>
          <w:i/>
          <w:color w:val="000000"/>
          <w:sz w:val="16"/>
        </w:rPr>
        <w:t>[</w:t>
      </w:r>
      <w:r w:rsidRPr="008A15D8">
        <w:rPr>
          <w:rFonts w:ascii="Verdana" w:hAnsi="Verdana"/>
          <w:i/>
          <w:color w:val="000000"/>
          <w:sz w:val="16"/>
        </w:rPr>
        <w:t>Oder</w:t>
      </w:r>
      <w:r>
        <w:rPr>
          <w:rFonts w:ascii="Verdana" w:hAnsi="Verdana"/>
          <w:i/>
          <w:color w:val="000000"/>
          <w:sz w:val="16"/>
        </w:rPr>
        <w:t>]</w:t>
      </w:r>
      <w:r w:rsidRPr="008A15D8">
        <w:rPr>
          <w:rFonts w:ascii="Verdana" w:hAnsi="Verdana"/>
          <w:color w:val="000000"/>
        </w:rPr>
        <w:t xml:space="preserve"> Ihre Biomaterialien werden </w:t>
      </w:r>
      <w:r>
        <w:rPr>
          <w:rFonts w:ascii="Verdana" w:hAnsi="Verdana"/>
          <w:color w:val="000000"/>
        </w:rPr>
        <w:t xml:space="preserve">unter Verantwortung </w:t>
      </w:r>
      <w:r w:rsidRPr="008A15D8">
        <w:rPr>
          <w:rFonts w:ascii="Verdana" w:hAnsi="Verdana"/>
          <w:color w:val="000000"/>
        </w:rPr>
        <w:t xml:space="preserve">von </w:t>
      </w:r>
      <w:r>
        <w:rPr>
          <w:rFonts w:ascii="Verdana" w:hAnsi="Verdana"/>
          <w:i/>
          <w:color w:val="000000"/>
          <w:sz w:val="16"/>
        </w:rPr>
        <w:t>[</w:t>
      </w:r>
      <w:r w:rsidRPr="008A15D8">
        <w:rPr>
          <w:rFonts w:ascii="Verdana" w:hAnsi="Verdana"/>
          <w:i/>
          <w:color w:val="000000"/>
          <w:sz w:val="16"/>
        </w:rPr>
        <w:t>Sponsor</w:t>
      </w:r>
      <w:r>
        <w:rPr>
          <w:rFonts w:ascii="Verdana" w:hAnsi="Verdana"/>
          <w:i/>
          <w:color w:val="000000"/>
          <w:sz w:val="16"/>
        </w:rPr>
        <w:t xml:space="preserve">, </w:t>
      </w:r>
      <w:r w:rsidRPr="008A15D8">
        <w:rPr>
          <w:rFonts w:ascii="Verdana" w:hAnsi="Verdana"/>
          <w:i/>
          <w:color w:val="000000"/>
          <w:sz w:val="16"/>
        </w:rPr>
        <w:t>CRO, etc</w:t>
      </w:r>
      <w:r>
        <w:rPr>
          <w:rFonts w:ascii="Verdana" w:hAnsi="Verdana"/>
          <w:i/>
          <w:color w:val="000000"/>
          <w:sz w:val="16"/>
        </w:rPr>
        <w:t>]</w:t>
      </w:r>
      <w:r w:rsidRPr="008A15D8">
        <w:rPr>
          <w:rFonts w:ascii="Verdana" w:hAnsi="Verdana"/>
          <w:i/>
          <w:color w:val="000000"/>
          <w:sz w:val="16"/>
        </w:rPr>
        <w:t>)</w:t>
      </w:r>
      <w:r w:rsidRPr="008A15D8">
        <w:rPr>
          <w:rFonts w:ascii="Verdana" w:hAnsi="Verdana"/>
          <w:color w:val="000000"/>
        </w:rPr>
        <w:t xml:space="preserve"> </w:t>
      </w:r>
      <w:r>
        <w:rPr>
          <w:rFonts w:ascii="Verdana" w:hAnsi="Verdana"/>
          <w:color w:val="000000"/>
        </w:rPr>
        <w:t>auch</w:t>
      </w:r>
      <w:r w:rsidRPr="008A15D8">
        <w:rPr>
          <w:rFonts w:ascii="Verdana" w:hAnsi="Verdana"/>
          <w:color w:val="000000"/>
        </w:rPr>
        <w:t xml:space="preserve"> außerhalb der Europäischen Union gelagert, nämlich in </w:t>
      </w:r>
      <w:r>
        <w:rPr>
          <w:rFonts w:ascii="Verdana" w:hAnsi="Verdana"/>
          <w:i/>
          <w:color w:val="000000"/>
          <w:sz w:val="16"/>
        </w:rPr>
        <w:t>[</w:t>
      </w:r>
      <w:r w:rsidRPr="008A15D8">
        <w:rPr>
          <w:rFonts w:ascii="Verdana" w:hAnsi="Verdana"/>
          <w:i/>
          <w:color w:val="000000"/>
          <w:sz w:val="16"/>
        </w:rPr>
        <w:t>Land/Länder</w:t>
      </w:r>
      <w:r>
        <w:rPr>
          <w:rFonts w:ascii="Verdana" w:hAnsi="Verdana"/>
          <w:i/>
          <w:color w:val="000000"/>
          <w:sz w:val="16"/>
        </w:rPr>
        <w:t>]</w:t>
      </w:r>
      <w:r w:rsidRPr="008A15D8">
        <w:rPr>
          <w:rFonts w:ascii="Verdana" w:hAnsi="Verdana"/>
          <w:i/>
          <w:color w:val="000000"/>
        </w:rPr>
        <w:t>.</w:t>
      </w:r>
      <w:r>
        <w:rPr>
          <w:rFonts w:ascii="Verdana" w:hAnsi="Verdana"/>
          <w:i/>
          <w:color w:val="000000"/>
        </w:rPr>
        <w:t xml:space="preserve"> </w:t>
      </w:r>
      <w:r w:rsidRPr="005E7761">
        <w:rPr>
          <w:rFonts w:ascii="Verdana" w:hAnsi="Verdana"/>
          <w:color w:val="000000"/>
        </w:rPr>
        <w:t xml:space="preserve">Beachten Sie dazu bitte die </w:t>
      </w:r>
      <w:r>
        <w:rPr>
          <w:rFonts w:ascii="Verdana" w:hAnsi="Verdana"/>
          <w:color w:val="000000"/>
        </w:rPr>
        <w:t>Informationen</w:t>
      </w:r>
      <w:r w:rsidRPr="005E7761">
        <w:rPr>
          <w:rFonts w:ascii="Verdana" w:hAnsi="Verdana"/>
          <w:color w:val="000000"/>
        </w:rPr>
        <w:t xml:space="preserve"> </w:t>
      </w:r>
      <w:r>
        <w:rPr>
          <w:rFonts w:ascii="Verdana" w:hAnsi="Verdana"/>
          <w:color w:val="000000"/>
        </w:rPr>
        <w:t>unter</w:t>
      </w:r>
      <w:r w:rsidRPr="005E7761">
        <w:rPr>
          <w:rFonts w:ascii="Verdana" w:hAnsi="Verdana"/>
          <w:color w:val="000000"/>
        </w:rPr>
        <w:t xml:space="preserve"> II. 1. </w:t>
      </w:r>
      <w:r>
        <w:rPr>
          <w:rFonts w:ascii="Verdana" w:hAnsi="Verdana"/>
          <w:color w:val="000000"/>
        </w:rPr>
        <w:t>Buchst. e</w:t>
      </w:r>
      <w:r w:rsidRPr="005E7761">
        <w:rPr>
          <w:rFonts w:ascii="Verdana" w:hAnsi="Verdana"/>
          <w:color w:val="000000"/>
        </w:rPr>
        <w:t>)</w:t>
      </w:r>
      <w:r>
        <w:rPr>
          <w:rFonts w:ascii="Verdana" w:hAnsi="Verdana"/>
          <w:color w:val="000000"/>
        </w:rPr>
        <w:t>.</w:t>
      </w:r>
    </w:p>
    <w:p w14:paraId="7B497D53"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4D59CBDE" w14:textId="77777777" w:rsidR="00515E92" w:rsidRPr="00C340BF" w:rsidRDefault="00515E92" w:rsidP="00755641">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C340BF">
        <w:rPr>
          <w:rFonts w:ascii="Verdana" w:hAnsi="Verdana"/>
          <w:b/>
          <w:spacing w:val="-3"/>
        </w:rPr>
        <w:t>Weitergabe</w:t>
      </w:r>
      <w:r>
        <w:rPr>
          <w:rFonts w:ascii="Verdana" w:hAnsi="Verdana"/>
          <w:b/>
          <w:spacing w:val="-3"/>
        </w:rPr>
        <w:t>/Empfänger</w:t>
      </w:r>
    </w:p>
    <w:p w14:paraId="08EEE116" w14:textId="2046E5AA" w:rsidR="00515E92" w:rsidRPr="000433EA"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rPr>
      </w:pPr>
      <w:r>
        <w:rPr>
          <w:rFonts w:ascii="Verdana" w:hAnsi="Verdana"/>
        </w:rPr>
        <w:t xml:space="preserve">Ihre Biomaterialien werden an folgende Empfänger weitergegeben: </w:t>
      </w:r>
      <w:r w:rsidRPr="00A03A9E">
        <w:rPr>
          <w:rFonts w:ascii="Verdana" w:hAnsi="Verdana"/>
          <w:i/>
          <w:color w:val="000000"/>
          <w:sz w:val="16"/>
        </w:rPr>
        <w:t>[</w:t>
      </w:r>
      <w:r>
        <w:rPr>
          <w:rFonts w:ascii="Verdana" w:hAnsi="Verdana"/>
          <w:i/>
          <w:color w:val="000000"/>
          <w:sz w:val="16"/>
        </w:rPr>
        <w:t xml:space="preserve">Art der Empfänger </w:t>
      </w:r>
      <w:r w:rsidRPr="00A03A9E">
        <w:rPr>
          <w:rFonts w:ascii="Verdana" w:hAnsi="Verdana"/>
          <w:i/>
          <w:color w:val="000000"/>
          <w:sz w:val="16"/>
        </w:rPr>
        <w:t>ergänzen]</w:t>
      </w:r>
      <w:r>
        <w:rPr>
          <w:rFonts w:ascii="Verdana" w:hAnsi="Verdana"/>
          <w:i/>
          <w:color w:val="000000"/>
          <w:sz w:val="16"/>
        </w:rPr>
        <w:t xml:space="preserve"> </w:t>
      </w:r>
      <w:r w:rsidRPr="00A03A9E">
        <w:rPr>
          <w:rFonts w:ascii="Verdana" w:hAnsi="Verdana"/>
          <w:i/>
          <w:color w:val="000000"/>
          <w:sz w:val="16"/>
        </w:rPr>
        <w:t>......</w:t>
      </w:r>
      <w:r>
        <w:rPr>
          <w:rFonts w:ascii="Verdana" w:hAnsi="Verdana"/>
        </w:rPr>
        <w:t xml:space="preserve"> Es gelten die Ausführungen </w:t>
      </w:r>
      <w:r w:rsidRPr="00584671">
        <w:rPr>
          <w:rFonts w:ascii="Verdana" w:hAnsi="Verdana"/>
        </w:rPr>
        <w:t>unter II. 1. Buchst.</w:t>
      </w:r>
      <w:r w:rsidRPr="000433EA">
        <w:rPr>
          <w:rFonts w:ascii="Verdana" w:hAnsi="Verdana"/>
        </w:rPr>
        <w:t xml:space="preserve"> e),</w:t>
      </w:r>
      <w:r>
        <w:rPr>
          <w:rFonts w:ascii="Verdana" w:hAnsi="Verdana"/>
        </w:rPr>
        <w:t xml:space="preserve"> insbesondere auch zur Weitergabe in andere Länder. </w:t>
      </w:r>
    </w:p>
    <w:p w14:paraId="4F3DCFE0" w14:textId="77777777" w:rsidR="00515E92" w:rsidRDefault="00515E92" w:rsidP="006E311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p>
    <w:p w14:paraId="115C97C6" w14:textId="77777777" w:rsidR="00515E92" w:rsidRPr="00C340BF" w:rsidRDefault="00515E92" w:rsidP="000671CA">
      <w:pPr>
        <w:pStyle w:val="Listenabsatz"/>
        <w:numPr>
          <w:ilvl w:val="0"/>
          <w:numId w:val="18"/>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0" w:line="240" w:lineRule="auto"/>
        <w:ind w:left="426" w:hanging="426"/>
        <w:jc w:val="both"/>
        <w:rPr>
          <w:rFonts w:ascii="Verdana" w:hAnsi="Verdana"/>
          <w:b/>
          <w:spacing w:val="-3"/>
        </w:rPr>
      </w:pPr>
      <w:r w:rsidRPr="00C340BF">
        <w:rPr>
          <w:rFonts w:ascii="Verdana" w:hAnsi="Verdana"/>
          <w:b/>
          <w:spacing w:val="-3"/>
        </w:rPr>
        <w:t>Umgang mit dem Biomaterial bei Widerruf/vorzeitiger Beendigung der Teilnahme</w:t>
      </w:r>
    </w:p>
    <w:p w14:paraId="283740C7" w14:textId="77777777" w:rsidR="00515E92" w:rsidRDefault="00515E92" w:rsidP="000671C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3"/>
        </w:rPr>
      </w:pPr>
      <w:r>
        <w:rPr>
          <w:rFonts w:ascii="Verdana" w:hAnsi="Verdana"/>
          <w:spacing w:val="-3"/>
        </w:rPr>
        <w:t xml:space="preserve">Wenn Sie Ihre Teilnahme an der klinischen Prüfung vorzeitig beenden möchten, werden Ihre Proben vernichtet, es sei denn, Sie stimmen aufgrund Ihres Persönlichkeitsrechts einer Weiterverwendung (ggf. in anonymisierter / pseudonymisierter Form) zu. </w:t>
      </w:r>
    </w:p>
    <w:p w14:paraId="1774C42A" w14:textId="77777777" w:rsidR="004D5760" w:rsidRPr="004D5760" w:rsidRDefault="00515E92"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b/>
          <w:spacing w:val="-3"/>
        </w:rPr>
      </w:pPr>
      <w:r>
        <w:br w:type="page"/>
      </w:r>
    </w:p>
    <w:p w14:paraId="75964A1C" w14:textId="77777777" w:rsidR="004D5760" w:rsidRPr="004D5760" w:rsidRDefault="004D5760"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eastAsia="Times New Roman" w:hAnsi="Verdana"/>
          <w:i/>
          <w:color w:val="auto"/>
          <w:spacing w:val="-3"/>
          <w:sz w:val="20"/>
          <w:szCs w:val="20"/>
          <w:lang w:eastAsia="de-DE"/>
        </w:rPr>
      </w:pPr>
      <w:bookmarkStart w:id="2" w:name="_Hlk94705337"/>
      <w:r w:rsidRPr="004D5760">
        <w:rPr>
          <w:rFonts w:ascii="Verdana" w:eastAsia="Times New Roman" w:hAnsi="Verdana"/>
          <w:b/>
          <w:color w:val="auto"/>
          <w:spacing w:val="-3"/>
          <w:sz w:val="20"/>
          <w:szCs w:val="20"/>
          <w:lang w:eastAsia="de-DE"/>
        </w:rPr>
        <w:t>Prüfstelle:</w:t>
      </w:r>
      <w:r w:rsidRPr="004D5760">
        <w:rPr>
          <w:rFonts w:ascii="Verdana" w:eastAsia="Times New Roman" w:hAnsi="Verdana"/>
          <w:b/>
          <w:color w:val="auto"/>
          <w:spacing w:val="-3"/>
          <w:sz w:val="20"/>
          <w:szCs w:val="20"/>
          <w:lang w:eastAsia="de-DE"/>
        </w:rPr>
        <w:tab/>
      </w:r>
      <w:r w:rsidRPr="004D5760">
        <w:rPr>
          <w:rFonts w:ascii="Verdana" w:eastAsia="Times New Roman" w:hAnsi="Verdana"/>
          <w:color w:val="auto"/>
          <w:sz w:val="20"/>
          <w:szCs w:val="20"/>
          <w:lang w:eastAsia="de-DE"/>
        </w:rPr>
        <w:t>...........</w:t>
      </w:r>
    </w:p>
    <w:p w14:paraId="21A5FF9F" w14:textId="77777777" w:rsidR="004D5760" w:rsidRPr="004D5760" w:rsidRDefault="004D5760"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r w:rsidRPr="004D5760">
        <w:rPr>
          <w:rFonts w:ascii="Verdana" w:eastAsia="Times New Roman" w:hAnsi="Verdana"/>
          <w:b/>
          <w:color w:val="auto"/>
          <w:spacing w:val="-3"/>
          <w:sz w:val="20"/>
          <w:szCs w:val="20"/>
          <w:lang w:eastAsia="de-DE"/>
        </w:rPr>
        <w:t>Prüfarzt:</w:t>
      </w:r>
      <w:r w:rsidRPr="004D5760">
        <w:rPr>
          <w:rFonts w:ascii="Verdana" w:eastAsia="Times New Roman" w:hAnsi="Verdana"/>
          <w:b/>
          <w:color w:val="auto"/>
          <w:spacing w:val="-3"/>
          <w:sz w:val="20"/>
          <w:szCs w:val="20"/>
          <w:lang w:eastAsia="de-DE"/>
        </w:rPr>
        <w:tab/>
      </w:r>
      <w:r w:rsidRPr="004D5760">
        <w:rPr>
          <w:rFonts w:ascii="Verdana" w:eastAsia="Times New Roman" w:hAnsi="Verdana"/>
          <w:color w:val="auto"/>
          <w:sz w:val="20"/>
          <w:szCs w:val="20"/>
          <w:lang w:eastAsia="de-DE"/>
        </w:rPr>
        <w:t>...........</w:t>
      </w:r>
    </w:p>
    <w:p w14:paraId="784C3C84"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p>
    <w:p w14:paraId="1FBA9847" w14:textId="77777777" w:rsidR="004D5760" w:rsidRPr="004D5760" w:rsidRDefault="004D5760" w:rsidP="004D5760">
      <w:pPr>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3"/>
          <w:sz w:val="20"/>
          <w:szCs w:val="20"/>
          <w:lang w:eastAsia="de-DE"/>
        </w:rPr>
      </w:pPr>
      <w:r w:rsidRPr="004D5760">
        <w:rPr>
          <w:rFonts w:ascii="Verdana" w:eastAsia="Times New Roman" w:hAnsi="Verdana"/>
          <w:color w:val="auto"/>
          <w:spacing w:val="-3"/>
          <w:sz w:val="20"/>
          <w:szCs w:val="20"/>
          <w:lang w:eastAsia="de-DE"/>
        </w:rPr>
        <w:t>EUDRACT-Nr.</w:t>
      </w:r>
      <w:r w:rsidRPr="004D5760">
        <w:rPr>
          <w:rFonts w:ascii="Verdana" w:eastAsia="Times New Roman" w:hAnsi="Verdana"/>
          <w:color w:val="auto"/>
          <w:spacing w:val="-3"/>
          <w:sz w:val="20"/>
          <w:szCs w:val="20"/>
          <w:lang w:eastAsia="de-DE"/>
        </w:rPr>
        <w:tab/>
      </w:r>
      <w:r w:rsidRPr="004D5760">
        <w:rPr>
          <w:rFonts w:ascii="Verdana" w:eastAsia="Times New Roman" w:hAnsi="Verdana"/>
          <w:color w:val="auto"/>
          <w:sz w:val="20"/>
          <w:szCs w:val="20"/>
          <w:lang w:eastAsia="de-DE"/>
        </w:rPr>
        <w:t>...........</w:t>
      </w:r>
    </w:p>
    <w:p w14:paraId="5470AD3D"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01B2E803"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477B6F51"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656A410E"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pacing w:val="-3"/>
          <w:sz w:val="20"/>
          <w:szCs w:val="20"/>
          <w:lang w:eastAsia="de-DE"/>
        </w:rPr>
      </w:pPr>
      <w:r w:rsidRPr="004D5760">
        <w:rPr>
          <w:rFonts w:ascii="Verdana" w:eastAsia="Times New Roman" w:hAnsi="Verdana"/>
          <w:b/>
          <w:color w:val="auto"/>
          <w:spacing w:val="-3"/>
          <w:szCs w:val="20"/>
          <w:lang w:eastAsia="de-DE"/>
        </w:rPr>
        <w:t>Titel der Studie</w:t>
      </w:r>
      <w:r w:rsidRPr="004D5760">
        <w:rPr>
          <w:rFonts w:ascii="Verdana" w:eastAsia="Times New Roman" w:hAnsi="Verdana"/>
          <w:color w:val="auto"/>
          <w:spacing w:val="-3"/>
          <w:szCs w:val="20"/>
          <w:lang w:eastAsia="de-DE"/>
        </w:rPr>
        <w:br/>
      </w:r>
      <w:r w:rsidRPr="004D5760">
        <w:rPr>
          <w:rFonts w:ascii="Verdana" w:eastAsia="Times New Roman" w:hAnsi="Verdana"/>
          <w:i/>
          <w:color w:val="auto"/>
          <w:spacing w:val="-3"/>
          <w:sz w:val="16"/>
          <w:szCs w:val="20"/>
          <w:lang w:eastAsia="de-DE"/>
        </w:rPr>
        <w:t>deutsch, inklusive Prüfplancode</w:t>
      </w:r>
    </w:p>
    <w:p w14:paraId="384EA3A2"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3BE846C2" w14:textId="77777777" w:rsidR="004D5760" w:rsidRPr="004D5760" w:rsidRDefault="004D5760" w:rsidP="004D5760">
      <w:pPr>
        <w:spacing w:before="0" w:after="0" w:line="240" w:lineRule="auto"/>
        <w:rPr>
          <w:rFonts w:ascii="Verdana" w:eastAsia="Times New Roman" w:hAnsi="Verdana"/>
          <w:color w:val="auto"/>
          <w:spacing w:val="-3"/>
          <w:sz w:val="20"/>
          <w:szCs w:val="20"/>
          <w:lang w:eastAsia="de-DE"/>
        </w:rPr>
      </w:pPr>
    </w:p>
    <w:p w14:paraId="58EF5033" w14:textId="77777777" w:rsidR="004D5760" w:rsidRPr="004D5760" w:rsidRDefault="004D5760" w:rsidP="004D5760">
      <w:pPr>
        <w:spacing w:before="0" w:after="0" w:line="240" w:lineRule="auto"/>
        <w:rPr>
          <w:rFonts w:ascii="Verdana" w:eastAsia="Times New Roman" w:hAnsi="Verdana"/>
          <w:color w:val="auto"/>
          <w:spacing w:val="-3"/>
          <w:sz w:val="20"/>
          <w:szCs w:val="20"/>
          <w:lang w:eastAsia="de-DE"/>
        </w:rPr>
      </w:pPr>
    </w:p>
    <w:p w14:paraId="6FE4988E" w14:textId="77777777" w:rsidR="004D5760" w:rsidRPr="004D5760" w:rsidRDefault="004D5760" w:rsidP="004D5760">
      <w:pPr>
        <w:keepNext/>
        <w:tabs>
          <w:tab w:val="center" w:pos="4513"/>
        </w:tabs>
        <w:suppressAutoHyphens/>
        <w:spacing w:before="0" w:after="0" w:line="240" w:lineRule="auto"/>
        <w:jc w:val="both"/>
        <w:outlineLvl w:val="0"/>
        <w:rPr>
          <w:rFonts w:ascii="Verdana" w:eastAsia="Times New Roman" w:hAnsi="Verdana"/>
          <w:b/>
          <w:bCs/>
          <w:color w:val="auto"/>
          <w:spacing w:val="-3"/>
          <w:szCs w:val="20"/>
          <w:lang w:eastAsia="de-DE"/>
        </w:rPr>
      </w:pPr>
      <w:r w:rsidRPr="004D5760">
        <w:rPr>
          <w:rFonts w:ascii="Verdana" w:eastAsia="Times New Roman" w:hAnsi="Verdana"/>
          <w:b/>
          <w:bCs/>
          <w:color w:val="auto"/>
          <w:spacing w:val="-3"/>
          <w:szCs w:val="20"/>
          <w:lang w:eastAsia="de-DE"/>
        </w:rPr>
        <w:t>Einwilligungserklärung</w:t>
      </w:r>
    </w:p>
    <w:p w14:paraId="2FBD6C3C"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10EDFBF6" w14:textId="77777777" w:rsidR="004D5760" w:rsidRPr="004D5760" w:rsidRDefault="004D5760" w:rsidP="004D5760">
      <w:pPr>
        <w:spacing w:before="0" w:after="0" w:line="240" w:lineRule="auto"/>
        <w:rPr>
          <w:rFonts w:ascii="Verdana" w:eastAsia="Times New Roman" w:hAnsi="Verdana"/>
          <w:color w:val="auto"/>
          <w:sz w:val="20"/>
          <w:szCs w:val="20"/>
          <w:lang w:eastAsia="de-DE"/>
        </w:rPr>
      </w:pPr>
      <w:r w:rsidRPr="004D5760">
        <w:rPr>
          <w:rFonts w:ascii="Verdana" w:eastAsia="Times New Roman" w:hAnsi="Verdana"/>
          <w:color w:val="auto"/>
          <w:sz w:val="20"/>
          <w:szCs w:val="20"/>
          <w:lang w:eastAsia="de-DE"/>
        </w:rPr>
        <w:t>............................................................................................................................</w:t>
      </w:r>
    </w:p>
    <w:p w14:paraId="14E7CEC2" w14:textId="77777777" w:rsidR="004D5760" w:rsidRPr="004D5760" w:rsidRDefault="004D5760" w:rsidP="004D5760">
      <w:pPr>
        <w:spacing w:before="0" w:after="0" w:line="240" w:lineRule="auto"/>
        <w:rPr>
          <w:rFonts w:ascii="Verdana" w:eastAsia="Times New Roman" w:hAnsi="Verdana"/>
          <w:color w:val="auto"/>
          <w:sz w:val="16"/>
          <w:szCs w:val="20"/>
          <w:lang w:eastAsia="de-DE"/>
        </w:rPr>
      </w:pPr>
      <w:r w:rsidRPr="004D5760">
        <w:rPr>
          <w:rFonts w:ascii="Verdana" w:eastAsia="Times New Roman" w:hAnsi="Verdana"/>
          <w:color w:val="auto"/>
          <w:spacing w:val="-2"/>
          <w:sz w:val="16"/>
          <w:szCs w:val="20"/>
          <w:lang w:eastAsia="de-DE"/>
        </w:rPr>
        <w:t>Name des Patienten in Druckbuchstaben</w:t>
      </w:r>
    </w:p>
    <w:p w14:paraId="1BF39968"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6B50F5B5"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1BEF132C" w14:textId="77777777" w:rsidR="004D5760" w:rsidRPr="004D5760" w:rsidRDefault="004D5760" w:rsidP="004D5760">
      <w:pPr>
        <w:spacing w:before="0" w:after="0" w:line="240" w:lineRule="auto"/>
        <w:rPr>
          <w:rFonts w:ascii="Verdana" w:eastAsia="Times New Roman" w:hAnsi="Verdana"/>
          <w:color w:val="auto"/>
          <w:sz w:val="20"/>
          <w:szCs w:val="20"/>
          <w:lang w:eastAsia="de-DE"/>
        </w:rPr>
      </w:pPr>
      <w:r w:rsidRPr="004D5760">
        <w:rPr>
          <w:rFonts w:ascii="Verdana" w:eastAsia="Times New Roman" w:hAnsi="Verdana"/>
          <w:color w:val="auto"/>
          <w:sz w:val="16"/>
          <w:szCs w:val="20"/>
          <w:lang w:eastAsia="de-DE"/>
        </w:rPr>
        <w:t xml:space="preserve">geb. am </w:t>
      </w:r>
      <w:r w:rsidRPr="004D5760">
        <w:rPr>
          <w:rFonts w:ascii="Verdana" w:eastAsia="Times New Roman" w:hAnsi="Verdana"/>
          <w:color w:val="auto"/>
          <w:sz w:val="20"/>
          <w:szCs w:val="20"/>
          <w:lang w:eastAsia="de-DE"/>
        </w:rPr>
        <w:t>........................................</w:t>
      </w:r>
      <w:r w:rsidRPr="004D5760">
        <w:rPr>
          <w:rFonts w:ascii="Verdana" w:eastAsia="Times New Roman" w:hAnsi="Verdana"/>
          <w:color w:val="auto"/>
          <w:sz w:val="20"/>
          <w:szCs w:val="20"/>
          <w:lang w:eastAsia="de-DE"/>
        </w:rPr>
        <w:tab/>
      </w:r>
    </w:p>
    <w:p w14:paraId="3DBF408C" w14:textId="77777777" w:rsidR="004D5760" w:rsidRPr="004D5760" w:rsidRDefault="004D5760" w:rsidP="004D5760">
      <w:pPr>
        <w:spacing w:before="0" w:after="0" w:line="240" w:lineRule="auto"/>
        <w:rPr>
          <w:rFonts w:ascii="Verdana" w:eastAsia="Times New Roman" w:hAnsi="Verdana"/>
          <w:color w:val="auto"/>
          <w:spacing w:val="-2"/>
          <w:sz w:val="20"/>
          <w:szCs w:val="20"/>
          <w:lang w:eastAsia="de-DE"/>
        </w:rPr>
      </w:pPr>
    </w:p>
    <w:p w14:paraId="6D1C1239" w14:textId="77777777" w:rsidR="004D5760" w:rsidRPr="004D5760" w:rsidRDefault="004D5760" w:rsidP="004D5760">
      <w:pPr>
        <w:spacing w:before="0" w:after="0" w:line="240" w:lineRule="auto"/>
        <w:rPr>
          <w:rFonts w:ascii="Verdana" w:eastAsia="Times New Roman" w:hAnsi="Verdana"/>
          <w:color w:val="auto"/>
          <w:spacing w:val="-2"/>
          <w:sz w:val="20"/>
          <w:szCs w:val="20"/>
          <w:lang w:eastAsia="de-DE"/>
        </w:rPr>
      </w:pPr>
    </w:p>
    <w:p w14:paraId="68F40CF7"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Ich bin in einem persönlichen Gespräch durch den Prüfarzt</w:t>
      </w:r>
    </w:p>
    <w:p w14:paraId="75A24E19"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E9B0446" w14:textId="77777777" w:rsidR="004D5760" w:rsidRPr="004D5760" w:rsidRDefault="004D5760" w:rsidP="004D5760">
      <w:pPr>
        <w:spacing w:before="0" w:after="0" w:line="240" w:lineRule="auto"/>
        <w:rPr>
          <w:rFonts w:ascii="Verdana" w:eastAsia="Times New Roman" w:hAnsi="Verdana"/>
          <w:color w:val="auto"/>
          <w:sz w:val="20"/>
          <w:szCs w:val="20"/>
          <w:lang w:eastAsia="de-DE"/>
        </w:rPr>
      </w:pPr>
    </w:p>
    <w:p w14:paraId="4BFFE08C" w14:textId="77777777" w:rsidR="004D5760" w:rsidRPr="004D5760" w:rsidRDefault="004D5760" w:rsidP="004D5760">
      <w:pPr>
        <w:spacing w:before="0" w:after="0" w:line="240" w:lineRule="auto"/>
        <w:rPr>
          <w:rFonts w:ascii="Verdana" w:eastAsia="Times New Roman" w:hAnsi="Verdana"/>
          <w:color w:val="auto"/>
          <w:sz w:val="20"/>
          <w:szCs w:val="20"/>
          <w:lang w:eastAsia="de-DE"/>
        </w:rPr>
      </w:pPr>
      <w:r w:rsidRPr="004D5760">
        <w:rPr>
          <w:rFonts w:ascii="Verdana" w:eastAsia="Times New Roman" w:hAnsi="Verdana"/>
          <w:color w:val="auto"/>
          <w:sz w:val="20"/>
          <w:szCs w:val="20"/>
          <w:lang w:eastAsia="de-DE"/>
        </w:rPr>
        <w:t>............................................................................................................................</w:t>
      </w:r>
    </w:p>
    <w:p w14:paraId="32564316"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16"/>
          <w:szCs w:val="20"/>
          <w:lang w:eastAsia="de-DE"/>
        </w:rPr>
      </w:pPr>
      <w:r w:rsidRPr="004D5760">
        <w:rPr>
          <w:rFonts w:ascii="Verdana" w:eastAsia="Times New Roman" w:hAnsi="Verdana"/>
          <w:color w:val="auto"/>
          <w:spacing w:val="-2"/>
          <w:sz w:val="16"/>
          <w:szCs w:val="20"/>
          <w:lang w:eastAsia="de-DE"/>
        </w:rPr>
        <w:t>Name der Ärztin/des Arztes</w:t>
      </w:r>
    </w:p>
    <w:p w14:paraId="32586FDF"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i/>
          <w:color w:val="auto"/>
          <w:spacing w:val="-2"/>
          <w:sz w:val="20"/>
          <w:szCs w:val="20"/>
          <w:lang w:eastAsia="de-DE"/>
        </w:rPr>
      </w:pPr>
    </w:p>
    <w:p w14:paraId="05C87F6E" w14:textId="5AE570E4"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ausführlich und verständlich über Wesen, Bedeutung, Risiken und Tragweite der klinischen Prüfung aufgeklärt worden. Ich habe darüber hinaus den Text der Patienteninformation mit seinen beiden Teilen (Teil I: Informationen zu gesundheitlichen Aspekten; Teil II: Informationen zur Verwendung der Daten und Biomaterialien) gelesen und verstanden. Ich hatte die Gelegenheit, mit dem Prüfarzt über die Durchführung der klinischen Prüfung zu sprechen. Alle meine Fragen wurden zufriedenstellend beantwortet. </w:t>
      </w:r>
    </w:p>
    <w:p w14:paraId="77CD4206"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 </w:t>
      </w:r>
    </w:p>
    <w:p w14:paraId="186AE0AF"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573A60D4"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Ich hatte ausreichend Zeit, mich zu entscheiden.</w:t>
      </w:r>
    </w:p>
    <w:p w14:paraId="75A19B40"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53CDD837"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r w:rsidRPr="004D5760">
        <w:rPr>
          <w:rFonts w:ascii="Verdana" w:eastAsia="Times New Roman" w:hAnsi="Verdana"/>
          <w:color w:val="auto"/>
          <w:spacing w:val="-2"/>
          <w:sz w:val="20"/>
          <w:szCs w:val="20"/>
          <w:lang w:eastAsia="de-DE"/>
        </w:rPr>
        <w:t xml:space="preserve">Mir ist bekannt, dass ich jederzeit und ohne Angabe von Gründen meine Einwilligung zur Teilnahme an der Prüfung zurückziehen kann (mündlich oder schriftlich), ohne dass mir daraus </w:t>
      </w:r>
      <w:r w:rsidRPr="004D5760">
        <w:rPr>
          <w:rFonts w:ascii="Verdana" w:eastAsia="Times New Roman" w:hAnsi="Verdana"/>
          <w:color w:val="auto"/>
          <w:sz w:val="20"/>
          <w:szCs w:val="20"/>
          <w:lang w:eastAsia="de-DE"/>
        </w:rPr>
        <w:t xml:space="preserve">Nachteile </w:t>
      </w:r>
      <w:r w:rsidRPr="004D5760">
        <w:rPr>
          <w:rFonts w:ascii="Verdana" w:eastAsia="Times New Roman" w:hAnsi="Verdana"/>
          <w:color w:val="auto"/>
          <w:spacing w:val="-2"/>
          <w:sz w:val="20"/>
          <w:szCs w:val="20"/>
          <w:lang w:eastAsia="de-DE"/>
        </w:rPr>
        <w:t>entstehen.</w:t>
      </w:r>
    </w:p>
    <w:p w14:paraId="1AEC9A76"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3"/>
          <w:sz w:val="20"/>
          <w:szCs w:val="20"/>
          <w:lang w:eastAsia="de-DE"/>
        </w:rPr>
      </w:pPr>
    </w:p>
    <w:p w14:paraId="01EE6A9A"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327C3F3B" w14:textId="77777777" w:rsidR="004D5760" w:rsidRPr="004D5760" w:rsidRDefault="004D5760" w:rsidP="004D57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before="0" w:after="0" w:line="240" w:lineRule="auto"/>
        <w:jc w:val="both"/>
        <w:rPr>
          <w:rFonts w:ascii="Verdana" w:eastAsia="Times New Roman" w:hAnsi="Verdana"/>
          <w:color w:val="auto"/>
          <w:spacing w:val="-2"/>
          <w:sz w:val="20"/>
          <w:szCs w:val="20"/>
          <w:lang w:eastAsia="de-DE"/>
        </w:rPr>
      </w:pPr>
    </w:p>
    <w:p w14:paraId="6392977F" w14:textId="77777777" w:rsidR="004D5760" w:rsidRPr="004D5760" w:rsidRDefault="004D5760" w:rsidP="004D5760">
      <w:pPr>
        <w:spacing w:before="0" w:after="0" w:line="240" w:lineRule="auto"/>
        <w:rPr>
          <w:rFonts w:ascii="Verdana" w:eastAsia="Times New Roman" w:hAnsi="Verdana"/>
          <w:b/>
          <w:color w:val="auto"/>
          <w:spacing w:val="-2"/>
          <w:sz w:val="22"/>
          <w:szCs w:val="20"/>
          <w:lang w:eastAsia="de-DE"/>
        </w:rPr>
      </w:pPr>
      <w:r w:rsidRPr="004D5760">
        <w:rPr>
          <w:rFonts w:ascii="Verdana" w:eastAsia="Times New Roman" w:hAnsi="Verdana"/>
          <w:b/>
          <w:color w:val="auto"/>
          <w:spacing w:val="-2"/>
          <w:sz w:val="22"/>
          <w:szCs w:val="20"/>
          <w:lang w:eastAsia="de-DE"/>
        </w:rPr>
        <w:br w:type="page"/>
      </w:r>
    </w:p>
    <w:p w14:paraId="09CAC48C"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lang w:eastAsia="de-DE"/>
        </w:rPr>
      </w:pPr>
      <w:bookmarkStart w:id="3" w:name="_Hlk92914325"/>
      <w:bookmarkEnd w:id="2"/>
      <w:r w:rsidRPr="004D5760">
        <w:rPr>
          <w:rFonts w:ascii="Verdana" w:eastAsia="Times New Roman" w:hAnsi="Verdana"/>
          <w:color w:val="auto"/>
          <w:sz w:val="20"/>
          <w:szCs w:val="20"/>
          <w:lang w:eastAsia="de-DE"/>
        </w:rPr>
        <w:t xml:space="preserve">Ergänzungen durch die aufklärende Person: </w:t>
      </w:r>
    </w:p>
    <w:p w14:paraId="42E2E76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r w:rsidRPr="004D5760">
        <w:rPr>
          <w:rFonts w:ascii="Verdana" w:eastAsia="Times New Roman" w:hAnsi="Verdana"/>
          <w:color w:val="auto"/>
          <w:sz w:val="20"/>
          <w:szCs w:val="20"/>
          <w:u w:val="single"/>
          <w:lang w:eastAsia="de-DE"/>
        </w:rPr>
        <w:t>Folgende wesentliche Gesichtspunkte oder Fragen sind in dem mündlichen Aufklärungsgespräch genauer besprochen worden. Ich habe mich dabei davon überzeugt, dass der Patient alle für ihn wichtigen Fragen stellen konnte und die Aufklärung für ihn verständlich war.</w:t>
      </w:r>
    </w:p>
    <w:p w14:paraId="15D5461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1EFE0F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5A96251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4D18E600"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4F3C6C42"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5C120D2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B8F373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0046B6C4"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3DE38F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6F3D668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19333B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734CCAD"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F9CDBB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2FA5F7A3"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0D1A013C"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color w:val="auto"/>
          <w:sz w:val="20"/>
          <w:szCs w:val="20"/>
          <w:u w:val="single"/>
          <w:lang w:eastAsia="de-DE"/>
        </w:rPr>
      </w:pPr>
    </w:p>
    <w:p w14:paraId="39AE062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42FF31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E8CC3A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93A5D12"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F1143F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46A59E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F083C8C"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A07BF3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63EB03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DFAF9B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04B6D4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8ABF77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8414C53"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C19D98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56BBE86A"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1CFFD7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33B27E7"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2F769DD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4911DA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E2CBCB4"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550489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3FDA4CB"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74A7D4B6"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598499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E4B3ED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7B62E3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3180711"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3BD3E028"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A4B3539"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4245AB9E"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05D5930F"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6D7764F0"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p w14:paraId="186837C3"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center"/>
        <w:rPr>
          <w:rFonts w:ascii="Verdana" w:eastAsia="Times New Roman" w:hAnsi="Verdana"/>
          <w:b/>
          <w:color w:val="auto"/>
          <w:sz w:val="20"/>
          <w:szCs w:val="20"/>
          <w:u w:val="single"/>
          <w:lang w:eastAsia="de-DE"/>
        </w:rPr>
      </w:pPr>
    </w:p>
    <w:bookmarkEnd w:id="3"/>
    <w:p w14:paraId="712FEEF5" w14:textId="77777777" w:rsidR="004D5760" w:rsidRPr="004D5760" w:rsidRDefault="004D5760" w:rsidP="004D5760">
      <w:pPr>
        <w:pBdr>
          <w:top w:val="single" w:sz="4" w:space="1" w:color="auto"/>
          <w:left w:val="single" w:sz="4" w:space="4" w:color="auto"/>
          <w:bottom w:val="single" w:sz="4" w:space="1" w:color="auto"/>
          <w:right w:val="single" w:sz="4" w:space="4" w:color="auto"/>
        </w:pBdr>
        <w:shd w:val="clear" w:color="auto" w:fill="F2F2F2"/>
        <w:tabs>
          <w:tab w:val="left" w:pos="-1440"/>
          <w:tab w:val="left" w:pos="-720"/>
          <w:tab w:val="left" w:pos="0"/>
          <w:tab w:val="left" w:pos="720"/>
          <w:tab w:val="left" w:pos="1440"/>
          <w:tab w:val="left" w:pos="2160"/>
          <w:tab w:val="left" w:pos="2552"/>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rPr>
          <w:rFonts w:ascii="Verdana" w:eastAsia="Times New Roman" w:hAnsi="Verdana"/>
          <w:b/>
          <w:color w:val="auto"/>
          <w:sz w:val="20"/>
          <w:szCs w:val="20"/>
          <w:u w:val="single"/>
          <w:lang w:eastAsia="de-DE"/>
        </w:rPr>
        <w:sectPr w:rsidR="004D5760" w:rsidRPr="004D5760" w:rsidSect="00E61292">
          <w:headerReference w:type="default" r:id="rId11"/>
          <w:endnotePr>
            <w:numFmt w:val="decimal"/>
          </w:endnotePr>
          <w:pgSz w:w="11906" w:h="16838" w:code="9"/>
          <w:pgMar w:top="720" w:right="1418" w:bottom="720" w:left="1418" w:header="1134" w:footer="567" w:gutter="0"/>
          <w:cols w:space="720"/>
          <w:noEndnote/>
          <w:rtlGutter/>
          <w:docGrid w:linePitch="272"/>
        </w:sectPr>
      </w:pPr>
    </w:p>
    <w:p w14:paraId="6849593C" w14:textId="77777777" w:rsidR="00515E92" w:rsidRPr="00FA2962" w:rsidRDefault="00515E92" w:rsidP="00FA2962"/>
    <w:p w14:paraId="60F140DD" w14:textId="77777777" w:rsidR="00515E92" w:rsidRPr="00FA2962" w:rsidRDefault="00515E92" w:rsidP="00FA2962">
      <w:pPr>
        <w:pStyle w:val="Listenabsatz"/>
        <w:pBdr>
          <w:top w:val="single" w:sz="4" w:space="3" w:color="auto" w:shadow="1"/>
          <w:left w:val="single" w:sz="4" w:space="4" w:color="auto" w:shadow="1"/>
          <w:bottom w:val="single" w:sz="4" w:space="3" w:color="auto" w:shadow="1"/>
          <w:right w:val="single" w:sz="4" w:space="4" w:color="auto" w:shadow="1"/>
        </w:pBdr>
        <w:shd w:val="pct15" w:color="auto" w:fill="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jc w:val="center"/>
        <w:rPr>
          <w:rFonts w:ascii="Verdana" w:hAnsi="Verdana"/>
          <w:b/>
          <w:spacing w:val="-2"/>
        </w:rPr>
      </w:pPr>
      <w:r w:rsidRPr="00FA2962">
        <w:rPr>
          <w:rFonts w:ascii="Verdana" w:hAnsi="Verdana"/>
          <w:b/>
          <w:spacing w:val="-2"/>
        </w:rPr>
        <w:t>Datenschutzrechtliche Einwilligung:</w:t>
      </w:r>
    </w:p>
    <w:p w14:paraId="225257F9"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Pr>
          <w:rFonts w:ascii="Verdana" w:hAnsi="Verdana"/>
          <w:spacing w:val="-2"/>
          <w:sz w:val="18"/>
          <w:szCs w:val="18"/>
        </w:rPr>
        <w:t xml:space="preserve">I) </w:t>
      </w:r>
      <w:r w:rsidRPr="00C12616">
        <w:rPr>
          <w:rFonts w:ascii="Verdana" w:hAnsi="Verdana"/>
          <w:spacing w:val="-2"/>
          <w:sz w:val="18"/>
          <w:szCs w:val="18"/>
        </w:rPr>
        <w:t xml:space="preserve">Mir ist bekannt, dass bei dieser klinischen Prüfung </w:t>
      </w:r>
      <w:r w:rsidRPr="00C12616">
        <w:rPr>
          <w:rFonts w:ascii="Verdana" w:hAnsi="Verdana"/>
          <w:b/>
          <w:spacing w:val="-2"/>
          <w:sz w:val="18"/>
        </w:rPr>
        <w:t>personenbezogene Daten</w:t>
      </w:r>
      <w:r w:rsidRPr="00C12616">
        <w:rPr>
          <w:rFonts w:ascii="Verdana" w:hAnsi="Verdana"/>
          <w:spacing w:val="-2"/>
          <w:sz w:val="18"/>
          <w:szCs w:val="18"/>
        </w:rPr>
        <w:t>, insbesondere medizinische Befunde über mich erhoben, gespeichert und ausgewertet werden sollen. Die Verwendung meiner personenbezogenen Daten setzt vor der Teilnahme an der klinischen Prüfung folgende freiwillig abgegebene Einwilligungserklärung voraus; ohne die nachfolgende Einwilligung kann ich nicht an der klinischen Prüfung teilnehmen.</w:t>
      </w:r>
    </w:p>
    <w:p w14:paraId="4C059E5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0E980989"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sz w:val="18"/>
        </w:rPr>
      </w:pPr>
      <w:r w:rsidRPr="00C12616">
        <w:rPr>
          <w:rFonts w:ascii="Verdana" w:hAnsi="Verdana"/>
          <w:spacing w:val="-2"/>
          <w:sz w:val="18"/>
          <w:szCs w:val="18"/>
        </w:rPr>
        <w:t>1.</w:t>
      </w:r>
      <w:r w:rsidRPr="00C12616">
        <w:rPr>
          <w:rFonts w:ascii="Verdana" w:hAnsi="Verdana"/>
          <w:spacing w:val="-2"/>
          <w:sz w:val="18"/>
          <w:szCs w:val="18"/>
        </w:rPr>
        <w:tab/>
        <w:t xml:space="preserve">Ich willige ein, dass im Rahmen dieser klinischen Prüfung personenbezogene Daten, insbesondere Angaben über meine Gesundheit und meine ethnische Herkunft, über mich erhoben und in Papierform sowie auf elektronischen Datenträgern gemäß den Angaben in </w:t>
      </w:r>
      <w:r w:rsidRPr="00C12616">
        <w:rPr>
          <w:rFonts w:ascii="Verdana" w:hAnsi="Verdana"/>
          <w:spacing w:val="-2"/>
          <w:sz w:val="18"/>
        </w:rPr>
        <w:t xml:space="preserve">der </w:t>
      </w:r>
      <w:r w:rsidRPr="00C12616">
        <w:rPr>
          <w:rFonts w:ascii="Verdana" w:hAnsi="Verdana"/>
          <w:spacing w:val="-2"/>
          <w:sz w:val="18"/>
          <w:szCs w:val="18"/>
        </w:rPr>
        <w:t>Informationsschrift Teil II 1. aufgezeichnet, verwendet und weitergegeben werden. Die dort genannten gesetzlichen Einschränkungen meiner Rechte sind mir bewusst.</w:t>
      </w:r>
    </w:p>
    <w:p w14:paraId="79B27A6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4F0E8CA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pacing w:val="-2"/>
          <w:sz w:val="18"/>
        </w:rPr>
      </w:pPr>
      <w:r w:rsidRPr="00C12616">
        <w:rPr>
          <w:rFonts w:ascii="Verdana" w:hAnsi="Verdana"/>
          <w:sz w:val="18"/>
          <w:szCs w:val="18"/>
        </w:rPr>
        <w:t xml:space="preserve">2. </w:t>
      </w:r>
      <w:r w:rsidRPr="00C12616">
        <w:rPr>
          <w:rFonts w:ascii="Verdana" w:hAnsi="Verdana"/>
          <w:i/>
          <w:sz w:val="16"/>
          <w:szCs w:val="16"/>
        </w:rPr>
        <w:t xml:space="preserve">[Sofern </w:t>
      </w:r>
      <w:r w:rsidRPr="00C12616">
        <w:rPr>
          <w:rFonts w:ascii="Verdana" w:hAnsi="Verdana"/>
          <w:i/>
          <w:spacing w:val="-2"/>
          <w:sz w:val="16"/>
        </w:rPr>
        <w:t>zutreffend; sofern eine Übermittlung von Daten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rPr>
        <w:t xml:space="preserve">Ich bin </w:t>
      </w:r>
      <w:r w:rsidRPr="00C12616">
        <w:rPr>
          <w:rFonts w:ascii="Verdana" w:hAnsi="Verdana"/>
          <w:spacing w:val="-2"/>
          <w:sz w:val="18"/>
          <w:szCs w:val="18"/>
        </w:rPr>
        <w:t>darüber</w:t>
      </w:r>
      <w:r w:rsidRPr="00C12616">
        <w:rPr>
          <w:rFonts w:ascii="Verdana" w:hAnsi="Verdana"/>
          <w:spacing w:val="-2"/>
          <w:sz w:val="18"/>
        </w:rPr>
        <w:t xml:space="preserve"> aufgeklärt worden, dass </w:t>
      </w:r>
      <w:r w:rsidRPr="00C12616">
        <w:rPr>
          <w:rFonts w:ascii="Verdana" w:hAnsi="Verdana"/>
          <w:spacing w:val="-2"/>
          <w:sz w:val="18"/>
          <w:szCs w:val="18"/>
        </w:rPr>
        <w:t xml:space="preserve">meine Daten auch </w:t>
      </w:r>
      <w:r w:rsidRPr="00C12616">
        <w:rPr>
          <w:rFonts w:ascii="Verdana" w:hAnsi="Verdana"/>
          <w:spacing w:val="-2"/>
          <w:sz w:val="18"/>
        </w:rPr>
        <w:t>in Drittländer</w:t>
      </w:r>
      <w:r w:rsidRPr="00C12616">
        <w:rPr>
          <w:rFonts w:ascii="Verdana" w:hAnsi="Verdana"/>
          <w:spacing w:val="-2"/>
          <w:sz w:val="18"/>
          <w:szCs w:val="18"/>
        </w:rPr>
        <w:t xml:space="preserve"> und an Empfänger </w:t>
      </w:r>
      <w:r w:rsidRPr="00C12616">
        <w:rPr>
          <w:rFonts w:ascii="Verdana" w:hAnsi="Verdana"/>
          <w:spacing w:val="-2"/>
          <w:sz w:val="18"/>
        </w:rPr>
        <w:t xml:space="preserve">weitergegeben werden, </w:t>
      </w:r>
      <w:r w:rsidRPr="00C12616">
        <w:rPr>
          <w:rFonts w:ascii="Verdana" w:hAnsi="Verdana"/>
          <w:spacing w:val="-2"/>
          <w:sz w:val="18"/>
          <w:szCs w:val="18"/>
        </w:rPr>
        <w:t xml:space="preserve">für die </w:t>
      </w:r>
      <w:r w:rsidRPr="00C12616">
        <w:rPr>
          <w:rFonts w:ascii="Verdana" w:hAnsi="Verdana"/>
          <w:spacing w:val="-2"/>
          <w:sz w:val="18"/>
        </w:rPr>
        <w:t xml:space="preserve">kein Angemessenheitsbeschluss der Europäischen Kommission </w:t>
      </w:r>
      <w:r w:rsidRPr="00C12616">
        <w:rPr>
          <w:rFonts w:ascii="Verdana" w:hAnsi="Verdana"/>
          <w:spacing w:val="-2"/>
          <w:sz w:val="18"/>
          <w:szCs w:val="18"/>
        </w:rPr>
        <w:t xml:space="preserve">und auch keine anderen, gleichwertigen Datenschutzgarantien vorliegen. </w:t>
      </w:r>
    </w:p>
    <w:p w14:paraId="7C367DDD"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sz w:val="18"/>
          <w:szCs w:val="18"/>
        </w:rPr>
      </w:pPr>
    </w:p>
    <w:p w14:paraId="51878504" w14:textId="2F042619"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pacing w:val="-2"/>
          <w:sz w:val="16"/>
        </w:rPr>
        <w:t>[Falls</w:t>
      </w:r>
      <w:r w:rsidR="00370549">
        <w:rPr>
          <w:rFonts w:ascii="Verdana" w:hAnsi="Verdana"/>
          <w:i/>
          <w:spacing w:val="-2"/>
          <w:sz w:val="16"/>
        </w:rPr>
        <w:t xml:space="preserve"> </w:t>
      </w:r>
      <w:r w:rsidRPr="00C12616">
        <w:rPr>
          <w:rFonts w:ascii="Verdana" w:hAnsi="Verdana"/>
          <w:i/>
          <w:spacing w:val="-2"/>
          <w:sz w:val="16"/>
        </w:rPr>
        <w:t>zu</w:t>
      </w:r>
      <w:r w:rsidR="00370549">
        <w:rPr>
          <w:rFonts w:ascii="Verdana" w:hAnsi="Verdana"/>
          <w:i/>
          <w:spacing w:val="-2"/>
          <w:sz w:val="16"/>
        </w:rPr>
        <w:t>t</w:t>
      </w:r>
      <w:r w:rsidRPr="00C12616">
        <w:rPr>
          <w:rFonts w:ascii="Verdana" w:hAnsi="Verdana"/>
          <w:i/>
          <w:spacing w:val="-2"/>
          <w:sz w:val="16"/>
        </w:rPr>
        <w:t>reffend:]</w:t>
      </w:r>
      <w:r w:rsidRPr="00C12616">
        <w:rPr>
          <w:rFonts w:ascii="Verdana" w:hAnsi="Verdana"/>
          <w:sz w:val="18"/>
          <w:szCs w:val="18"/>
        </w:rPr>
        <w:t xml:space="preserve"> Ich bin darüber aufgeklärt worden, dass ich ohne meine Einwilligung in die Weitergabe meiner Daten in diese Länder nicht an dieser klinischen Prüfung teilnehmen kann.</w:t>
      </w:r>
    </w:p>
    <w:p w14:paraId="5706BC80"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387A505E"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pacing w:val="-2"/>
          <w:szCs w:val="24"/>
        </w:rPr>
        <w:sym w:font="Wingdings" w:char="F06F"/>
      </w:r>
      <w:r w:rsidRPr="00C12616">
        <w:rPr>
          <w:rFonts w:ascii="Verdana" w:hAnsi="Verdana"/>
          <w:spacing w:val="-2"/>
          <w:sz w:val="18"/>
          <w:szCs w:val="18"/>
        </w:rPr>
        <w:t xml:space="preserve"> </w:t>
      </w: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w:t>
      </w:r>
      <w:r w:rsidRPr="00C12616">
        <w:rPr>
          <w:rFonts w:ascii="Verdana" w:hAnsi="Verdana"/>
          <w:sz w:val="18"/>
        </w:rPr>
        <w:t>ausdrücklich</w:t>
      </w:r>
      <w:r w:rsidRPr="00C12616">
        <w:rPr>
          <w:rFonts w:ascii="Verdana" w:hAnsi="Verdana"/>
          <w:b/>
          <w:sz w:val="18"/>
        </w:rPr>
        <w:t xml:space="preserve"> in eine Weitergabe meiner Daten in Länder außerhalb der Europäischen Union und des Europäischen Wirtschaftsraumes ein, in denen ein Schutz meiner Daten nicht in vergleichbarer Weise garantiert werden kann.</w:t>
      </w:r>
      <w:r w:rsidRPr="00AB5018">
        <w:t xml:space="preserve"> </w:t>
      </w:r>
      <w:r w:rsidRPr="00C12616">
        <w:rPr>
          <w:rFonts w:ascii="Verdana" w:hAnsi="Verdana"/>
          <w:spacing w:val="-2"/>
          <w:sz w:val="18"/>
          <w:szCs w:val="18"/>
        </w:rPr>
        <w:t>Der erheblichen persönlichen Nachteile, die eine solche Datenübermittlung mit sich bringen kann, bin ich mir bewusst.</w:t>
      </w:r>
    </w:p>
    <w:p w14:paraId="476A0622"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z w:val="18"/>
        </w:rPr>
      </w:pPr>
      <w:r w:rsidRPr="00C12616">
        <w:rPr>
          <w:rFonts w:ascii="Verdana" w:hAnsi="Verdana"/>
          <w:i/>
          <w:sz w:val="18"/>
        </w:rPr>
        <w:tab/>
      </w:r>
    </w:p>
    <w:p w14:paraId="497A13FA"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6B5D3E8D"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3. </w:t>
      </w:r>
      <w:r w:rsidRPr="00C12616">
        <w:rPr>
          <w:rFonts w:ascii="Verdana" w:hAnsi="Verdana"/>
          <w:i/>
          <w:sz w:val="16"/>
          <w:szCs w:val="16"/>
        </w:rPr>
        <w:t xml:space="preserve">[Falls </w:t>
      </w:r>
      <w:r w:rsidRPr="00C12616">
        <w:rPr>
          <w:rFonts w:ascii="Verdana" w:hAnsi="Verdana"/>
          <w:i/>
          <w:spacing w:val="-2"/>
          <w:sz w:val="16"/>
        </w:rPr>
        <w:t>zutreffend</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rPr>
        <w:t xml:space="preserve"> </w:t>
      </w:r>
      <w:r w:rsidRPr="00C12616">
        <w:rPr>
          <w:rFonts w:ascii="Verdana" w:hAnsi="Verdana"/>
          <w:spacing w:val="-2"/>
          <w:sz w:val="18"/>
          <w:szCs w:val="18"/>
        </w:rPr>
        <w:t>Ich willige ein, dass mein Hausarzt</w:t>
      </w:r>
    </w:p>
    <w:p w14:paraId="7335942A"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p>
    <w:p w14:paraId="698213A7"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t>...................................................................................................................................</w:t>
      </w:r>
    </w:p>
    <w:p w14:paraId="3E38EC5F"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41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z w:val="18"/>
          <w:szCs w:val="18"/>
        </w:rPr>
      </w:pPr>
      <w:r w:rsidRPr="00C12616">
        <w:rPr>
          <w:rFonts w:ascii="Verdana" w:hAnsi="Verdana"/>
          <w:sz w:val="18"/>
          <w:szCs w:val="18"/>
        </w:rPr>
        <w:tab/>
      </w:r>
      <w:r w:rsidRPr="00C12616">
        <w:rPr>
          <w:rFonts w:ascii="Verdana" w:hAnsi="Verdana"/>
          <w:spacing w:val="-2"/>
          <w:sz w:val="16"/>
          <w:szCs w:val="18"/>
        </w:rPr>
        <w:t>Name</w:t>
      </w:r>
    </w:p>
    <w:p w14:paraId="28D0D84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r w:rsidRPr="00C12616">
        <w:rPr>
          <w:rFonts w:ascii="Verdana" w:hAnsi="Verdana"/>
          <w:i/>
          <w:spacing w:val="-2"/>
          <w:sz w:val="18"/>
          <w:szCs w:val="18"/>
        </w:rPr>
        <w:tab/>
      </w:r>
    </w:p>
    <w:p w14:paraId="6F05AE2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szCs w:val="18"/>
        </w:rPr>
      </w:pPr>
    </w:p>
    <w:p w14:paraId="47F6D4E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rPr>
      </w:pPr>
      <w:r w:rsidRPr="00C12616">
        <w:rPr>
          <w:rFonts w:ascii="Verdana" w:hAnsi="Verdana"/>
          <w:i/>
          <w:spacing w:val="-2"/>
          <w:sz w:val="18"/>
          <w:szCs w:val="18"/>
        </w:rPr>
        <w:t xml:space="preserve">     </w:t>
      </w:r>
      <w:r w:rsidRPr="00C12616">
        <w:rPr>
          <w:rFonts w:ascii="Verdana" w:hAnsi="Verdana"/>
          <w:spacing w:val="-2"/>
          <w:sz w:val="18"/>
          <w:szCs w:val="18"/>
        </w:rPr>
        <w:t xml:space="preserve">über meine Teilnahme an der klinischen Prüfung informiert wird. </w:t>
      </w:r>
    </w:p>
    <w:p w14:paraId="63526760"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6B54B653"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4.</w:t>
      </w:r>
      <w:r w:rsidRPr="00C12616">
        <w:rPr>
          <w:rFonts w:ascii="Verdana" w:hAnsi="Verdana"/>
          <w:spacing w:val="-2"/>
          <w:sz w:val="18"/>
          <w:szCs w:val="18"/>
        </w:rPr>
        <w:tab/>
      </w:r>
      <w:r w:rsidRPr="00C12616">
        <w:rPr>
          <w:rFonts w:ascii="Verdana" w:hAnsi="Verdana"/>
          <w:i/>
          <w:spacing w:val="-2"/>
          <w:sz w:val="16"/>
        </w:rPr>
        <w:t>[sofern zwingend erforderlich; siehe Teil II. 1. Buchst. a)]</w:t>
      </w:r>
    </w:p>
    <w:p w14:paraId="2BE36FEF"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soweit dies für die ordnungsgemäße Durchführung und Überwachung der Studie notwendig ist. Insoweit entbinde ich diese Ärzte von der Schweigepflicht. </w:t>
      </w:r>
    </w:p>
    <w:p w14:paraId="4F49FF50"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64D4719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sidRPr="00C12616">
        <w:rPr>
          <w:rFonts w:ascii="Verdana" w:hAnsi="Verdana"/>
          <w:i/>
          <w:spacing w:val="-2"/>
          <w:sz w:val="16"/>
        </w:rPr>
        <w:t>[sofern optional; siehe Teil II. 1 Buchst. a)]</w:t>
      </w:r>
    </w:p>
    <w:p w14:paraId="451652F2"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t>Ich willige ein, dass Gesundheitsdaten von mitbehandelnden Ärzten / von folgenden Ärzten</w:t>
      </w:r>
      <w:r w:rsidRPr="00C12616">
        <w:rPr>
          <w:rFonts w:ascii="Verdana" w:hAnsi="Verdana"/>
          <w:spacing w:val="-2"/>
          <w:sz w:val="18"/>
          <w:szCs w:val="18"/>
        </w:rPr>
        <w:br/>
        <w:t xml:space="preserve"> ........................................................................................................................................</w:t>
      </w:r>
      <w:r w:rsidRPr="00C12616">
        <w:rPr>
          <w:rFonts w:ascii="Verdana" w:hAnsi="Verdana"/>
          <w:spacing w:val="-2"/>
          <w:sz w:val="18"/>
          <w:szCs w:val="18"/>
        </w:rPr>
        <w:br/>
        <w:t>Name(n)</w:t>
      </w:r>
      <w:r w:rsidRPr="00C12616">
        <w:rPr>
          <w:rFonts w:ascii="Verdana" w:hAnsi="Verdana"/>
          <w:spacing w:val="-2"/>
          <w:sz w:val="18"/>
          <w:szCs w:val="18"/>
        </w:rPr>
        <w:br/>
        <w:t xml:space="preserve">erhoben werden. Insoweit entbinde ich diese Ärzte von der Schweigepflicht. </w:t>
      </w:r>
    </w:p>
    <w:p w14:paraId="0478E463"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Ich willige ein und entbinde o.g. Arzt/Ärzte von ihrer Schweigepflicht.</w:t>
      </w:r>
    </w:p>
    <w:p w14:paraId="2CDE4E9B"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ab/>
      </w:r>
      <w:r>
        <w:rPr>
          <w:szCs w:val="24"/>
        </w:rPr>
        <w:sym w:font="Wingdings" w:char="F06F"/>
      </w:r>
      <w:r w:rsidRPr="00C12616">
        <w:rPr>
          <w:rFonts w:ascii="Verdana" w:hAnsi="Verdana"/>
          <w:spacing w:val="-2"/>
          <w:sz w:val="18"/>
          <w:szCs w:val="18"/>
        </w:rPr>
        <w:t xml:space="preserve"> </w:t>
      </w:r>
      <w:r w:rsidRPr="00C12616">
        <w:rPr>
          <w:rFonts w:ascii="Verdana" w:hAnsi="Verdana"/>
          <w:spacing w:val="-2"/>
          <w:sz w:val="18"/>
          <w:szCs w:val="18"/>
        </w:rPr>
        <w:tab/>
        <w:t xml:space="preserve">Ich entbinde o.g. Arzt/Ärzte </w:t>
      </w:r>
      <w:r w:rsidRPr="00C12616">
        <w:rPr>
          <w:rFonts w:ascii="Verdana" w:hAnsi="Verdana"/>
          <w:spacing w:val="-2"/>
          <w:sz w:val="18"/>
          <w:szCs w:val="18"/>
          <w:u w:val="single"/>
        </w:rPr>
        <w:t>nicht</w:t>
      </w:r>
      <w:r w:rsidRPr="00C12616">
        <w:rPr>
          <w:rFonts w:ascii="Verdana" w:hAnsi="Verdana"/>
          <w:spacing w:val="-2"/>
          <w:sz w:val="18"/>
          <w:szCs w:val="18"/>
        </w:rPr>
        <w:t xml:space="preserve"> von ihrer Schweigepflicht. Ich kann gleichwohl an der klinischen Prüfung teilnehmen.</w:t>
      </w:r>
    </w:p>
    <w:p w14:paraId="677A6354"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5D41713E"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p>
    <w:p w14:paraId="32A24EA9"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szCs w:val="18"/>
        </w:rPr>
      </w:pPr>
      <w:r w:rsidRPr="00C12616">
        <w:rPr>
          <w:rFonts w:ascii="Verdana" w:hAnsi="Verdana"/>
          <w:spacing w:val="-2"/>
          <w:sz w:val="18"/>
          <w:szCs w:val="18"/>
        </w:rPr>
        <w:t xml:space="preserve">II. 1. Ich willige ein, dass meine </w:t>
      </w:r>
      <w:r w:rsidRPr="00C12616">
        <w:rPr>
          <w:rFonts w:ascii="Verdana" w:hAnsi="Verdana"/>
          <w:b/>
          <w:spacing w:val="-2"/>
          <w:sz w:val="18"/>
          <w:szCs w:val="18"/>
        </w:rPr>
        <w:t>Biomaterialien</w:t>
      </w:r>
      <w:r w:rsidRPr="00C12616">
        <w:rPr>
          <w:rFonts w:ascii="Verdana" w:hAnsi="Verdana"/>
          <w:spacing w:val="-2"/>
          <w:sz w:val="18"/>
          <w:szCs w:val="18"/>
        </w:rPr>
        <w:t xml:space="preserve"> gemäß den Angaben der Informationsschrift Teil II 2. beschrieben aufbewahrt, verwendet und weitergegeben werden. </w:t>
      </w:r>
    </w:p>
    <w:p w14:paraId="17B07BE5"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r>
    </w:p>
    <w:p w14:paraId="688DB324"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spacing w:val="-2"/>
          <w:sz w:val="18"/>
        </w:rPr>
      </w:pPr>
      <w:r w:rsidRPr="00C12616">
        <w:rPr>
          <w:rFonts w:ascii="Verdana" w:hAnsi="Verdana"/>
          <w:spacing w:val="-2"/>
          <w:sz w:val="18"/>
        </w:rPr>
        <w:tab/>
        <w:t xml:space="preserve">Das Eigentum an den Biomaterialien übertrage ich an </w:t>
      </w:r>
      <w:r w:rsidRPr="00C12616">
        <w:rPr>
          <w:rFonts w:ascii="Verdana" w:hAnsi="Verdana"/>
          <w:i/>
          <w:spacing w:val="-2"/>
          <w:sz w:val="16"/>
          <w:szCs w:val="16"/>
        </w:rPr>
        <w:t>[…]</w:t>
      </w:r>
      <w:r w:rsidRPr="00C12616">
        <w:rPr>
          <w:rFonts w:ascii="Verdana" w:hAnsi="Verdana"/>
          <w:spacing w:val="-2"/>
          <w:sz w:val="18"/>
        </w:rPr>
        <w:t>.</w:t>
      </w:r>
    </w:p>
    <w:p w14:paraId="1F1E59B3"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after="60" w:line="288" w:lineRule="auto"/>
        <w:ind w:left="357"/>
        <w:jc w:val="both"/>
        <w:rPr>
          <w:rFonts w:ascii="Verdana" w:hAnsi="Verdana"/>
        </w:rPr>
      </w:pPr>
      <w:r w:rsidRPr="00C12616">
        <w:rPr>
          <w:rFonts w:ascii="Verdana" w:hAnsi="Verdana"/>
          <w:i/>
          <w:sz w:val="16"/>
          <w:szCs w:val="16"/>
        </w:rPr>
        <w:t xml:space="preserve">[Sofern </w:t>
      </w:r>
      <w:r w:rsidRPr="00C12616">
        <w:rPr>
          <w:rFonts w:ascii="Verdana" w:hAnsi="Verdana"/>
          <w:i/>
          <w:spacing w:val="-2"/>
          <w:sz w:val="16"/>
        </w:rPr>
        <w:t>zutreffend; sofern eine Übermittlung von Biomaterialien in entsprechende Länder nicht zwingend ist, ist eine ausdrückliche Ankreuzoption vorzusehen.</w:t>
      </w:r>
      <w:r w:rsidRPr="00C12616">
        <w:rPr>
          <w:rFonts w:ascii="Verdana" w:hAnsi="Verdana"/>
          <w:i/>
          <w:spacing w:val="-2"/>
          <w:sz w:val="16"/>
          <w:szCs w:val="16"/>
        </w:rPr>
        <w:t>]</w:t>
      </w:r>
      <w:r w:rsidRPr="00C12616">
        <w:rPr>
          <w:rFonts w:ascii="Verdana" w:hAnsi="Verdana"/>
          <w:i/>
          <w:sz w:val="16"/>
          <w:szCs w:val="18"/>
        </w:rPr>
        <w:t xml:space="preserve"> </w:t>
      </w:r>
      <w:r w:rsidRPr="00C12616">
        <w:rPr>
          <w:rFonts w:ascii="Verdana" w:hAnsi="Verdana"/>
          <w:sz w:val="18"/>
          <w:szCs w:val="18"/>
        </w:rPr>
        <w:t xml:space="preserve"> </w:t>
      </w:r>
      <w:r w:rsidRPr="00C12616">
        <w:rPr>
          <w:rFonts w:ascii="Verdana" w:hAnsi="Verdana"/>
          <w:spacing w:val="-2"/>
          <w:sz w:val="18"/>
          <w:szCs w:val="18"/>
        </w:rPr>
        <w:t xml:space="preserve">Ich bin darüber aufgeklärt worden, dass meine Biomaterialien auch in Drittländer und an Empfänger weitergegeben werden, für die kein Angemessenheitsbeschluss der Europäischen Kommission und auch keine anderen, gleichwertigen Datenschutzgarantien vorliegen. </w:t>
      </w:r>
      <w:r w:rsidRPr="00C12616">
        <w:rPr>
          <w:rFonts w:ascii="Verdana" w:hAnsi="Verdana"/>
          <w:sz w:val="18"/>
          <w:szCs w:val="18"/>
        </w:rPr>
        <w:t>Ich bin darüber aufgeklärt worden, dass ich ohne meine Einwilligung in die Weitergabe meiner Biomaterialien in diese Länder nicht an dieser klinischen Prüfung teilnehmen kann.</w:t>
      </w:r>
    </w:p>
    <w:p w14:paraId="6A63F7E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rPr>
      </w:pPr>
    </w:p>
    <w:p w14:paraId="182A2486" w14:textId="77777777" w:rsidR="00515E92" w:rsidRPr="00C12616" w:rsidRDefault="00515E92" w:rsidP="003D0942">
      <w:pPr>
        <w:pBdr>
          <w:top w:val="single" w:sz="4" w:space="3" w:color="auto" w:shadow="1"/>
          <w:left w:val="single" w:sz="4" w:space="4" w:color="auto" w:shadow="1"/>
          <w:bottom w:val="single" w:sz="4" w:space="3" w:color="auto" w:shadow="1"/>
          <w:right w:val="single" w:sz="4" w:space="4" w:color="auto" w:shadow="1"/>
        </w:pBdr>
        <w:tabs>
          <w:tab w:val="left" w:pos="-1440"/>
          <w:tab w:val="left" w:pos="-720"/>
          <w:tab w:val="left" w:pos="0"/>
          <w:tab w:val="left" w:pos="357"/>
          <w:tab w:val="left" w:pos="720"/>
          <w:tab w:val="left" w:pos="1440"/>
          <w:tab w:val="left" w:pos="2160"/>
          <w:tab w:val="left" w:pos="2880"/>
          <w:tab w:val="left" w:pos="3600"/>
          <w:tab w:val="left" w:pos="4320"/>
          <w:tab w:val="left" w:pos="5040"/>
          <w:tab w:val="left" w:pos="5760"/>
          <w:tab w:val="left" w:pos="6480"/>
          <w:tab w:val="left" w:pos="6663"/>
          <w:tab w:val="left" w:pos="7200"/>
          <w:tab w:val="left" w:pos="7920"/>
          <w:tab w:val="left" w:pos="8640"/>
          <w:tab w:val="left" w:pos="9360"/>
          <w:tab w:val="left" w:pos="10080"/>
        </w:tabs>
        <w:suppressAutoHyphens/>
        <w:spacing w:line="288" w:lineRule="auto"/>
        <w:ind w:left="357"/>
        <w:jc w:val="both"/>
        <w:rPr>
          <w:rFonts w:ascii="Verdana" w:hAnsi="Verdana"/>
          <w:i/>
          <w:spacing w:val="-2"/>
          <w:sz w:val="18"/>
        </w:rPr>
      </w:pPr>
      <w:r w:rsidRPr="00C12616">
        <w:rPr>
          <w:rFonts w:ascii="Verdana" w:hAnsi="Verdana"/>
          <w:b/>
          <w:sz w:val="18"/>
        </w:rPr>
        <w:t xml:space="preserve">Ich </w:t>
      </w:r>
      <w:r w:rsidRPr="00C12616">
        <w:rPr>
          <w:rFonts w:ascii="Verdana" w:hAnsi="Verdana"/>
          <w:b/>
          <w:spacing w:val="-2"/>
          <w:sz w:val="18"/>
        </w:rPr>
        <w:t>willige</w:t>
      </w:r>
      <w:r w:rsidRPr="00C12616">
        <w:rPr>
          <w:rFonts w:ascii="Verdana" w:hAnsi="Verdana"/>
          <w:b/>
          <w:sz w:val="18"/>
        </w:rPr>
        <w:t xml:space="preserve"> ausdrücklich in eine Weitergabe meiner Biomaterialien in Länder außerhalb der Europäischen Union ein, in denen ein Schutz meiner Biomaterialien nicht in vergleichbarer Weise garantiert werden kann.</w:t>
      </w:r>
    </w:p>
    <w:p w14:paraId="23C7E6B9" w14:textId="77777777" w:rsidR="00515E92" w:rsidRDefault="00515E92" w:rsidP="00FA2962">
      <w:pPr>
        <w:pStyle w:val="berschrift1"/>
        <w:keepLines w:val="0"/>
        <w:pageBreakBefore w:val="0"/>
        <w:tabs>
          <w:tab w:val="center" w:pos="4513"/>
        </w:tabs>
        <w:suppressAutoHyphens/>
        <w:spacing w:before="0" w:line="240" w:lineRule="auto"/>
        <w:jc w:val="center"/>
        <w:rPr>
          <w:rFonts w:ascii="Verdana" w:hAnsi="Verdana"/>
          <w:color w:val="auto"/>
          <w:spacing w:val="-3"/>
          <w:sz w:val="22"/>
          <w:szCs w:val="20"/>
          <w:lang w:eastAsia="de-DE"/>
        </w:rPr>
      </w:pPr>
    </w:p>
    <w:p w14:paraId="46EB09F8"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r w:rsidRPr="00FA2962">
        <w:rPr>
          <w:rFonts w:ascii="Verdana" w:hAnsi="Verdana"/>
          <w:color w:val="auto"/>
          <w:spacing w:val="-3"/>
          <w:sz w:val="22"/>
          <w:szCs w:val="20"/>
          <w:lang w:eastAsia="de-DE"/>
        </w:rPr>
        <w:t>Ich willige freiwillig ein, an der oben genannten klinischen Prüfung</w:t>
      </w:r>
    </w:p>
    <w:p w14:paraId="41EA42DD"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r w:rsidRPr="00FA2962">
        <w:rPr>
          <w:rFonts w:ascii="Verdana" w:hAnsi="Verdana"/>
          <w:color w:val="auto"/>
          <w:spacing w:val="-3"/>
          <w:sz w:val="22"/>
          <w:szCs w:val="20"/>
          <w:lang w:eastAsia="de-DE"/>
        </w:rPr>
        <w:t>teilzunehmen.</w:t>
      </w:r>
    </w:p>
    <w:p w14:paraId="5313F4F8"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p>
    <w:p w14:paraId="3FA9C262"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r w:rsidRPr="00FA2962">
        <w:rPr>
          <w:rFonts w:ascii="Verdana" w:hAnsi="Verdana"/>
          <w:color w:val="auto"/>
          <w:spacing w:val="-3"/>
          <w:sz w:val="22"/>
          <w:szCs w:val="20"/>
          <w:lang w:eastAsia="de-DE"/>
        </w:rPr>
        <w:t>Zugleich willige ich in die Verarbeitung meiner personenbezogenen Daten und Biomaterialien wie beschrieben [sofern zutreffend] und von mir angegeben ein.</w:t>
      </w:r>
    </w:p>
    <w:p w14:paraId="6E92FFD7"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p>
    <w:p w14:paraId="186DDDEF" w14:textId="77777777" w:rsidR="00515E92" w:rsidRPr="00FA2962" w:rsidRDefault="00515E92" w:rsidP="003D0942">
      <w:pPr>
        <w:pStyle w:val="berschrift1"/>
        <w:keepLines w:val="0"/>
        <w:pageBreakBefore w:val="0"/>
        <w:tabs>
          <w:tab w:val="center" w:pos="4513"/>
        </w:tabs>
        <w:suppressAutoHyphens/>
        <w:spacing w:before="0"/>
        <w:jc w:val="center"/>
        <w:rPr>
          <w:rFonts w:ascii="Verdana" w:hAnsi="Verdana"/>
          <w:color w:val="auto"/>
          <w:spacing w:val="-3"/>
          <w:sz w:val="22"/>
          <w:szCs w:val="20"/>
          <w:lang w:eastAsia="de-DE"/>
        </w:rPr>
      </w:pPr>
    </w:p>
    <w:p w14:paraId="49E7D2FF" w14:textId="77777777" w:rsidR="00515E92" w:rsidRPr="00ED63B7" w:rsidRDefault="00515E92" w:rsidP="003D0942">
      <w:pPr>
        <w:pStyle w:val="Textkrper2"/>
        <w:spacing w:line="276" w:lineRule="auto"/>
        <w:rPr>
          <w:rFonts w:ascii="Verdana" w:hAnsi="Verdana"/>
        </w:rPr>
      </w:pPr>
      <w:r w:rsidRPr="00ED63B7">
        <w:rPr>
          <w:rFonts w:ascii="Verdana" w:hAnsi="Verdana"/>
        </w:rPr>
        <w:t>Ein Exemplar der P</w:t>
      </w:r>
      <w:r>
        <w:rPr>
          <w:rFonts w:ascii="Verdana" w:hAnsi="Verdana"/>
        </w:rPr>
        <w:t>roband</w:t>
      </w:r>
      <w:r w:rsidRPr="00ED63B7">
        <w:rPr>
          <w:rFonts w:ascii="Verdana" w:hAnsi="Verdana"/>
        </w:rPr>
        <w:t xml:space="preserve">en-Information und -Einwilligung </w:t>
      </w:r>
      <w:r w:rsidRPr="005F2BCE">
        <w:rPr>
          <w:rFonts w:ascii="Verdana" w:hAnsi="Verdana"/>
        </w:rPr>
        <w:t>sowie die Versicherungs</w:t>
      </w:r>
      <w:r>
        <w:rPr>
          <w:rFonts w:ascii="Verdana" w:hAnsi="Verdana"/>
        </w:rPr>
        <w:t>unterlagen</w:t>
      </w:r>
      <w:r w:rsidRPr="00C96478">
        <w:rPr>
          <w:rFonts w:ascii="Verdana" w:hAnsi="Verdana"/>
        </w:rPr>
        <w:t xml:space="preserve"> </w:t>
      </w:r>
      <w:r w:rsidRPr="00ED63B7">
        <w:rPr>
          <w:rFonts w:ascii="Verdana" w:hAnsi="Verdana"/>
        </w:rPr>
        <w:t>habe ich erhalten. Ein Exemplar verbleibt im Prüfzentrum.</w:t>
      </w:r>
    </w:p>
    <w:p w14:paraId="5D964AD0" w14:textId="77777777" w:rsidR="00515E92" w:rsidRDefault="00515E92" w:rsidP="003D0942">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69C10705" w14:textId="77777777" w:rsidR="00515E92" w:rsidRPr="008F7980" w:rsidRDefault="00515E92" w:rsidP="003D0942">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Probanden</w:t>
      </w:r>
      <w:r w:rsidRPr="008F7980">
        <w:rPr>
          <w:rFonts w:ascii="Verdana" w:hAnsi="Verdana"/>
          <w:spacing w:val="-2"/>
          <w:sz w:val="16"/>
        </w:rPr>
        <w:t xml:space="preserve"> in Druckbuchstaben</w:t>
      </w:r>
    </w:p>
    <w:p w14:paraId="2D373584" w14:textId="77777777" w:rsidR="00515E92" w:rsidRPr="00ED63B7" w:rsidRDefault="00515E92" w:rsidP="003D0942">
      <w:pPr>
        <w:pStyle w:val="Textkrper"/>
        <w:spacing w:line="276" w:lineRule="auto"/>
        <w:jc w:val="center"/>
        <w:rPr>
          <w:rFonts w:ascii="Verdana" w:hAnsi="Verdana"/>
          <w:sz w:val="20"/>
        </w:rPr>
      </w:pPr>
    </w:p>
    <w:p w14:paraId="3A0CD59B" w14:textId="77777777" w:rsidR="00515E92" w:rsidRDefault="00515E92" w:rsidP="003D0942">
      <w:pPr>
        <w:pStyle w:val="Textkrper"/>
        <w:shd w:val="pct15" w:color="auto" w:fill="auto"/>
        <w:spacing w:line="276" w:lineRule="auto"/>
        <w:jc w:val="center"/>
        <w:rPr>
          <w:rFonts w:ascii="Verdana" w:hAnsi="Verdana"/>
          <w:sz w:val="20"/>
        </w:rPr>
      </w:pPr>
    </w:p>
    <w:p w14:paraId="196B6E2F" w14:textId="77777777" w:rsidR="00515E92" w:rsidRDefault="00515E92" w:rsidP="003D0942">
      <w:pPr>
        <w:pStyle w:val="Textkrper"/>
        <w:shd w:val="pct15" w:color="auto" w:fill="auto"/>
        <w:spacing w:line="276" w:lineRule="auto"/>
        <w:jc w:val="center"/>
        <w:rPr>
          <w:rFonts w:ascii="Verdana" w:hAnsi="Verdana"/>
          <w:sz w:val="20"/>
        </w:rPr>
      </w:pPr>
    </w:p>
    <w:p w14:paraId="496EB081" w14:textId="77777777" w:rsidR="00515E92" w:rsidRPr="00ED63B7" w:rsidRDefault="00515E92" w:rsidP="003D0942">
      <w:pPr>
        <w:pStyle w:val="Textkrper"/>
        <w:shd w:val="pct15" w:color="auto" w:fill="auto"/>
        <w:spacing w:line="276" w:lineRule="auto"/>
        <w:jc w:val="center"/>
        <w:rPr>
          <w:rFonts w:ascii="Verdana" w:hAnsi="Verdana"/>
          <w:sz w:val="20"/>
        </w:rPr>
      </w:pPr>
    </w:p>
    <w:p w14:paraId="36761DE1" w14:textId="77777777" w:rsidR="00515E92" w:rsidRDefault="00515E92" w:rsidP="003D0942">
      <w:pPr>
        <w:shd w:val="pct15" w:color="auto" w:fill="auto"/>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6C65127C" w14:textId="77777777" w:rsidR="00515E92" w:rsidRPr="008F7980" w:rsidRDefault="00515E92" w:rsidP="00FA2962">
      <w:pPr>
        <w:tabs>
          <w:tab w:val="left" w:pos="3119"/>
          <w:tab w:val="right" w:pos="9026"/>
        </w:tabs>
        <w:suppressAutoHyphens/>
        <w:jc w:val="both"/>
        <w:outlineLvl w:val="0"/>
        <w:rPr>
          <w:rFonts w:ascii="Verdana" w:hAnsi="Verdana"/>
          <w:sz w:val="16"/>
        </w:rPr>
      </w:pPr>
      <w:r>
        <w:rPr>
          <w:rFonts w:ascii="Verdana" w:hAnsi="Verdana"/>
          <w:sz w:val="16"/>
        </w:rPr>
        <w:t>Ort/</w:t>
      </w:r>
      <w:r w:rsidRPr="008F7980">
        <w:rPr>
          <w:rFonts w:ascii="Verdana" w:hAnsi="Verdana"/>
          <w:sz w:val="16"/>
        </w:rPr>
        <w:t>Datum</w:t>
      </w:r>
      <w:r w:rsidRPr="008F7980">
        <w:rPr>
          <w:rFonts w:ascii="Verdana" w:hAnsi="Verdana"/>
          <w:sz w:val="16"/>
        </w:rPr>
        <w:tab/>
        <w:t xml:space="preserve">Unterschrift des </w:t>
      </w:r>
      <w:r>
        <w:rPr>
          <w:rFonts w:ascii="Verdana" w:hAnsi="Verdana"/>
          <w:b/>
          <w:sz w:val="16"/>
        </w:rPr>
        <w:t>Probanden</w:t>
      </w:r>
    </w:p>
    <w:p w14:paraId="7C82FF67" w14:textId="77777777" w:rsidR="00515E92" w:rsidRPr="00ED63B7"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outlineLvl w:val="0"/>
        <w:rPr>
          <w:rFonts w:ascii="Verdana" w:hAnsi="Verdana"/>
          <w:spacing w:val="-2"/>
        </w:rPr>
      </w:pPr>
    </w:p>
    <w:p w14:paraId="488D0309" w14:textId="77777777" w:rsidR="00515E92" w:rsidRPr="00ED63B7"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r w:rsidRPr="00ED63B7">
        <w:rPr>
          <w:rFonts w:ascii="Verdana" w:hAnsi="Verdana"/>
          <w:spacing w:val="-2"/>
        </w:rPr>
        <w:t xml:space="preserve">Ich habe das Aufklärungsgespräch geführt und die Einwilligung des </w:t>
      </w:r>
      <w:r>
        <w:rPr>
          <w:rFonts w:ascii="Verdana" w:hAnsi="Verdana"/>
          <w:spacing w:val="-2"/>
        </w:rPr>
        <w:t>Probanden</w:t>
      </w:r>
      <w:r w:rsidRPr="00ED63B7">
        <w:rPr>
          <w:rFonts w:ascii="Verdana" w:hAnsi="Verdana"/>
          <w:spacing w:val="-2"/>
        </w:rPr>
        <w:t xml:space="preserve"> eingeholt.</w:t>
      </w:r>
    </w:p>
    <w:p w14:paraId="64BA4A68" w14:textId="77777777" w:rsidR="00515E92"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59C56553" w14:textId="77777777" w:rsidR="00515E92" w:rsidRDefault="00515E92" w:rsidP="00FA2962">
      <w:pPr>
        <w:tabs>
          <w:tab w:val="right" w:pos="9026"/>
        </w:tabs>
        <w:suppressAutoHyphens/>
        <w:jc w:val="both"/>
        <w:outlineLvl w:val="0"/>
        <w:rPr>
          <w:rFonts w:ascii="Verdana" w:hAnsi="Verdana"/>
        </w:rPr>
      </w:pPr>
      <w:r w:rsidRPr="00B31B7E">
        <w:rPr>
          <w:rFonts w:ascii="Verdana" w:hAnsi="Verdana"/>
        </w:rPr>
        <w:t>.................................................................................</w:t>
      </w:r>
      <w:r>
        <w:rPr>
          <w:rFonts w:ascii="Verdana" w:hAnsi="Verdana"/>
        </w:rPr>
        <w:t>..........................................</w:t>
      </w:r>
    </w:p>
    <w:p w14:paraId="04CD106D" w14:textId="77777777" w:rsidR="00515E92" w:rsidRPr="008F7980" w:rsidRDefault="00515E92" w:rsidP="00FA2962">
      <w:pPr>
        <w:suppressAutoHyphens/>
        <w:jc w:val="both"/>
        <w:outlineLvl w:val="0"/>
        <w:rPr>
          <w:rFonts w:ascii="Verdana" w:hAnsi="Verdana"/>
          <w:sz w:val="16"/>
        </w:rPr>
      </w:pPr>
      <w:r w:rsidRPr="008F7980">
        <w:rPr>
          <w:rFonts w:ascii="Verdana" w:hAnsi="Verdana"/>
          <w:spacing w:val="-2"/>
          <w:sz w:val="16"/>
        </w:rPr>
        <w:t xml:space="preserve">Name des </w:t>
      </w:r>
      <w:r>
        <w:rPr>
          <w:rFonts w:ascii="Verdana" w:hAnsi="Verdana"/>
          <w:spacing w:val="-2"/>
          <w:sz w:val="16"/>
        </w:rPr>
        <w:t xml:space="preserve">Prüfarztes/der Prüfärztin </w:t>
      </w:r>
      <w:r w:rsidRPr="008F7980">
        <w:rPr>
          <w:rFonts w:ascii="Verdana" w:hAnsi="Verdana"/>
          <w:spacing w:val="-2"/>
          <w:sz w:val="16"/>
        </w:rPr>
        <w:t>in Druckbuchstaben</w:t>
      </w:r>
    </w:p>
    <w:p w14:paraId="49FBCEF5" w14:textId="77777777" w:rsidR="00515E92" w:rsidRPr="00ED63B7" w:rsidRDefault="00515E92" w:rsidP="00FA2962">
      <w:pPr>
        <w:pStyle w:val="Textkrper2"/>
        <w:rPr>
          <w:rFonts w:ascii="Verdana" w:hAnsi="Verdana"/>
        </w:rPr>
      </w:pPr>
    </w:p>
    <w:p w14:paraId="5C3F7108" w14:textId="77777777" w:rsidR="00515E92" w:rsidRPr="00ED63B7" w:rsidRDefault="00515E92" w:rsidP="00FA2962">
      <w:pPr>
        <w:pStyle w:val="Textkrper"/>
        <w:jc w:val="center"/>
        <w:rPr>
          <w:rFonts w:ascii="Verdana" w:hAnsi="Verdana"/>
          <w:sz w:val="20"/>
        </w:rPr>
      </w:pPr>
    </w:p>
    <w:p w14:paraId="08E02C8E" w14:textId="77777777" w:rsidR="00515E92" w:rsidRPr="00ED63B7" w:rsidRDefault="00515E92" w:rsidP="00FA2962">
      <w:pPr>
        <w:pStyle w:val="Textkrper"/>
        <w:jc w:val="center"/>
        <w:rPr>
          <w:rFonts w:ascii="Verdana" w:hAnsi="Verdana"/>
          <w:sz w:val="20"/>
        </w:rPr>
      </w:pPr>
    </w:p>
    <w:p w14:paraId="1B1A059A" w14:textId="77777777" w:rsidR="00515E92" w:rsidRDefault="00515E92" w:rsidP="00FA2962">
      <w:pPr>
        <w:tabs>
          <w:tab w:val="left" w:pos="3119"/>
          <w:tab w:val="right" w:pos="9026"/>
        </w:tabs>
        <w:suppressAutoHyphens/>
        <w:jc w:val="both"/>
        <w:outlineLvl w:val="0"/>
        <w:rPr>
          <w:rFonts w:ascii="Verdana" w:hAnsi="Verdana"/>
        </w:rPr>
      </w:pPr>
      <w:r w:rsidRPr="00B31B7E">
        <w:rPr>
          <w:rFonts w:ascii="Verdana" w:hAnsi="Verdana"/>
        </w:rPr>
        <w:t>....................................</w:t>
      </w:r>
      <w:r>
        <w:rPr>
          <w:rFonts w:ascii="Verdana" w:hAnsi="Verdana"/>
        </w:rPr>
        <w:tab/>
      </w:r>
      <w:r w:rsidRPr="00B31B7E">
        <w:rPr>
          <w:rFonts w:ascii="Verdana" w:hAnsi="Verdana"/>
        </w:rPr>
        <w:t>...................................</w:t>
      </w:r>
      <w:r>
        <w:rPr>
          <w:rFonts w:ascii="Verdana" w:hAnsi="Verdana"/>
        </w:rPr>
        <w:t>..........................................</w:t>
      </w:r>
      <w:r w:rsidRPr="00B31B7E">
        <w:rPr>
          <w:rFonts w:ascii="Verdana" w:hAnsi="Verdana"/>
        </w:rPr>
        <w:t>..</w:t>
      </w:r>
    </w:p>
    <w:p w14:paraId="50559965" w14:textId="77777777" w:rsidR="00515E92" w:rsidRPr="008F7980" w:rsidRDefault="00515E92" w:rsidP="00FA2962">
      <w:pPr>
        <w:tabs>
          <w:tab w:val="left" w:pos="3119"/>
          <w:tab w:val="right" w:pos="9026"/>
        </w:tabs>
        <w:suppressAutoHyphens/>
        <w:jc w:val="both"/>
        <w:outlineLvl w:val="0"/>
        <w:rPr>
          <w:rFonts w:ascii="Verdana" w:hAnsi="Verdana"/>
          <w:sz w:val="16"/>
        </w:rPr>
      </w:pPr>
      <w:r>
        <w:rPr>
          <w:rFonts w:ascii="Verdana" w:hAnsi="Verdana"/>
          <w:sz w:val="16"/>
        </w:rPr>
        <w:t>Ort/</w:t>
      </w:r>
      <w:r w:rsidRPr="008F7980">
        <w:rPr>
          <w:rFonts w:ascii="Verdana" w:hAnsi="Verdana"/>
          <w:sz w:val="16"/>
        </w:rPr>
        <w:t>Datum</w:t>
      </w:r>
      <w:r>
        <w:rPr>
          <w:rFonts w:ascii="Verdana" w:hAnsi="Verdana"/>
          <w:sz w:val="16"/>
        </w:rPr>
        <w:tab/>
      </w:r>
      <w:r w:rsidRPr="008F7980">
        <w:rPr>
          <w:rFonts w:ascii="Verdana" w:hAnsi="Verdana"/>
          <w:sz w:val="16"/>
        </w:rPr>
        <w:t xml:space="preserve">Unterschrift des </w:t>
      </w:r>
      <w:r>
        <w:rPr>
          <w:rFonts w:ascii="Verdana" w:hAnsi="Verdana"/>
          <w:sz w:val="16"/>
        </w:rPr>
        <w:t xml:space="preserve">aufklärenden </w:t>
      </w:r>
      <w:r w:rsidRPr="0066690C">
        <w:rPr>
          <w:rFonts w:ascii="Verdana" w:hAnsi="Verdana"/>
          <w:b/>
          <w:sz w:val="16"/>
        </w:rPr>
        <w:t>Prüfarztes/der Prüfärztin</w:t>
      </w:r>
    </w:p>
    <w:p w14:paraId="7EEA9739" w14:textId="77777777" w:rsidR="00515E92" w:rsidRDefault="00515E92" w:rsidP="00FA296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Verdana" w:hAnsi="Verdana"/>
          <w:spacing w:val="-2"/>
        </w:rPr>
      </w:pPr>
    </w:p>
    <w:p w14:paraId="27AF9A8E" w14:textId="77777777" w:rsidR="00515E92" w:rsidRDefault="00515E92" w:rsidP="00F90255">
      <w:pPr>
        <w:pStyle w:val="berschrift1"/>
        <w:pageBreakBefore w:val="0"/>
      </w:pPr>
    </w:p>
    <w:sectPr w:rsidR="00515E92" w:rsidSect="00515550">
      <w:pgSz w:w="11906" w:h="16838"/>
      <w:pgMar w:top="816" w:right="1134" w:bottom="992" w:left="1418" w:header="567" w:footer="244"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9B1E2" w14:textId="77777777" w:rsidR="00FE5E0C" w:rsidRDefault="00FE5E0C" w:rsidP="00445B36">
      <w:pPr>
        <w:spacing w:before="0" w:after="0" w:line="240" w:lineRule="auto"/>
      </w:pPr>
      <w:r>
        <w:separator/>
      </w:r>
    </w:p>
  </w:endnote>
  <w:endnote w:type="continuationSeparator" w:id="0">
    <w:p w14:paraId="6B048061" w14:textId="77777777" w:rsidR="00FE5E0C" w:rsidRDefault="00FE5E0C" w:rsidP="00445B36">
      <w:pPr>
        <w:spacing w:before="0" w:after="0" w:line="240" w:lineRule="auto"/>
      </w:pPr>
      <w:r>
        <w:continuationSeparator/>
      </w:r>
    </w:p>
  </w:endnote>
  <w:endnote w:type="continuationNotice" w:id="1">
    <w:p w14:paraId="5EB19CF1" w14:textId="77777777" w:rsidR="00FE5E0C" w:rsidRDefault="00FE5E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105A" w14:textId="33883CAB" w:rsidR="001051FC" w:rsidRDefault="001051FC" w:rsidP="001051FC">
    <w:pPr>
      <w:pBdr>
        <w:top w:val="single" w:sz="4" w:space="3" w:color="auto"/>
      </w:pBdr>
      <w:tabs>
        <w:tab w:val="right" w:pos="9026"/>
      </w:tabs>
      <w:suppressAutoHyphens/>
      <w:spacing w:after="20"/>
      <w:jc w:val="center"/>
      <w:rPr>
        <w:rFonts w:ascii="Verdana" w:hAnsi="Verdana"/>
        <w:color w:val="auto"/>
        <w:spacing w:val="-2"/>
        <w:sz w:val="12"/>
        <w:szCs w:val="16"/>
        <w:lang w:eastAsia="de-DE"/>
      </w:rPr>
    </w:pPr>
    <w:r>
      <w:rPr>
        <w:rFonts w:ascii="Verdana" w:hAnsi="Verdana"/>
        <w:spacing w:val="-2"/>
        <w:sz w:val="12"/>
        <w:szCs w:val="16"/>
      </w:rPr>
      <w:t>MDR/MPDG-Probanden-Information und -Einwilligung</w:t>
    </w:r>
  </w:p>
  <w:p w14:paraId="76613D89" w14:textId="37E0EADA" w:rsidR="001051FC" w:rsidRDefault="00BF4F81" w:rsidP="001051FC">
    <w:pPr>
      <w:tabs>
        <w:tab w:val="center" w:pos="4536"/>
        <w:tab w:val="right" w:pos="9026"/>
      </w:tabs>
      <w:suppressAutoHyphens/>
      <w:jc w:val="both"/>
      <w:rPr>
        <w:rFonts w:ascii="Verdana" w:hAnsi="Verdana"/>
        <w:spacing w:val="-2"/>
        <w:sz w:val="12"/>
        <w:szCs w:val="16"/>
      </w:rPr>
    </w:pPr>
    <w:r>
      <w:rPr>
        <w:rFonts w:ascii="Verdana" w:hAnsi="Verdana"/>
        <w:spacing w:val="-3"/>
        <w:sz w:val="12"/>
        <w:szCs w:val="16"/>
        <w:lang w:val="en-GB"/>
      </w:rPr>
      <w:t xml:space="preserve">Identifikationsnummer </w:t>
    </w:r>
    <w:r w:rsidR="001051FC" w:rsidRPr="009E09A7">
      <w:rPr>
        <w:rFonts w:ascii="Verdana" w:hAnsi="Verdana"/>
        <w:spacing w:val="-3"/>
        <w:sz w:val="12"/>
        <w:szCs w:val="16"/>
        <w:lang w:val="en-GB"/>
      </w:rPr>
      <w:t>EUDAMED bzw. BfArM-Nr</w:t>
    </w:r>
    <w:r w:rsidR="001051FC" w:rsidRPr="009E09A7">
      <w:rPr>
        <w:rFonts w:ascii="Verdana" w:hAnsi="Verdana"/>
        <w:sz w:val="12"/>
        <w:szCs w:val="16"/>
        <w:lang w:val="en-GB"/>
      </w:rPr>
      <w:t>...........</w:t>
    </w:r>
    <w:r w:rsidR="001051FC" w:rsidRPr="009E09A7">
      <w:rPr>
        <w:rFonts w:ascii="Verdana" w:hAnsi="Verdana"/>
        <w:sz w:val="12"/>
        <w:szCs w:val="16"/>
        <w:lang w:val="en-GB"/>
      </w:rPr>
      <w:tab/>
    </w:r>
    <w:r w:rsidR="001051FC">
      <w:rPr>
        <w:rFonts w:ascii="Verdana" w:hAnsi="Verdana"/>
        <w:sz w:val="12"/>
        <w:szCs w:val="16"/>
      </w:rPr>
      <w:t>V</w:t>
    </w:r>
    <w:r w:rsidR="001051FC">
      <w:rPr>
        <w:rFonts w:ascii="Verdana" w:hAnsi="Verdana"/>
        <w:spacing w:val="-2"/>
        <w:sz w:val="12"/>
        <w:szCs w:val="16"/>
      </w:rPr>
      <w:t xml:space="preserve">ersion </w:t>
    </w:r>
    <w:r w:rsidR="001051FC">
      <w:rPr>
        <w:rFonts w:ascii="Verdana" w:hAnsi="Verdana"/>
        <w:sz w:val="12"/>
        <w:szCs w:val="16"/>
      </w:rPr>
      <w:t xml:space="preserve">........... </w:t>
    </w:r>
    <w:r w:rsidR="001051FC">
      <w:rPr>
        <w:rFonts w:ascii="Verdana" w:hAnsi="Verdana"/>
        <w:spacing w:val="-2"/>
        <w:sz w:val="12"/>
        <w:szCs w:val="16"/>
      </w:rPr>
      <w:t>vom</w:t>
    </w:r>
    <w:r w:rsidR="001051FC">
      <w:rPr>
        <w:rFonts w:ascii="Verdana" w:hAnsi="Verdana"/>
        <w:sz w:val="12"/>
        <w:szCs w:val="16"/>
      </w:rPr>
      <w:t xml:space="preserve"> ......</w:t>
    </w:r>
    <w:r w:rsidR="001051FC">
      <w:rPr>
        <w:rFonts w:ascii="Verdana" w:hAnsi="Verdana"/>
        <w:spacing w:val="-2"/>
        <w:sz w:val="12"/>
        <w:szCs w:val="16"/>
      </w:rPr>
      <w:tab/>
      <w:t xml:space="preserve">Seite </w:t>
    </w:r>
    <w:r w:rsidR="001051FC">
      <w:rPr>
        <w:rFonts w:ascii="Verdana" w:hAnsi="Verdana"/>
        <w:spacing w:val="-2"/>
        <w:sz w:val="12"/>
        <w:szCs w:val="16"/>
      </w:rPr>
      <w:fldChar w:fldCharType="begin"/>
    </w:r>
    <w:r w:rsidR="001051FC">
      <w:rPr>
        <w:rFonts w:ascii="Verdana" w:hAnsi="Verdana"/>
        <w:spacing w:val="-2"/>
        <w:sz w:val="12"/>
        <w:szCs w:val="16"/>
      </w:rPr>
      <w:instrText>PAGE \* ARABIC</w:instrText>
    </w:r>
    <w:r w:rsidR="001051FC">
      <w:rPr>
        <w:rFonts w:ascii="Verdana" w:hAnsi="Verdana"/>
        <w:spacing w:val="-2"/>
        <w:sz w:val="12"/>
        <w:szCs w:val="16"/>
      </w:rPr>
      <w:fldChar w:fldCharType="separate"/>
    </w:r>
    <w:r w:rsidR="00D520CB">
      <w:rPr>
        <w:rFonts w:ascii="Verdana" w:hAnsi="Verdana"/>
        <w:noProof/>
        <w:spacing w:val="-2"/>
        <w:sz w:val="12"/>
        <w:szCs w:val="16"/>
      </w:rPr>
      <w:t>2</w:t>
    </w:r>
    <w:r w:rsidR="001051FC">
      <w:rPr>
        <w:rFonts w:ascii="Verdana" w:hAnsi="Verdana"/>
        <w:spacing w:val="-2"/>
        <w:sz w:val="12"/>
        <w:szCs w:val="16"/>
      </w:rPr>
      <w:fldChar w:fldCharType="end"/>
    </w:r>
    <w:r w:rsidR="001051FC">
      <w:rPr>
        <w:rFonts w:ascii="Verdana" w:hAnsi="Verdana"/>
        <w:spacing w:val="-2"/>
        <w:sz w:val="12"/>
        <w:szCs w:val="16"/>
      </w:rPr>
      <w:t xml:space="preserve"> von X</w:t>
    </w:r>
  </w:p>
  <w:p w14:paraId="505042BC" w14:textId="77777777" w:rsidR="00515E92" w:rsidRDefault="00515E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AC675" w14:textId="77777777" w:rsidR="00FE5E0C" w:rsidRDefault="00FE5E0C" w:rsidP="00445B36">
      <w:pPr>
        <w:spacing w:before="0" w:after="0" w:line="240" w:lineRule="auto"/>
      </w:pPr>
      <w:r>
        <w:separator/>
      </w:r>
    </w:p>
  </w:footnote>
  <w:footnote w:type="continuationSeparator" w:id="0">
    <w:p w14:paraId="0D6D4DA7" w14:textId="77777777" w:rsidR="00FE5E0C" w:rsidRDefault="00FE5E0C" w:rsidP="00445B36">
      <w:pPr>
        <w:spacing w:before="0" w:after="0" w:line="240" w:lineRule="auto"/>
      </w:pPr>
      <w:r>
        <w:continuationSeparator/>
      </w:r>
    </w:p>
  </w:footnote>
  <w:footnote w:type="continuationNotice" w:id="1">
    <w:p w14:paraId="40162F3C" w14:textId="77777777" w:rsidR="00FE5E0C" w:rsidRDefault="00FE5E0C">
      <w:pPr>
        <w:spacing w:before="0" w:after="0" w:line="240" w:lineRule="auto"/>
      </w:pPr>
    </w:p>
  </w:footnote>
  <w:footnote w:id="2">
    <w:p w14:paraId="27C95ACB" w14:textId="77777777" w:rsidR="00515E92" w:rsidRDefault="00515E92" w:rsidP="00DF0637">
      <w:pPr>
        <w:pStyle w:val="Funotentext"/>
      </w:pPr>
      <w:r>
        <w:rPr>
          <w:rStyle w:val="Funotenzeichen"/>
        </w:rPr>
        <w:footnoteRef/>
      </w:r>
      <w:r>
        <w:t xml:space="preserve"> </w:t>
      </w:r>
      <w:r w:rsidRPr="008D1A4D">
        <w:rPr>
          <w:rFonts w:ascii="Times New Roman" w:hAnsi="Times New Roman"/>
          <w:sz w:val="20"/>
        </w:rPr>
        <w:t xml:space="preserve">Im Rahmen dieses Textes schließt die männliche Bezeichnung </w:t>
      </w:r>
      <w:r>
        <w:rPr>
          <w:rFonts w:ascii="Times New Roman" w:hAnsi="Times New Roman"/>
          <w:sz w:val="20"/>
        </w:rPr>
        <w:t>alle Geschlechtsbezeichnungen</w:t>
      </w:r>
      <w:r w:rsidRPr="008D1A4D">
        <w:rPr>
          <w:rFonts w:ascii="Times New Roman" w:hAnsi="Times New Roman"/>
          <w:sz w:val="20"/>
        </w:rPr>
        <w:t xml:space="preserve"> mit ein.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12E8" w14:textId="77777777" w:rsidR="004D5760" w:rsidRPr="00903FD9" w:rsidRDefault="004D5760" w:rsidP="00E437A6">
    <w:pPr>
      <w:pStyle w:val="Kopfzeile"/>
      <w:jc w:val="center"/>
      <w:rPr>
        <w:i/>
        <w:sz w:val="18"/>
        <w:szCs w:val="18"/>
      </w:rPr>
    </w:pPr>
    <w:bookmarkStart w:id="4" w:name="_Hlk94705409"/>
    <w:r>
      <w:rPr>
        <w:i/>
        <w:sz w:val="18"/>
        <w:szCs w:val="18"/>
      </w:rPr>
      <w:t>Einwilligungserklärung</w:t>
    </w:r>
  </w:p>
  <w:bookmarkEnd w:id="4"/>
  <w:p w14:paraId="2CB52952" w14:textId="77777777" w:rsidR="004D5760" w:rsidRDefault="004D5760">
    <w:pPr>
      <w:pStyle w:val="Kopfzeile"/>
      <w:rPr>
        <w:i/>
      </w:rPr>
    </w:pPr>
  </w:p>
  <w:p w14:paraId="3CFEFCDD" w14:textId="77777777" w:rsidR="004D5760" w:rsidRPr="00154257" w:rsidRDefault="004D5760">
    <w:pPr>
      <w:pStyle w:val="Kopfzeile"/>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E5F"/>
    <w:multiLevelType w:val="hybridMultilevel"/>
    <w:tmpl w:val="78A2704C"/>
    <w:lvl w:ilvl="0" w:tplc="AC0CF664">
      <w:start w:val="1"/>
      <w:numFmt w:val="lowerLetter"/>
      <w:lvlText w:val="%1)"/>
      <w:lvlJc w:val="left"/>
      <w:pPr>
        <w:ind w:left="720" w:hanging="360"/>
      </w:pPr>
      <w:rPr>
        <w:rFonts w:cs="Times New Roman"/>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15940079"/>
    <w:multiLevelType w:val="hybridMultilevel"/>
    <w:tmpl w:val="874CD7D0"/>
    <w:lvl w:ilvl="0" w:tplc="AA1C9796">
      <w:start w:val="1"/>
      <w:numFmt w:val="bullet"/>
      <w:lvlText w:val=""/>
      <w:lvlJc w:val="left"/>
      <w:pPr>
        <w:tabs>
          <w:tab w:val="num" w:pos="227"/>
        </w:tabs>
        <w:ind w:left="227" w:hanging="227"/>
      </w:pPr>
      <w:rPr>
        <w:rFonts w:ascii="Wingdings" w:hAnsi="Wingdings"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A6694"/>
    <w:multiLevelType w:val="hybridMultilevel"/>
    <w:tmpl w:val="EE640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904508"/>
    <w:multiLevelType w:val="hybridMultilevel"/>
    <w:tmpl w:val="3348D9D8"/>
    <w:lvl w:ilvl="0" w:tplc="04070011">
      <w:start w:val="1"/>
      <w:numFmt w:val="decimal"/>
      <w:lvlText w:val="%1)"/>
      <w:lvlJc w:val="left"/>
      <w:pPr>
        <w:ind w:left="36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B3E45A8"/>
    <w:multiLevelType w:val="multilevel"/>
    <w:tmpl w:val="9BB86DAA"/>
    <w:numStyleLink w:val="eTIC"/>
  </w:abstractNum>
  <w:abstractNum w:abstractNumId="5" w15:restartNumberingAfterBreak="0">
    <w:nsid w:val="1C4B13DA"/>
    <w:multiLevelType w:val="multilevel"/>
    <w:tmpl w:val="9BB86DAA"/>
    <w:styleLink w:val="eTIC"/>
    <w:lvl w:ilvl="0">
      <w:start w:val="1"/>
      <w:numFmt w:val="none"/>
      <w:suff w:val="nothing"/>
      <w:lvlText w:val="%1"/>
      <w:lvlJc w:val="left"/>
      <w:rPr>
        <w:rFonts w:cs="Times New Roman" w:hint="default"/>
      </w:rPr>
    </w:lvl>
    <w:lvl w:ilvl="1">
      <w:start w:val="1"/>
      <w:numFmt w:val="upperRoman"/>
      <w:pStyle w:val="berschrift2"/>
      <w:suff w:val="space"/>
      <w:lvlText w:val="Teil %2:"/>
      <w:lvlJc w:val="left"/>
      <w:pPr>
        <w:ind w:left="425"/>
      </w:pPr>
      <w:rPr>
        <w:rFonts w:cs="Times New Roman" w:hint="default"/>
      </w:rPr>
    </w:lvl>
    <w:lvl w:ilvl="2">
      <w:start w:val="1"/>
      <w:numFmt w:val="none"/>
      <w:lvlRestart w:val="0"/>
      <w:suff w:val="space"/>
      <w:lvlText w:val=""/>
      <w:lvlJc w:val="left"/>
      <w:rPr>
        <w:rFonts w:cs="Times New Roman" w:hint="default"/>
      </w:rPr>
    </w:lvl>
    <w:lvl w:ilvl="3">
      <w:start w:val="1"/>
      <w:numFmt w:val="decimal"/>
      <w:lvlRestart w:val="0"/>
      <w:pStyle w:val="berschrift3"/>
      <w:lvlText w:val="%2. %4."/>
      <w:lvlJc w:val="left"/>
      <w:rPr>
        <w:rFonts w:cs="Times New Roman" w:hint="default"/>
      </w:rPr>
    </w:lvl>
    <w:lvl w:ilvl="4">
      <w:start w:val="1"/>
      <w:numFmt w:val="none"/>
      <w:lvlRestart w:val="0"/>
      <w:lvlText w:val=""/>
      <w:lvlJc w:val="left"/>
      <w:pPr>
        <w:ind w:left="113" w:hanging="113"/>
      </w:pPr>
      <w:rPr>
        <w:rFonts w:cs="Times New Roman" w:hint="default"/>
      </w:rPr>
    </w:lvl>
    <w:lvl w:ilvl="5">
      <w:start w:val="1"/>
      <w:numFmt w:val="lowerLetter"/>
      <w:lvlRestart w:val="0"/>
      <w:pStyle w:val="berschrift4"/>
      <w:lvlText w:val="%6)"/>
      <w:lvlJc w:val="left"/>
      <w:rPr>
        <w:rFonts w:cs="Times New Roman" w:hint="default"/>
      </w:rPr>
    </w:lvl>
    <w:lvl w:ilvl="6">
      <w:start w:val="1"/>
      <w:numFmt w:val="none"/>
      <w:lvlText w:val="%7"/>
      <w:lvlJc w:val="left"/>
      <w:pPr>
        <w:ind w:left="113" w:hanging="113"/>
      </w:pPr>
      <w:rPr>
        <w:rFonts w:cs="Times New Roman" w:hint="default"/>
      </w:rPr>
    </w:lvl>
    <w:lvl w:ilvl="7">
      <w:start w:val="1"/>
      <w:numFmt w:val="none"/>
      <w:lvlText w:val="%8"/>
      <w:lvlJc w:val="left"/>
      <w:pPr>
        <w:ind w:left="113" w:hanging="113"/>
      </w:pPr>
      <w:rPr>
        <w:rFonts w:cs="Times New Roman" w:hint="default"/>
      </w:rPr>
    </w:lvl>
    <w:lvl w:ilvl="8">
      <w:start w:val="1"/>
      <w:numFmt w:val="none"/>
      <w:lvlText w:val="%9"/>
      <w:lvlJc w:val="left"/>
      <w:pPr>
        <w:ind w:left="113" w:hanging="113"/>
      </w:pPr>
      <w:rPr>
        <w:rFonts w:cs="Times New Roman" w:hint="default"/>
      </w:rPr>
    </w:lvl>
  </w:abstractNum>
  <w:abstractNum w:abstractNumId="6" w15:restartNumberingAfterBreak="0">
    <w:nsid w:val="1E2C2D69"/>
    <w:multiLevelType w:val="multilevel"/>
    <w:tmpl w:val="9BB86DAA"/>
    <w:numStyleLink w:val="eTIC"/>
  </w:abstractNum>
  <w:abstractNum w:abstractNumId="7" w15:restartNumberingAfterBreak="0">
    <w:nsid w:val="23FA6392"/>
    <w:multiLevelType w:val="hybridMultilevel"/>
    <w:tmpl w:val="404855F6"/>
    <w:lvl w:ilvl="0" w:tplc="389E52EA">
      <w:start w:val="1"/>
      <w:numFmt w:val="bullet"/>
      <w:lvlText w:val=""/>
      <w:lvlJc w:val="left"/>
      <w:pPr>
        <w:tabs>
          <w:tab w:val="num" w:pos="227"/>
        </w:tabs>
        <w:ind w:left="227" w:hanging="227"/>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80708"/>
    <w:multiLevelType w:val="hybridMultilevel"/>
    <w:tmpl w:val="24729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401DB9"/>
    <w:multiLevelType w:val="hybridMultilevel"/>
    <w:tmpl w:val="2592BBF6"/>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15:restartNumberingAfterBreak="0">
    <w:nsid w:val="3F7B0B4C"/>
    <w:multiLevelType w:val="hybridMultilevel"/>
    <w:tmpl w:val="11E01E24"/>
    <w:lvl w:ilvl="0" w:tplc="0D0A98E4">
      <w:numFmt w:val="bullet"/>
      <w:lvlText w:val="-"/>
      <w:lvlJc w:val="left"/>
      <w:pPr>
        <w:tabs>
          <w:tab w:val="num" w:pos="1080"/>
        </w:tabs>
        <w:ind w:left="1080" w:hanging="360"/>
      </w:pPr>
      <w:rPr>
        <w:rFonts w:ascii="Verdana" w:eastAsia="Times New Roman" w:hAnsi="Verdana"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1F385A"/>
    <w:multiLevelType w:val="multilevel"/>
    <w:tmpl w:val="9BB86DAA"/>
    <w:numStyleLink w:val="eTIC"/>
  </w:abstractNum>
  <w:abstractNum w:abstractNumId="12" w15:restartNumberingAfterBreak="0">
    <w:nsid w:val="43431CB3"/>
    <w:multiLevelType w:val="hybridMultilevel"/>
    <w:tmpl w:val="0150A68E"/>
    <w:lvl w:ilvl="0" w:tplc="77C64D54">
      <w:start w:val="1"/>
      <w:numFmt w:val="lowerLetter"/>
      <w:lvlText w:val="%1)"/>
      <w:lvlJc w:val="left"/>
      <w:pPr>
        <w:ind w:left="1060" w:hanging="70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9DF3637"/>
    <w:multiLevelType w:val="hybridMultilevel"/>
    <w:tmpl w:val="5984AC6C"/>
    <w:lvl w:ilvl="0" w:tplc="04070017">
      <w:start w:val="1"/>
      <w:numFmt w:val="lowerLetter"/>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4" w15:restartNumberingAfterBreak="0">
    <w:nsid w:val="4BB22FDF"/>
    <w:multiLevelType w:val="hybridMultilevel"/>
    <w:tmpl w:val="249CF3F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5" w15:restartNumberingAfterBreak="0">
    <w:nsid w:val="5FAF1355"/>
    <w:multiLevelType w:val="hybridMultilevel"/>
    <w:tmpl w:val="245C50FC"/>
    <w:lvl w:ilvl="0" w:tplc="04070017">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6219157F"/>
    <w:multiLevelType w:val="hybridMultilevel"/>
    <w:tmpl w:val="97DC6D88"/>
    <w:lvl w:ilvl="0" w:tplc="C76E7E4C">
      <w:start w:val="1"/>
      <w:numFmt w:val="bullet"/>
      <w:lvlText w:val="-"/>
      <w:lvlJc w:val="left"/>
      <w:pPr>
        <w:ind w:left="720" w:hanging="360"/>
      </w:pPr>
      <w:rPr>
        <w:rFonts w:ascii="Verdana" w:eastAsia="Times New Roman" w:hAnsi="Verdan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D84F0C"/>
    <w:multiLevelType w:val="hybridMultilevel"/>
    <w:tmpl w:val="28EC44D6"/>
    <w:lvl w:ilvl="0" w:tplc="04070011">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8" w15:restartNumberingAfterBreak="0">
    <w:nsid w:val="6D466B31"/>
    <w:multiLevelType w:val="hybridMultilevel"/>
    <w:tmpl w:val="B8BEFF9C"/>
    <w:lvl w:ilvl="0" w:tplc="9EB40480">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ECE746B"/>
    <w:multiLevelType w:val="multilevel"/>
    <w:tmpl w:val="9BB86DAA"/>
    <w:numStyleLink w:val="eTIC"/>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7"/>
  </w:num>
  <w:num w:numId="5">
    <w:abstractNumId w:val="19"/>
  </w:num>
  <w:num w:numId="6">
    <w:abstractNumId w:val="4"/>
  </w:num>
  <w:num w:numId="7">
    <w:abstractNumId w:val="11"/>
  </w:num>
  <w:num w:numId="8">
    <w:abstractNumId w:val="16"/>
  </w:num>
  <w:num w:numId="9">
    <w:abstractNumId w:val="12"/>
  </w:num>
  <w:num w:numId="10">
    <w:abstractNumId w:val="2"/>
  </w:num>
  <w:num w:numId="11">
    <w:abstractNumId w:val="7"/>
  </w:num>
  <w:num w:numId="12">
    <w:abstractNumId w:val="1"/>
  </w:num>
  <w:num w:numId="13">
    <w:abstractNumId w:val="0"/>
  </w:num>
  <w:num w:numId="14">
    <w:abstractNumId w:val="13"/>
  </w:num>
  <w:num w:numId="15">
    <w:abstractNumId w:val="3"/>
  </w:num>
  <w:num w:numId="16">
    <w:abstractNumId w:val="14"/>
  </w:num>
  <w:num w:numId="17">
    <w:abstractNumId w:val="15"/>
  </w:num>
  <w:num w:numId="18">
    <w:abstractNumId w:val="9"/>
  </w:num>
  <w:num w:numId="19">
    <w:abstractNumId w:val="10"/>
  </w:num>
  <w:num w:numId="20">
    <w:abstractNumId w:val="8"/>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B8"/>
    <w:rsid w:val="000203BD"/>
    <w:rsid w:val="0002151C"/>
    <w:rsid w:val="00023ADB"/>
    <w:rsid w:val="000359D4"/>
    <w:rsid w:val="000433EA"/>
    <w:rsid w:val="00044359"/>
    <w:rsid w:val="00044E4F"/>
    <w:rsid w:val="00050031"/>
    <w:rsid w:val="0005200A"/>
    <w:rsid w:val="00060D0B"/>
    <w:rsid w:val="000613D1"/>
    <w:rsid w:val="000671CA"/>
    <w:rsid w:val="00074185"/>
    <w:rsid w:val="00074BAF"/>
    <w:rsid w:val="00080652"/>
    <w:rsid w:val="00084575"/>
    <w:rsid w:val="00094BEE"/>
    <w:rsid w:val="000A1271"/>
    <w:rsid w:val="000A3519"/>
    <w:rsid w:val="000B1705"/>
    <w:rsid w:val="000B403E"/>
    <w:rsid w:val="000D0BD5"/>
    <w:rsid w:val="000D4049"/>
    <w:rsid w:val="000D42D6"/>
    <w:rsid w:val="000D6BE4"/>
    <w:rsid w:val="000E086D"/>
    <w:rsid w:val="000E35B2"/>
    <w:rsid w:val="000E7421"/>
    <w:rsid w:val="000F2968"/>
    <w:rsid w:val="000F424D"/>
    <w:rsid w:val="001051FC"/>
    <w:rsid w:val="00111042"/>
    <w:rsid w:val="00111573"/>
    <w:rsid w:val="00111C7F"/>
    <w:rsid w:val="00114707"/>
    <w:rsid w:val="00122013"/>
    <w:rsid w:val="00123C13"/>
    <w:rsid w:val="0012746D"/>
    <w:rsid w:val="001301E1"/>
    <w:rsid w:val="00136448"/>
    <w:rsid w:val="00136DEA"/>
    <w:rsid w:val="001416BE"/>
    <w:rsid w:val="00156997"/>
    <w:rsid w:val="001602ED"/>
    <w:rsid w:val="001604DF"/>
    <w:rsid w:val="001627DE"/>
    <w:rsid w:val="00163B11"/>
    <w:rsid w:val="001674D1"/>
    <w:rsid w:val="001713AA"/>
    <w:rsid w:val="0017377F"/>
    <w:rsid w:val="00175921"/>
    <w:rsid w:val="001875A3"/>
    <w:rsid w:val="001942EF"/>
    <w:rsid w:val="0019620D"/>
    <w:rsid w:val="001B3AB4"/>
    <w:rsid w:val="001B4263"/>
    <w:rsid w:val="001B5314"/>
    <w:rsid w:val="001B6F50"/>
    <w:rsid w:val="001B7665"/>
    <w:rsid w:val="001C306F"/>
    <w:rsid w:val="001D054D"/>
    <w:rsid w:val="001D0A09"/>
    <w:rsid w:val="001D217B"/>
    <w:rsid w:val="001D4320"/>
    <w:rsid w:val="001D6192"/>
    <w:rsid w:val="001D75C4"/>
    <w:rsid w:val="001F684C"/>
    <w:rsid w:val="001F7662"/>
    <w:rsid w:val="001F79E7"/>
    <w:rsid w:val="00200125"/>
    <w:rsid w:val="00207B77"/>
    <w:rsid w:val="002305FB"/>
    <w:rsid w:val="0023172F"/>
    <w:rsid w:val="00232465"/>
    <w:rsid w:val="002340B8"/>
    <w:rsid w:val="00237A77"/>
    <w:rsid w:val="00245ED4"/>
    <w:rsid w:val="00247E1A"/>
    <w:rsid w:val="002508DF"/>
    <w:rsid w:val="00252245"/>
    <w:rsid w:val="0025684F"/>
    <w:rsid w:val="002600A0"/>
    <w:rsid w:val="00263EED"/>
    <w:rsid w:val="00264112"/>
    <w:rsid w:val="002669BC"/>
    <w:rsid w:val="00266F38"/>
    <w:rsid w:val="00270D59"/>
    <w:rsid w:val="00276524"/>
    <w:rsid w:val="00277DD3"/>
    <w:rsid w:val="00292710"/>
    <w:rsid w:val="00295951"/>
    <w:rsid w:val="002A4215"/>
    <w:rsid w:val="002B3455"/>
    <w:rsid w:val="002C2BC7"/>
    <w:rsid w:val="002C4DEB"/>
    <w:rsid w:val="002C6460"/>
    <w:rsid w:val="002D6A35"/>
    <w:rsid w:val="002E139C"/>
    <w:rsid w:val="002E1727"/>
    <w:rsid w:val="002F5118"/>
    <w:rsid w:val="002F58D3"/>
    <w:rsid w:val="0030451B"/>
    <w:rsid w:val="00316F50"/>
    <w:rsid w:val="0031742F"/>
    <w:rsid w:val="00334C8C"/>
    <w:rsid w:val="003403E3"/>
    <w:rsid w:val="003428C7"/>
    <w:rsid w:val="003538BD"/>
    <w:rsid w:val="00356DD1"/>
    <w:rsid w:val="00370549"/>
    <w:rsid w:val="00370B3C"/>
    <w:rsid w:val="00370D5B"/>
    <w:rsid w:val="00370FF2"/>
    <w:rsid w:val="003843E1"/>
    <w:rsid w:val="003849DE"/>
    <w:rsid w:val="00384C56"/>
    <w:rsid w:val="00385B09"/>
    <w:rsid w:val="003930FE"/>
    <w:rsid w:val="003A01D0"/>
    <w:rsid w:val="003A0FE4"/>
    <w:rsid w:val="003D0942"/>
    <w:rsid w:val="003E1B04"/>
    <w:rsid w:val="003E4B75"/>
    <w:rsid w:val="003E4D1A"/>
    <w:rsid w:val="003E6BE3"/>
    <w:rsid w:val="003F1AD8"/>
    <w:rsid w:val="003F6527"/>
    <w:rsid w:val="00405CAE"/>
    <w:rsid w:val="004165AA"/>
    <w:rsid w:val="00417CE7"/>
    <w:rsid w:val="004240B8"/>
    <w:rsid w:val="00432E2F"/>
    <w:rsid w:val="004427B5"/>
    <w:rsid w:val="00442ACF"/>
    <w:rsid w:val="00445B36"/>
    <w:rsid w:val="0044644F"/>
    <w:rsid w:val="00447482"/>
    <w:rsid w:val="0045303B"/>
    <w:rsid w:val="00463774"/>
    <w:rsid w:val="0047064F"/>
    <w:rsid w:val="004707A3"/>
    <w:rsid w:val="00470E3B"/>
    <w:rsid w:val="00477BCA"/>
    <w:rsid w:val="004856CC"/>
    <w:rsid w:val="00487D12"/>
    <w:rsid w:val="004B2057"/>
    <w:rsid w:val="004C645E"/>
    <w:rsid w:val="004D5760"/>
    <w:rsid w:val="004E3525"/>
    <w:rsid w:val="004E3A5A"/>
    <w:rsid w:val="004E505F"/>
    <w:rsid w:val="005027F8"/>
    <w:rsid w:val="00505868"/>
    <w:rsid w:val="005071F0"/>
    <w:rsid w:val="005124E8"/>
    <w:rsid w:val="00512834"/>
    <w:rsid w:val="00515550"/>
    <w:rsid w:val="00515DB6"/>
    <w:rsid w:val="00515E92"/>
    <w:rsid w:val="00526B28"/>
    <w:rsid w:val="005364F2"/>
    <w:rsid w:val="00537F8E"/>
    <w:rsid w:val="00541462"/>
    <w:rsid w:val="00545689"/>
    <w:rsid w:val="00551559"/>
    <w:rsid w:val="00551758"/>
    <w:rsid w:val="00567EE8"/>
    <w:rsid w:val="00571E56"/>
    <w:rsid w:val="00576F26"/>
    <w:rsid w:val="005774BF"/>
    <w:rsid w:val="005844B3"/>
    <w:rsid w:val="00584671"/>
    <w:rsid w:val="00587165"/>
    <w:rsid w:val="00593575"/>
    <w:rsid w:val="00593AD2"/>
    <w:rsid w:val="00594FB3"/>
    <w:rsid w:val="0059514B"/>
    <w:rsid w:val="00596863"/>
    <w:rsid w:val="005A31D9"/>
    <w:rsid w:val="005B5756"/>
    <w:rsid w:val="005C7DF9"/>
    <w:rsid w:val="005E40B9"/>
    <w:rsid w:val="005E5C09"/>
    <w:rsid w:val="005E7761"/>
    <w:rsid w:val="005F0CC8"/>
    <w:rsid w:val="005F2BCE"/>
    <w:rsid w:val="00604952"/>
    <w:rsid w:val="0061386E"/>
    <w:rsid w:val="00615A81"/>
    <w:rsid w:val="00632A35"/>
    <w:rsid w:val="006335F0"/>
    <w:rsid w:val="006433FB"/>
    <w:rsid w:val="0065527B"/>
    <w:rsid w:val="0066690C"/>
    <w:rsid w:val="00675259"/>
    <w:rsid w:val="006766A9"/>
    <w:rsid w:val="00680996"/>
    <w:rsid w:val="00684A28"/>
    <w:rsid w:val="00695FAC"/>
    <w:rsid w:val="00696884"/>
    <w:rsid w:val="006A64A7"/>
    <w:rsid w:val="006A69A0"/>
    <w:rsid w:val="006A6AC3"/>
    <w:rsid w:val="006A7500"/>
    <w:rsid w:val="006B473A"/>
    <w:rsid w:val="006B6186"/>
    <w:rsid w:val="006E311B"/>
    <w:rsid w:val="006E5D89"/>
    <w:rsid w:val="006F1663"/>
    <w:rsid w:val="00704553"/>
    <w:rsid w:val="00705EDA"/>
    <w:rsid w:val="007071F4"/>
    <w:rsid w:val="00711F5B"/>
    <w:rsid w:val="00713D7F"/>
    <w:rsid w:val="00727927"/>
    <w:rsid w:val="00730A92"/>
    <w:rsid w:val="0073787A"/>
    <w:rsid w:val="00740E71"/>
    <w:rsid w:val="00755641"/>
    <w:rsid w:val="00764CE2"/>
    <w:rsid w:val="00765709"/>
    <w:rsid w:val="007709B7"/>
    <w:rsid w:val="00771358"/>
    <w:rsid w:val="00771C43"/>
    <w:rsid w:val="00772FC1"/>
    <w:rsid w:val="00783116"/>
    <w:rsid w:val="00783D38"/>
    <w:rsid w:val="007915F9"/>
    <w:rsid w:val="0079302F"/>
    <w:rsid w:val="007A67A6"/>
    <w:rsid w:val="007B1304"/>
    <w:rsid w:val="007C46A7"/>
    <w:rsid w:val="007C46C0"/>
    <w:rsid w:val="007C51E3"/>
    <w:rsid w:val="007D0513"/>
    <w:rsid w:val="007D0973"/>
    <w:rsid w:val="007F011F"/>
    <w:rsid w:val="007F1D1B"/>
    <w:rsid w:val="00814CB4"/>
    <w:rsid w:val="008167C8"/>
    <w:rsid w:val="00816CD0"/>
    <w:rsid w:val="008228A6"/>
    <w:rsid w:val="00823E95"/>
    <w:rsid w:val="00827CA7"/>
    <w:rsid w:val="00835052"/>
    <w:rsid w:val="0083563C"/>
    <w:rsid w:val="008362CB"/>
    <w:rsid w:val="00852A8F"/>
    <w:rsid w:val="008546B6"/>
    <w:rsid w:val="00854770"/>
    <w:rsid w:val="00856EB3"/>
    <w:rsid w:val="00860A08"/>
    <w:rsid w:val="008676E3"/>
    <w:rsid w:val="008868DD"/>
    <w:rsid w:val="0089459B"/>
    <w:rsid w:val="008A15D8"/>
    <w:rsid w:val="008B13D6"/>
    <w:rsid w:val="008B4712"/>
    <w:rsid w:val="008C0591"/>
    <w:rsid w:val="008C6D78"/>
    <w:rsid w:val="008C7122"/>
    <w:rsid w:val="008D1A4D"/>
    <w:rsid w:val="008D659D"/>
    <w:rsid w:val="008D7FA7"/>
    <w:rsid w:val="008E00F2"/>
    <w:rsid w:val="008E693A"/>
    <w:rsid w:val="008F7980"/>
    <w:rsid w:val="00901046"/>
    <w:rsid w:val="009037F6"/>
    <w:rsid w:val="00903FD9"/>
    <w:rsid w:val="00915EEC"/>
    <w:rsid w:val="0091647B"/>
    <w:rsid w:val="009221E9"/>
    <w:rsid w:val="00924FDF"/>
    <w:rsid w:val="00926FE9"/>
    <w:rsid w:val="00927ACD"/>
    <w:rsid w:val="00940D13"/>
    <w:rsid w:val="00947FBA"/>
    <w:rsid w:val="009521E7"/>
    <w:rsid w:val="00966DC0"/>
    <w:rsid w:val="00971C15"/>
    <w:rsid w:val="009742AA"/>
    <w:rsid w:val="00987065"/>
    <w:rsid w:val="00992BFF"/>
    <w:rsid w:val="009978AD"/>
    <w:rsid w:val="009A1E9A"/>
    <w:rsid w:val="009B12AE"/>
    <w:rsid w:val="009B16C6"/>
    <w:rsid w:val="009B6864"/>
    <w:rsid w:val="009C0A5B"/>
    <w:rsid w:val="009E09A7"/>
    <w:rsid w:val="00A03A9E"/>
    <w:rsid w:val="00A15E43"/>
    <w:rsid w:val="00A20A76"/>
    <w:rsid w:val="00A24D16"/>
    <w:rsid w:val="00A341E5"/>
    <w:rsid w:val="00A346EB"/>
    <w:rsid w:val="00A351A1"/>
    <w:rsid w:val="00A36DF1"/>
    <w:rsid w:val="00A56A5F"/>
    <w:rsid w:val="00A703BA"/>
    <w:rsid w:val="00A70A7F"/>
    <w:rsid w:val="00A76407"/>
    <w:rsid w:val="00A76C60"/>
    <w:rsid w:val="00A778B4"/>
    <w:rsid w:val="00A82762"/>
    <w:rsid w:val="00A83625"/>
    <w:rsid w:val="00A8583A"/>
    <w:rsid w:val="00A875AB"/>
    <w:rsid w:val="00A9125A"/>
    <w:rsid w:val="00A96A4C"/>
    <w:rsid w:val="00A97891"/>
    <w:rsid w:val="00AA417B"/>
    <w:rsid w:val="00AA4D3E"/>
    <w:rsid w:val="00AB5018"/>
    <w:rsid w:val="00AE0A76"/>
    <w:rsid w:val="00AE13E5"/>
    <w:rsid w:val="00AE58F2"/>
    <w:rsid w:val="00AE73A3"/>
    <w:rsid w:val="00AF413F"/>
    <w:rsid w:val="00B01875"/>
    <w:rsid w:val="00B02CFA"/>
    <w:rsid w:val="00B033FF"/>
    <w:rsid w:val="00B07CA8"/>
    <w:rsid w:val="00B10C8E"/>
    <w:rsid w:val="00B11465"/>
    <w:rsid w:val="00B11E20"/>
    <w:rsid w:val="00B13F88"/>
    <w:rsid w:val="00B14E4A"/>
    <w:rsid w:val="00B16D08"/>
    <w:rsid w:val="00B17A1F"/>
    <w:rsid w:val="00B27CD2"/>
    <w:rsid w:val="00B31B7E"/>
    <w:rsid w:val="00B425AC"/>
    <w:rsid w:val="00B446BC"/>
    <w:rsid w:val="00B52BAD"/>
    <w:rsid w:val="00B60ADA"/>
    <w:rsid w:val="00B61FB9"/>
    <w:rsid w:val="00B64CFF"/>
    <w:rsid w:val="00B663DB"/>
    <w:rsid w:val="00B66C20"/>
    <w:rsid w:val="00B73791"/>
    <w:rsid w:val="00B77446"/>
    <w:rsid w:val="00B83FDA"/>
    <w:rsid w:val="00B8694D"/>
    <w:rsid w:val="00B8722D"/>
    <w:rsid w:val="00B90B00"/>
    <w:rsid w:val="00B92AEB"/>
    <w:rsid w:val="00B9754A"/>
    <w:rsid w:val="00BA1EA2"/>
    <w:rsid w:val="00BA6925"/>
    <w:rsid w:val="00BC5803"/>
    <w:rsid w:val="00BD1E0E"/>
    <w:rsid w:val="00BF4F81"/>
    <w:rsid w:val="00BF5462"/>
    <w:rsid w:val="00C0652C"/>
    <w:rsid w:val="00C105C9"/>
    <w:rsid w:val="00C12616"/>
    <w:rsid w:val="00C14A25"/>
    <w:rsid w:val="00C340BF"/>
    <w:rsid w:val="00C37A54"/>
    <w:rsid w:val="00C43871"/>
    <w:rsid w:val="00C51A66"/>
    <w:rsid w:val="00C51CF7"/>
    <w:rsid w:val="00C53B0F"/>
    <w:rsid w:val="00C5425A"/>
    <w:rsid w:val="00C56849"/>
    <w:rsid w:val="00C62122"/>
    <w:rsid w:val="00C662D8"/>
    <w:rsid w:val="00C67005"/>
    <w:rsid w:val="00C7231F"/>
    <w:rsid w:val="00C72B3D"/>
    <w:rsid w:val="00C80992"/>
    <w:rsid w:val="00C82848"/>
    <w:rsid w:val="00C82941"/>
    <w:rsid w:val="00C8632A"/>
    <w:rsid w:val="00C91621"/>
    <w:rsid w:val="00C93A2D"/>
    <w:rsid w:val="00C945F4"/>
    <w:rsid w:val="00C95570"/>
    <w:rsid w:val="00C96478"/>
    <w:rsid w:val="00CC14D0"/>
    <w:rsid w:val="00CE4377"/>
    <w:rsid w:val="00CE582F"/>
    <w:rsid w:val="00CE631A"/>
    <w:rsid w:val="00CF0A77"/>
    <w:rsid w:val="00CF78A5"/>
    <w:rsid w:val="00D04320"/>
    <w:rsid w:val="00D07015"/>
    <w:rsid w:val="00D14A13"/>
    <w:rsid w:val="00D20A9B"/>
    <w:rsid w:val="00D21D95"/>
    <w:rsid w:val="00D22460"/>
    <w:rsid w:val="00D24E60"/>
    <w:rsid w:val="00D33485"/>
    <w:rsid w:val="00D37800"/>
    <w:rsid w:val="00D40487"/>
    <w:rsid w:val="00D423FE"/>
    <w:rsid w:val="00D43895"/>
    <w:rsid w:val="00D44E58"/>
    <w:rsid w:val="00D520CB"/>
    <w:rsid w:val="00D558E7"/>
    <w:rsid w:val="00D67557"/>
    <w:rsid w:val="00D70066"/>
    <w:rsid w:val="00D72B7F"/>
    <w:rsid w:val="00D74CFD"/>
    <w:rsid w:val="00D775C6"/>
    <w:rsid w:val="00D864B0"/>
    <w:rsid w:val="00D87C28"/>
    <w:rsid w:val="00D91DDD"/>
    <w:rsid w:val="00D93D4D"/>
    <w:rsid w:val="00D95AC7"/>
    <w:rsid w:val="00DA09B9"/>
    <w:rsid w:val="00DA6750"/>
    <w:rsid w:val="00DA7BB1"/>
    <w:rsid w:val="00DB000B"/>
    <w:rsid w:val="00DB55AA"/>
    <w:rsid w:val="00DE0421"/>
    <w:rsid w:val="00DE721A"/>
    <w:rsid w:val="00DF0637"/>
    <w:rsid w:val="00DF369D"/>
    <w:rsid w:val="00DF39B1"/>
    <w:rsid w:val="00E10295"/>
    <w:rsid w:val="00E202FD"/>
    <w:rsid w:val="00E237DA"/>
    <w:rsid w:val="00E25123"/>
    <w:rsid w:val="00E27B6B"/>
    <w:rsid w:val="00E30ED3"/>
    <w:rsid w:val="00E31F15"/>
    <w:rsid w:val="00E33B84"/>
    <w:rsid w:val="00E358B9"/>
    <w:rsid w:val="00E4274B"/>
    <w:rsid w:val="00E57CB3"/>
    <w:rsid w:val="00E65363"/>
    <w:rsid w:val="00E72B29"/>
    <w:rsid w:val="00E74FD2"/>
    <w:rsid w:val="00E816A3"/>
    <w:rsid w:val="00E81B41"/>
    <w:rsid w:val="00E83C12"/>
    <w:rsid w:val="00E8485F"/>
    <w:rsid w:val="00E86D2E"/>
    <w:rsid w:val="00EA2E94"/>
    <w:rsid w:val="00EA4326"/>
    <w:rsid w:val="00EA5927"/>
    <w:rsid w:val="00EC47EA"/>
    <w:rsid w:val="00ED63B7"/>
    <w:rsid w:val="00EE0341"/>
    <w:rsid w:val="00EE20F3"/>
    <w:rsid w:val="00EE29DA"/>
    <w:rsid w:val="00EF369B"/>
    <w:rsid w:val="00EF3716"/>
    <w:rsid w:val="00EF4272"/>
    <w:rsid w:val="00F00C1E"/>
    <w:rsid w:val="00F2305A"/>
    <w:rsid w:val="00F35C87"/>
    <w:rsid w:val="00F639B1"/>
    <w:rsid w:val="00F74F01"/>
    <w:rsid w:val="00F761B8"/>
    <w:rsid w:val="00F8248D"/>
    <w:rsid w:val="00F82511"/>
    <w:rsid w:val="00F90255"/>
    <w:rsid w:val="00F9105B"/>
    <w:rsid w:val="00F9305F"/>
    <w:rsid w:val="00FA2962"/>
    <w:rsid w:val="00FA56AF"/>
    <w:rsid w:val="00FB4541"/>
    <w:rsid w:val="00FC6F03"/>
    <w:rsid w:val="00FD2D54"/>
    <w:rsid w:val="00FE5E0C"/>
    <w:rsid w:val="00FE6D62"/>
    <w:rsid w:val="00FF0709"/>
    <w:rsid w:val="00FF212D"/>
    <w:rsid w:val="00FF319B"/>
    <w:rsid w:val="00FF349D"/>
    <w:rsid w:val="00FF3D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E8BB57"/>
  <w15:docId w15:val="{6F6ABB99-23D4-4E57-B3CF-401DBAB4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185"/>
    <w:pPr>
      <w:spacing w:before="120" w:after="120" w:line="276" w:lineRule="auto"/>
    </w:pPr>
    <w:rPr>
      <w:color w:val="4D4D4D"/>
      <w:sz w:val="24"/>
      <w:lang w:eastAsia="en-US"/>
    </w:rPr>
  </w:style>
  <w:style w:type="paragraph" w:styleId="berschrift1">
    <w:name w:val="heading 1"/>
    <w:basedOn w:val="Standard"/>
    <w:next w:val="Standard"/>
    <w:link w:val="berschrift1Zchn"/>
    <w:uiPriority w:val="99"/>
    <w:qFormat/>
    <w:rsid w:val="003E4D1A"/>
    <w:pPr>
      <w:keepNext/>
      <w:keepLines/>
      <w:pageBreakBefore/>
      <w:spacing w:before="240" w:after="0"/>
      <w:outlineLvl w:val="0"/>
    </w:pPr>
    <w:rPr>
      <w:rFonts w:eastAsia="Times New Roman"/>
      <w:b/>
      <w:color w:val="3070B3"/>
      <w:sz w:val="28"/>
      <w:szCs w:val="32"/>
    </w:rPr>
  </w:style>
  <w:style w:type="paragraph" w:styleId="berschrift2">
    <w:name w:val="heading 2"/>
    <w:basedOn w:val="Standard"/>
    <w:next w:val="Standard"/>
    <w:link w:val="berschrift2Zchn"/>
    <w:uiPriority w:val="99"/>
    <w:qFormat/>
    <w:rsid w:val="003E4D1A"/>
    <w:pPr>
      <w:keepNext/>
      <w:keepLines/>
      <w:pageBreakBefore/>
      <w:numPr>
        <w:ilvl w:val="1"/>
        <w:numId w:val="7"/>
      </w:numPr>
      <w:spacing w:before="240" w:after="0"/>
      <w:outlineLvl w:val="1"/>
    </w:pPr>
    <w:rPr>
      <w:rFonts w:eastAsia="Times New Roman"/>
      <w:color w:val="3070B3"/>
      <w:sz w:val="28"/>
      <w:szCs w:val="26"/>
    </w:rPr>
  </w:style>
  <w:style w:type="paragraph" w:styleId="berschrift3">
    <w:name w:val="heading 3"/>
    <w:basedOn w:val="Standard"/>
    <w:next w:val="Standard"/>
    <w:link w:val="berschrift3Zchn"/>
    <w:uiPriority w:val="99"/>
    <w:qFormat/>
    <w:rsid w:val="003E4D1A"/>
    <w:pPr>
      <w:keepNext/>
      <w:keepLines/>
      <w:numPr>
        <w:ilvl w:val="3"/>
        <w:numId w:val="7"/>
      </w:numPr>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rFonts w:eastAsia="Times New Roman"/>
      <w:color w:val="1E4895"/>
      <w:szCs w:val="24"/>
    </w:rPr>
  </w:style>
  <w:style w:type="paragraph" w:styleId="berschrift4">
    <w:name w:val="heading 4"/>
    <w:basedOn w:val="Standard"/>
    <w:next w:val="Standard"/>
    <w:link w:val="berschrift4Zchn"/>
    <w:uiPriority w:val="99"/>
    <w:qFormat/>
    <w:rsid w:val="003E4D1A"/>
    <w:pPr>
      <w:keepNext/>
      <w:keepLines/>
      <w:numPr>
        <w:ilvl w:val="5"/>
        <w:numId w:val="7"/>
      </w:numPr>
      <w:spacing w:before="40" w:after="0"/>
      <w:outlineLvl w:val="3"/>
    </w:pPr>
    <w:rPr>
      <w:rFonts w:eastAsia="Times New Roman"/>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46BC"/>
    <w:rPr>
      <w:rFonts w:ascii="Calibri" w:hAnsi="Calibri" w:cs="Times New Roman"/>
      <w:b/>
      <w:color w:val="3070B3"/>
      <w:sz w:val="32"/>
      <w:szCs w:val="32"/>
    </w:rPr>
  </w:style>
  <w:style w:type="character" w:customStyle="1" w:styleId="berschrift2Zchn">
    <w:name w:val="Überschrift 2 Zchn"/>
    <w:basedOn w:val="Absatz-Standardschriftart"/>
    <w:link w:val="berschrift2"/>
    <w:uiPriority w:val="99"/>
    <w:locked/>
    <w:rsid w:val="00B446BC"/>
    <w:rPr>
      <w:rFonts w:ascii="Calibri" w:hAnsi="Calibri" w:cs="Times New Roman"/>
      <w:color w:val="3070B3"/>
      <w:sz w:val="26"/>
      <w:szCs w:val="26"/>
    </w:rPr>
  </w:style>
  <w:style w:type="character" w:customStyle="1" w:styleId="berschrift3Zchn">
    <w:name w:val="Überschrift 3 Zchn"/>
    <w:basedOn w:val="Absatz-Standardschriftart"/>
    <w:link w:val="berschrift3"/>
    <w:uiPriority w:val="99"/>
    <w:locked/>
    <w:rsid w:val="00B446BC"/>
    <w:rPr>
      <w:rFonts w:ascii="Calibri" w:hAnsi="Calibri" w:cs="Times New Roman"/>
      <w:color w:val="1E4895"/>
      <w:sz w:val="24"/>
      <w:szCs w:val="24"/>
      <w:shd w:val="clear" w:color="auto" w:fill="E7EBF2"/>
    </w:rPr>
  </w:style>
  <w:style w:type="character" w:customStyle="1" w:styleId="berschrift4Zchn">
    <w:name w:val="Überschrift 4 Zchn"/>
    <w:basedOn w:val="Absatz-Standardschriftart"/>
    <w:link w:val="berschrift4"/>
    <w:uiPriority w:val="99"/>
    <w:locked/>
    <w:rsid w:val="00B446BC"/>
    <w:rPr>
      <w:rFonts w:ascii="Calibri" w:hAnsi="Calibri" w:cs="Times New Roman"/>
      <w:b/>
      <w:iCs/>
      <w:color w:val="4D4D4D"/>
      <w:sz w:val="24"/>
    </w:rPr>
  </w:style>
  <w:style w:type="paragraph" w:styleId="Kopfzeile">
    <w:name w:val="header"/>
    <w:basedOn w:val="Standard"/>
    <w:link w:val="KopfzeileZchn"/>
    <w:uiPriority w:val="99"/>
    <w:rsid w:val="00445B36"/>
    <w:pPr>
      <w:tabs>
        <w:tab w:val="center" w:pos="4536"/>
        <w:tab w:val="right" w:pos="9072"/>
      </w:tabs>
      <w:spacing w:before="0" w:after="0" w:line="240" w:lineRule="auto"/>
    </w:pPr>
    <w:rPr>
      <w:color w:val="auto"/>
    </w:rPr>
  </w:style>
  <w:style w:type="character" w:customStyle="1" w:styleId="KopfzeileZchn">
    <w:name w:val="Kopfzeile Zchn"/>
    <w:basedOn w:val="Absatz-Standardschriftart"/>
    <w:link w:val="Kopfzeile"/>
    <w:uiPriority w:val="99"/>
    <w:locked/>
    <w:rsid w:val="00445B36"/>
    <w:rPr>
      <w:rFonts w:cs="Times New Roman"/>
      <w:sz w:val="24"/>
    </w:rPr>
  </w:style>
  <w:style w:type="paragraph" w:styleId="Fuzeile">
    <w:name w:val="footer"/>
    <w:basedOn w:val="Standard"/>
    <w:link w:val="FuzeileZchn"/>
    <w:uiPriority w:val="99"/>
    <w:rsid w:val="00445B36"/>
    <w:pPr>
      <w:tabs>
        <w:tab w:val="center" w:pos="4536"/>
        <w:tab w:val="right" w:pos="9072"/>
      </w:tabs>
      <w:spacing w:before="0" w:after="0" w:line="240" w:lineRule="auto"/>
    </w:pPr>
    <w:rPr>
      <w:color w:val="auto"/>
    </w:rPr>
  </w:style>
  <w:style w:type="character" w:customStyle="1" w:styleId="FuzeileZchn">
    <w:name w:val="Fußzeile Zchn"/>
    <w:basedOn w:val="Absatz-Standardschriftart"/>
    <w:link w:val="Fuzeile"/>
    <w:uiPriority w:val="99"/>
    <w:locked/>
    <w:rsid w:val="00445B36"/>
    <w:rPr>
      <w:rFonts w:cs="Times New Roman"/>
      <w:sz w:val="24"/>
    </w:rPr>
  </w:style>
  <w:style w:type="paragraph" w:styleId="Sprechblasentext">
    <w:name w:val="Balloon Text"/>
    <w:basedOn w:val="Standard"/>
    <w:link w:val="SprechblasentextZchn"/>
    <w:uiPriority w:val="99"/>
    <w:semiHidden/>
    <w:rsid w:val="0012746D"/>
    <w:pPr>
      <w:spacing w:before="0" w:after="0" w:line="240" w:lineRule="auto"/>
    </w:pPr>
    <w:rPr>
      <w:rFonts w:ascii="Segoe UI" w:hAnsi="Segoe UI" w:cs="Segoe UI"/>
      <w:color w:val="auto"/>
      <w:sz w:val="18"/>
      <w:szCs w:val="18"/>
    </w:rPr>
  </w:style>
  <w:style w:type="character" w:customStyle="1" w:styleId="SprechblasentextZchn">
    <w:name w:val="Sprechblasentext Zchn"/>
    <w:basedOn w:val="Absatz-Standardschriftart"/>
    <w:link w:val="Sprechblasentext"/>
    <w:uiPriority w:val="99"/>
    <w:semiHidden/>
    <w:locked/>
    <w:rsid w:val="0012746D"/>
    <w:rPr>
      <w:rFonts w:ascii="Segoe UI" w:hAnsi="Segoe UI" w:cs="Segoe UI"/>
      <w:sz w:val="18"/>
      <w:szCs w:val="18"/>
    </w:rPr>
  </w:style>
  <w:style w:type="paragraph" w:styleId="Listenabsatz">
    <w:name w:val="List Paragraph"/>
    <w:basedOn w:val="Standard"/>
    <w:uiPriority w:val="99"/>
    <w:qFormat/>
    <w:rsid w:val="00D24E60"/>
    <w:pPr>
      <w:spacing w:before="0" w:after="160" w:line="256" w:lineRule="auto"/>
      <w:ind w:left="720"/>
      <w:contextualSpacing/>
    </w:pPr>
    <w:rPr>
      <w:sz w:val="22"/>
    </w:rPr>
  </w:style>
  <w:style w:type="paragraph" w:customStyle="1" w:styleId="Seiten">
    <w:name w:val="Seiten"/>
    <w:basedOn w:val="Standard"/>
    <w:link w:val="SeitenZchn"/>
    <w:uiPriority w:val="99"/>
    <w:rsid w:val="00684A28"/>
    <w:rPr>
      <w:color w:val="3070B3"/>
    </w:rPr>
  </w:style>
  <w:style w:type="paragraph" w:customStyle="1" w:styleId="Version">
    <w:name w:val="Version"/>
    <w:basedOn w:val="Standard"/>
    <w:link w:val="VersionZchn"/>
    <w:uiPriority w:val="99"/>
    <w:rsid w:val="00684A28"/>
    <w:pPr>
      <w:framePr w:wrap="around" w:vAnchor="text" w:hAnchor="text" w:y="1"/>
      <w:jc w:val="right"/>
    </w:pPr>
  </w:style>
  <w:style w:type="character" w:customStyle="1" w:styleId="SeitenZchn">
    <w:name w:val="Seiten Zchn"/>
    <w:basedOn w:val="Absatz-Standardschriftart"/>
    <w:link w:val="Seiten"/>
    <w:uiPriority w:val="99"/>
    <w:locked/>
    <w:rsid w:val="00684A28"/>
    <w:rPr>
      <w:rFonts w:cs="Times New Roman"/>
      <w:color w:val="3070B3"/>
      <w:sz w:val="24"/>
    </w:rPr>
  </w:style>
  <w:style w:type="character" w:customStyle="1" w:styleId="VersionZchn">
    <w:name w:val="Version Zchn"/>
    <w:basedOn w:val="Absatz-Standardschriftart"/>
    <w:link w:val="Version"/>
    <w:uiPriority w:val="99"/>
    <w:locked/>
    <w:rsid w:val="00684A28"/>
    <w:rPr>
      <w:rFonts w:cs="Times New Roman"/>
      <w:color w:val="4D4D4D"/>
      <w:sz w:val="24"/>
    </w:rPr>
  </w:style>
  <w:style w:type="paragraph" w:styleId="Beschriftung">
    <w:name w:val="caption"/>
    <w:basedOn w:val="Standard"/>
    <w:next w:val="Standard"/>
    <w:uiPriority w:val="99"/>
    <w:qFormat/>
    <w:rsid w:val="00B64CFF"/>
    <w:pPr>
      <w:spacing w:before="0" w:after="200" w:line="240" w:lineRule="auto"/>
    </w:pPr>
    <w:rPr>
      <w:i/>
      <w:iCs/>
      <w:color w:val="44546A"/>
      <w:sz w:val="18"/>
      <w:szCs w:val="18"/>
    </w:rPr>
  </w:style>
  <w:style w:type="paragraph" w:styleId="Verzeichnis1">
    <w:name w:val="toc 1"/>
    <w:basedOn w:val="Standard"/>
    <w:next w:val="Standard"/>
    <w:autoRedefine/>
    <w:uiPriority w:val="99"/>
    <w:rsid w:val="00200125"/>
    <w:pPr>
      <w:tabs>
        <w:tab w:val="right" w:leader="dot" w:pos="9346"/>
      </w:tabs>
      <w:spacing w:before="0" w:after="0"/>
    </w:pPr>
  </w:style>
  <w:style w:type="paragraph" w:styleId="Verzeichnis3">
    <w:name w:val="toc 3"/>
    <w:basedOn w:val="Standard"/>
    <w:next w:val="Standard"/>
    <w:autoRedefine/>
    <w:uiPriority w:val="99"/>
    <w:rsid w:val="00D14A13"/>
    <w:pPr>
      <w:spacing w:before="0" w:after="0"/>
      <w:ind w:left="482"/>
    </w:pPr>
  </w:style>
  <w:style w:type="paragraph" w:styleId="Verzeichnis4">
    <w:name w:val="toc 4"/>
    <w:basedOn w:val="Standard"/>
    <w:next w:val="Standard"/>
    <w:autoRedefine/>
    <w:uiPriority w:val="99"/>
    <w:semiHidden/>
    <w:rsid w:val="00D14A13"/>
    <w:pPr>
      <w:spacing w:before="0" w:after="0"/>
      <w:ind w:left="720"/>
    </w:pPr>
  </w:style>
  <w:style w:type="paragraph" w:styleId="Verzeichnis2">
    <w:name w:val="toc 2"/>
    <w:basedOn w:val="Standard"/>
    <w:next w:val="Standard"/>
    <w:autoRedefine/>
    <w:uiPriority w:val="99"/>
    <w:rsid w:val="00D14A13"/>
    <w:pPr>
      <w:spacing w:before="0" w:after="0"/>
      <w:ind w:left="238"/>
    </w:pPr>
  </w:style>
  <w:style w:type="paragraph" w:customStyle="1" w:styleId="berschrift2ohneNummerierung">
    <w:name w:val="Überschrift 2 ohne Nummerierung"/>
    <w:basedOn w:val="Standard"/>
    <w:next w:val="Standard"/>
    <w:link w:val="berschrift2ohneNummerierungZchn"/>
    <w:uiPriority w:val="99"/>
    <w:rsid w:val="00C93A2D"/>
    <w:pPr>
      <w:keepNext/>
      <w:keepLines/>
      <w:pageBreakBefore/>
      <w:spacing w:before="240" w:after="0"/>
      <w:outlineLvl w:val="1"/>
    </w:pPr>
    <w:rPr>
      <w:color w:val="3070B3"/>
      <w:sz w:val="28"/>
    </w:rPr>
  </w:style>
  <w:style w:type="paragraph" w:customStyle="1" w:styleId="berschrift3ohneNummerierung">
    <w:name w:val="Überschrift 3 ohne Nummerierung"/>
    <w:basedOn w:val="Standard"/>
    <w:next w:val="Standard"/>
    <w:link w:val="berschrift3ohneNummerierungZchn"/>
    <w:uiPriority w:val="99"/>
    <w:rsid w:val="00E27B6B"/>
    <w:pPr>
      <w:keepNext/>
      <w:keepLines/>
      <w:pBdr>
        <w:top w:val="single" w:sz="4" w:space="1" w:color="E7EBF2"/>
        <w:left w:val="single" w:sz="4" w:space="4" w:color="E7EBF2"/>
        <w:bottom w:val="single" w:sz="4" w:space="1" w:color="E7EBF2"/>
        <w:right w:val="single" w:sz="4" w:space="4" w:color="E7EBF2"/>
      </w:pBdr>
      <w:shd w:val="clear" w:color="auto" w:fill="E7EBF2"/>
      <w:spacing w:before="240" w:after="240"/>
      <w:outlineLvl w:val="2"/>
    </w:pPr>
    <w:rPr>
      <w:color w:val="1E4895"/>
    </w:rPr>
  </w:style>
  <w:style w:type="character" w:styleId="Hyperlink">
    <w:name w:val="Hyperlink"/>
    <w:basedOn w:val="Absatz-Standardschriftart"/>
    <w:uiPriority w:val="99"/>
    <w:rsid w:val="00074185"/>
    <w:rPr>
      <w:rFonts w:cs="Times New Roman"/>
      <w:color w:val="0563C1"/>
      <w:u w:val="single"/>
    </w:rPr>
  </w:style>
  <w:style w:type="character" w:customStyle="1" w:styleId="berschrift2ohneNummerierungZchn">
    <w:name w:val="Überschrift 2 ohne Nummerierung Zchn"/>
    <w:basedOn w:val="Absatz-Standardschriftart"/>
    <w:link w:val="berschrift2ohneNummerierung"/>
    <w:uiPriority w:val="99"/>
    <w:locked/>
    <w:rsid w:val="00924FDF"/>
    <w:rPr>
      <w:rFonts w:ascii="Calibri" w:hAnsi="Calibri" w:cs="Times New Roman"/>
      <w:color w:val="3070B3"/>
      <w:sz w:val="28"/>
    </w:rPr>
  </w:style>
  <w:style w:type="character" w:customStyle="1" w:styleId="berschrift3ohneNummerierungZchn">
    <w:name w:val="Überschrift 3 ohne Nummerierung Zchn"/>
    <w:basedOn w:val="Absatz-Standardschriftart"/>
    <w:link w:val="berschrift3ohneNummerierung"/>
    <w:uiPriority w:val="99"/>
    <w:locked/>
    <w:rsid w:val="00505868"/>
    <w:rPr>
      <w:rFonts w:ascii="Calibri" w:hAnsi="Calibri" w:cs="Times New Roman"/>
      <w:color w:val="1E4895"/>
      <w:sz w:val="24"/>
      <w:shd w:val="clear" w:color="auto" w:fill="E7EBF2"/>
    </w:rPr>
  </w:style>
  <w:style w:type="paragraph" w:styleId="Funotentext">
    <w:name w:val="footnote text"/>
    <w:basedOn w:val="Standard"/>
    <w:link w:val="FunotentextZchn"/>
    <w:uiPriority w:val="99"/>
    <w:semiHidden/>
    <w:rsid w:val="00DF0637"/>
    <w:pPr>
      <w:spacing w:before="0" w:after="0" w:line="240" w:lineRule="auto"/>
    </w:pPr>
    <w:rPr>
      <w:rFonts w:ascii="Courier" w:eastAsia="Times New Roman" w:hAnsi="Courier"/>
      <w:color w:val="auto"/>
      <w:szCs w:val="24"/>
      <w:lang w:eastAsia="de-DE"/>
    </w:rPr>
  </w:style>
  <w:style w:type="character" w:customStyle="1" w:styleId="FunotentextZchn">
    <w:name w:val="Fußnotentext Zchn"/>
    <w:basedOn w:val="Absatz-Standardschriftart"/>
    <w:link w:val="Funotentext"/>
    <w:uiPriority w:val="99"/>
    <w:semiHidden/>
    <w:locked/>
    <w:rsid w:val="00DF0637"/>
    <w:rPr>
      <w:rFonts w:ascii="Courier" w:hAnsi="Courier" w:cs="Times New Roman"/>
      <w:sz w:val="24"/>
      <w:szCs w:val="24"/>
      <w:lang w:eastAsia="de-DE"/>
    </w:rPr>
  </w:style>
  <w:style w:type="character" w:styleId="Funotenzeichen">
    <w:name w:val="footnote reference"/>
    <w:basedOn w:val="Absatz-Standardschriftart"/>
    <w:uiPriority w:val="99"/>
    <w:semiHidden/>
    <w:rsid w:val="00DF0637"/>
    <w:rPr>
      <w:rFonts w:cs="Times New Roman"/>
      <w:vertAlign w:val="superscript"/>
    </w:rPr>
  </w:style>
  <w:style w:type="paragraph" w:styleId="Textkrper">
    <w:name w:val="Body Text"/>
    <w:basedOn w:val="Standard"/>
    <w:link w:val="TextkrperZchn"/>
    <w:uiPriority w:val="99"/>
    <w:rsid w:val="00A56A5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after="0" w:line="240" w:lineRule="auto"/>
      <w:jc w:val="both"/>
    </w:pPr>
    <w:rPr>
      <w:rFonts w:ascii="CG Times" w:eastAsia="Times New Roman" w:hAnsi="CG Times"/>
      <w:color w:val="auto"/>
      <w:spacing w:val="-3"/>
      <w:szCs w:val="20"/>
      <w:lang w:eastAsia="de-DE"/>
    </w:rPr>
  </w:style>
  <w:style w:type="character" w:customStyle="1" w:styleId="TextkrperZchn">
    <w:name w:val="Textkörper Zchn"/>
    <w:basedOn w:val="Absatz-Standardschriftart"/>
    <w:link w:val="Textkrper"/>
    <w:uiPriority w:val="99"/>
    <w:locked/>
    <w:rsid w:val="00A56A5F"/>
    <w:rPr>
      <w:rFonts w:ascii="CG Times" w:hAnsi="CG Times" w:cs="Times New Roman"/>
      <w:spacing w:val="-3"/>
      <w:sz w:val="20"/>
      <w:szCs w:val="20"/>
      <w:lang w:eastAsia="de-DE"/>
    </w:rPr>
  </w:style>
  <w:style w:type="character" w:styleId="Kommentarzeichen">
    <w:name w:val="annotation reference"/>
    <w:basedOn w:val="Absatz-Standardschriftart"/>
    <w:uiPriority w:val="99"/>
    <w:semiHidden/>
    <w:rsid w:val="00A346EB"/>
    <w:rPr>
      <w:rFonts w:cs="Times New Roman"/>
      <w:sz w:val="16"/>
      <w:szCs w:val="16"/>
    </w:rPr>
  </w:style>
  <w:style w:type="paragraph" w:styleId="Kommentartext">
    <w:name w:val="annotation text"/>
    <w:basedOn w:val="Standard"/>
    <w:link w:val="KommentartextZchn"/>
    <w:uiPriority w:val="99"/>
    <w:rsid w:val="009521E7"/>
    <w:pPr>
      <w:spacing w:line="240" w:lineRule="auto"/>
    </w:pPr>
    <w:rPr>
      <w:sz w:val="20"/>
      <w:szCs w:val="20"/>
    </w:rPr>
  </w:style>
  <w:style w:type="character" w:customStyle="1" w:styleId="KommentartextZchn">
    <w:name w:val="Kommentartext Zchn"/>
    <w:basedOn w:val="Absatz-Standardschriftart"/>
    <w:link w:val="Kommentartext"/>
    <w:uiPriority w:val="99"/>
    <w:locked/>
    <w:rsid w:val="00A346EB"/>
    <w:rPr>
      <w:rFonts w:cs="Times New Roman"/>
      <w:color w:val="4D4D4D"/>
      <w:sz w:val="20"/>
      <w:szCs w:val="20"/>
    </w:rPr>
  </w:style>
  <w:style w:type="paragraph" w:styleId="Kommentarthema">
    <w:name w:val="annotation subject"/>
    <w:basedOn w:val="Kommentartext"/>
    <w:next w:val="Kommentartext"/>
    <w:link w:val="KommentarthemaZchn"/>
    <w:uiPriority w:val="99"/>
    <w:semiHidden/>
    <w:rsid w:val="00A346EB"/>
    <w:rPr>
      <w:b/>
      <w:bCs/>
    </w:rPr>
  </w:style>
  <w:style w:type="character" w:customStyle="1" w:styleId="KommentarthemaZchn">
    <w:name w:val="Kommentarthema Zchn"/>
    <w:basedOn w:val="KommentartextZchn"/>
    <w:link w:val="Kommentarthema"/>
    <w:uiPriority w:val="99"/>
    <w:semiHidden/>
    <w:locked/>
    <w:rsid w:val="00A346EB"/>
    <w:rPr>
      <w:rFonts w:cs="Times New Roman"/>
      <w:b/>
      <w:bCs/>
      <w:color w:val="4D4D4D"/>
      <w:sz w:val="20"/>
      <w:szCs w:val="20"/>
    </w:rPr>
  </w:style>
  <w:style w:type="character" w:customStyle="1" w:styleId="Flietext">
    <w:name w:val="Fließtext_"/>
    <w:basedOn w:val="Absatz-Standardschriftart"/>
    <w:link w:val="Flietext0"/>
    <w:uiPriority w:val="99"/>
    <w:locked/>
    <w:rsid w:val="002F5118"/>
    <w:rPr>
      <w:rFonts w:ascii="Verdana" w:eastAsia="Times New Roman" w:hAnsi="Verdana" w:cs="Verdana"/>
      <w:sz w:val="19"/>
      <w:szCs w:val="19"/>
    </w:rPr>
  </w:style>
  <w:style w:type="paragraph" w:customStyle="1" w:styleId="Flietext0">
    <w:name w:val="Fließtext"/>
    <w:basedOn w:val="Standard"/>
    <w:link w:val="Flietext"/>
    <w:uiPriority w:val="99"/>
    <w:rsid w:val="002F5118"/>
    <w:pPr>
      <w:widowControl w:val="0"/>
      <w:spacing w:before="0" w:after="220" w:line="252" w:lineRule="auto"/>
    </w:pPr>
    <w:rPr>
      <w:rFonts w:ascii="Verdana" w:hAnsi="Verdana" w:cs="Verdana"/>
      <w:color w:val="auto"/>
      <w:sz w:val="19"/>
      <w:szCs w:val="19"/>
    </w:rPr>
  </w:style>
  <w:style w:type="character" w:customStyle="1" w:styleId="Flietext2">
    <w:name w:val="Fließtext (2)_"/>
    <w:basedOn w:val="Absatz-Standardschriftart"/>
    <w:link w:val="Flietext20"/>
    <w:uiPriority w:val="99"/>
    <w:locked/>
    <w:rsid w:val="001D217B"/>
    <w:rPr>
      <w:rFonts w:ascii="Verdana" w:eastAsia="Times New Roman" w:hAnsi="Verdana" w:cs="Verdana"/>
      <w:i/>
      <w:iCs/>
      <w:sz w:val="16"/>
      <w:szCs w:val="16"/>
    </w:rPr>
  </w:style>
  <w:style w:type="paragraph" w:customStyle="1" w:styleId="Flietext20">
    <w:name w:val="Fließtext (2)"/>
    <w:basedOn w:val="Standard"/>
    <w:link w:val="Flietext2"/>
    <w:uiPriority w:val="99"/>
    <w:rsid w:val="001D217B"/>
    <w:pPr>
      <w:widowControl w:val="0"/>
      <w:spacing w:before="0" w:after="200" w:line="240" w:lineRule="auto"/>
    </w:pPr>
    <w:rPr>
      <w:rFonts w:ascii="Verdana" w:hAnsi="Verdana" w:cs="Verdana"/>
      <w:i/>
      <w:iCs/>
      <w:color w:val="auto"/>
      <w:sz w:val="16"/>
      <w:szCs w:val="16"/>
    </w:rPr>
  </w:style>
  <w:style w:type="paragraph" w:styleId="berarbeitung">
    <w:name w:val="Revision"/>
    <w:hidden/>
    <w:uiPriority w:val="99"/>
    <w:semiHidden/>
    <w:rsid w:val="00FA56AF"/>
    <w:rPr>
      <w:color w:val="4D4D4D"/>
      <w:sz w:val="24"/>
      <w:lang w:eastAsia="en-US"/>
    </w:rPr>
  </w:style>
  <w:style w:type="paragraph" w:customStyle="1" w:styleId="Default">
    <w:name w:val="Default"/>
    <w:uiPriority w:val="99"/>
    <w:rsid w:val="0065527B"/>
    <w:pPr>
      <w:autoSpaceDE w:val="0"/>
      <w:autoSpaceDN w:val="0"/>
      <w:adjustRightInd w:val="0"/>
    </w:pPr>
    <w:rPr>
      <w:rFonts w:ascii="Arial" w:eastAsia="Times New Roman" w:hAnsi="Arial" w:cs="Arial"/>
      <w:color w:val="000000"/>
      <w:sz w:val="24"/>
      <w:szCs w:val="24"/>
    </w:rPr>
  </w:style>
  <w:style w:type="paragraph" w:styleId="Textkrper2">
    <w:name w:val="Body Text 2"/>
    <w:basedOn w:val="Standard"/>
    <w:link w:val="Textkrper2Zchn"/>
    <w:uiPriority w:val="99"/>
    <w:semiHidden/>
    <w:rsid w:val="00FA2962"/>
    <w:pPr>
      <w:spacing w:line="480" w:lineRule="auto"/>
    </w:pPr>
  </w:style>
  <w:style w:type="character" w:customStyle="1" w:styleId="Textkrper2Zchn">
    <w:name w:val="Textkörper 2 Zchn"/>
    <w:basedOn w:val="Absatz-Standardschriftart"/>
    <w:link w:val="Textkrper2"/>
    <w:uiPriority w:val="99"/>
    <w:semiHidden/>
    <w:locked/>
    <w:rsid w:val="00FA2962"/>
    <w:rPr>
      <w:rFonts w:cs="Times New Roman"/>
      <w:color w:val="4D4D4D"/>
      <w:sz w:val="24"/>
    </w:rPr>
  </w:style>
  <w:style w:type="character" w:styleId="BesuchterLink">
    <w:name w:val="FollowedHyperlink"/>
    <w:basedOn w:val="Absatz-Standardschriftart"/>
    <w:uiPriority w:val="99"/>
    <w:semiHidden/>
    <w:rsid w:val="00593AD2"/>
    <w:rPr>
      <w:rFonts w:cs="Times New Roman"/>
      <w:color w:val="954F72"/>
      <w:u w:val="single"/>
    </w:rPr>
  </w:style>
  <w:style w:type="character" w:customStyle="1" w:styleId="NichtaufgelsteErwhnung1">
    <w:name w:val="Nicht aufgelöste Erwähnung1"/>
    <w:basedOn w:val="Absatz-Standardschriftart"/>
    <w:uiPriority w:val="99"/>
    <w:semiHidden/>
    <w:rsid w:val="00632A35"/>
    <w:rPr>
      <w:rFonts w:cs="Times New Roman"/>
      <w:color w:val="605E5C"/>
      <w:shd w:val="clear" w:color="auto" w:fill="E1DFDD"/>
    </w:rPr>
  </w:style>
  <w:style w:type="numbering" w:customStyle="1" w:styleId="eTIC">
    <w:name w:val="eTIC"/>
    <w:rsid w:val="00DA4DB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8719">
      <w:marLeft w:val="0"/>
      <w:marRight w:val="0"/>
      <w:marTop w:val="0"/>
      <w:marBottom w:val="0"/>
      <w:divBdr>
        <w:top w:val="none" w:sz="0" w:space="0" w:color="auto"/>
        <w:left w:val="none" w:sz="0" w:space="0" w:color="auto"/>
        <w:bottom w:val="none" w:sz="0" w:space="0" w:color="auto"/>
        <w:right w:val="none" w:sz="0" w:space="0" w:color="auto"/>
      </w:divBdr>
    </w:div>
    <w:div w:id="709038720">
      <w:marLeft w:val="0"/>
      <w:marRight w:val="0"/>
      <w:marTop w:val="0"/>
      <w:marBottom w:val="0"/>
      <w:divBdr>
        <w:top w:val="none" w:sz="0" w:space="0" w:color="auto"/>
        <w:left w:val="none" w:sz="0" w:space="0" w:color="auto"/>
        <w:bottom w:val="none" w:sz="0" w:space="0" w:color="auto"/>
        <w:right w:val="none" w:sz="0" w:space="0" w:color="auto"/>
      </w:divBdr>
    </w:div>
    <w:div w:id="709038721">
      <w:marLeft w:val="0"/>
      <w:marRight w:val="0"/>
      <w:marTop w:val="0"/>
      <w:marBottom w:val="0"/>
      <w:divBdr>
        <w:top w:val="none" w:sz="0" w:space="0" w:color="auto"/>
        <w:left w:val="none" w:sz="0" w:space="0" w:color="auto"/>
        <w:bottom w:val="none" w:sz="0" w:space="0" w:color="auto"/>
        <w:right w:val="none" w:sz="0" w:space="0" w:color="auto"/>
      </w:divBdr>
    </w:div>
    <w:div w:id="709038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fdi.bund.de/DE/Infothek/Anschriften_Links/anschriften_links-node.html" TargetMode="External"/><Relationship Id="rId4" Type="http://schemas.openxmlformats.org/officeDocument/2006/relationships/settings" Target="settings.xml"/><Relationship Id="rId9" Type="http://schemas.openxmlformats.org/officeDocument/2006/relationships/hyperlink" Target="mailto:MPKP-Kontaktstelle@bfar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596AD-678F-43E4-9981-58BB93DC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6244</Words>
  <Characters>43607</Characters>
  <Application>Microsoft Office Word</Application>
  <DocSecurity>0</DocSecurity>
  <Lines>363</Lines>
  <Paragraphs>99</Paragraphs>
  <ScaleCrop>false</ScaleCrop>
  <HeadingPairs>
    <vt:vector size="2" baseType="variant">
      <vt:variant>
        <vt:lpstr>Titel</vt:lpstr>
      </vt:variant>
      <vt:variant>
        <vt:i4>1</vt:i4>
      </vt:variant>
    </vt:vector>
  </HeadingPairs>
  <TitlesOfParts>
    <vt:vector size="1" baseType="lpstr">
      <vt:lpstr>MUSTERTEXT</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MUSTERTEXT</dc:title>
  <dc:subject/>
  <dc:creator>Luckas, Nicola</dc:creator>
  <cp:keywords/>
  <dc:description/>
  <cp:lastModifiedBy>Fahrenwaldt, Cornelia</cp:lastModifiedBy>
  <cp:revision>2</cp:revision>
  <cp:lastPrinted>2022-01-20T08:24:00Z</cp:lastPrinted>
  <dcterms:created xsi:type="dcterms:W3CDTF">2023-01-30T15:38:00Z</dcterms:created>
  <dcterms:modified xsi:type="dcterms:W3CDTF">2023-01-30T15:38:00Z</dcterms:modified>
</cp:coreProperties>
</file>